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35.png" ContentType="image/png"/>
  <Override PartName="/word/media/rId22.png" ContentType="image/png"/>
  <Override PartName="/word/media/rId72.png" ContentType="image/png"/>
  <Override PartName="/word/media/rId82.png" ContentType="image/png"/>
  <Override PartName="/word/media/rId39.png" ContentType="image/png"/>
  <Override PartName="/word/media/rId42.png" ContentType="image/png"/>
  <Override PartName="/word/media/rId45.png" ContentType="image/png"/>
  <Override PartName="/word/media/rId55.png" ContentType="image/png"/>
  <Override PartName="/word/media/rId58.png" ContentType="image/png"/>
  <Override PartName="/word/media/rId61.png" ContentType="image/png"/>
  <Override PartName="/word/media/rId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p>
    <w:p>
      <w:pPr>
        <w:pStyle w:val="BodyText"/>
      </w:pPr>
      <w:r>
        <w:t xml:space="preserve">Nidhi Vinod</w:t>
      </w:r>
      <w:r>
        <w:rPr>
          <w:vertAlign w:val="superscript"/>
        </w:rPr>
        <w:t xml:space="preserve">1,2</w:t>
      </w:r>
    </w:p>
    <w:p>
      <w:pPr>
        <w:pStyle w:val="BodyText"/>
      </w:pPr>
      <w:r>
        <w:t xml:space="preserve">Martijn Slot</w:t>
      </w:r>
      <w:r>
        <w:rPr>
          <w:vertAlign w:val="superscript"/>
        </w:rPr>
        <w:t xml:space="preserve">3</w:t>
      </w:r>
    </w:p>
    <w:p>
      <w:pPr>
        <w:pStyle w:val="BodyText"/>
      </w:pPr>
      <w:r>
        <w:t xml:space="preserve">Ian R. McGregor</w:t>
      </w:r>
      <w:r>
        <w:rPr>
          <w:vertAlign w:val="superscript"/>
        </w:rPr>
        <w:t xml:space="preserve">4</w:t>
      </w:r>
      <w:r>
        <w:t xml:space="preserve"> </w:t>
      </w:r>
      <w:r>
        <w:t xml:space="preserve">(Orcid ID: 0000-0002-5763-021X)</w:t>
      </w:r>
    </w:p>
    <w:p>
      <w:pPr>
        <w:pStyle w:val="BodyText"/>
      </w:pPr>
      <w:r>
        <w:t xml:space="preserve">Elsa M. Ordway</w:t>
      </w:r>
      <w:r>
        <w:rPr>
          <w:vertAlign w:val="superscript"/>
        </w:rPr>
        <w:t xml:space="preserve">2,5</w:t>
      </w:r>
    </w:p>
    <w:p>
      <w:pPr>
        <w:pStyle w:val="BodyText"/>
      </w:pPr>
      <w:r>
        <w:t xml:space="preserve">Marielle N. Smith</w:t>
      </w:r>
      <w:r>
        <w:rPr>
          <w:vertAlign w:val="superscript"/>
        </w:rPr>
        <w:t xml:space="preserve">6</w:t>
      </w:r>
    </w:p>
    <w:p>
      <w:pPr>
        <w:pStyle w:val="BodyText"/>
      </w:pPr>
      <w:r>
        <w:t xml:space="preserve">Tyeen C. Taylor</w:t>
      </w:r>
      <w:r>
        <w:rPr>
          <w:vertAlign w:val="superscript"/>
        </w:rPr>
        <w:t xml:space="preserve">7</w:t>
      </w:r>
    </w:p>
    <w:p>
      <w:pPr>
        <w:pStyle w:val="BodyText"/>
      </w:pPr>
      <w:r>
        <w:t xml:space="preserve">Lawren Sack</w:t>
      </w:r>
      <w:r>
        <w:rPr>
          <w:vertAlign w:val="superscript"/>
        </w:rPr>
        <w:t xml:space="preserve">2</w:t>
      </w:r>
    </w:p>
    <w:p>
      <w:pPr>
        <w:pStyle w:val="BodyText"/>
      </w:pPr>
      <w:r>
        <w:t xml:space="preserve">Thomas N. Buckley</w:t>
      </w:r>
      <w:r>
        <w:rPr>
          <w:vertAlign w:val="superscript"/>
        </w:rPr>
        <w:t xml:space="preserve">8</w:t>
      </w:r>
    </w:p>
    <w:p>
      <w:pPr>
        <w:pStyle w:val="BodyText"/>
      </w:pPr>
      <w:r>
        <w:t xml:space="preserve">Kristina J. Anderson-Teixeira</w:t>
      </w:r>
      <w:r>
        <w:rPr>
          <w:vertAlign w:val="superscript"/>
        </w:rPr>
        <w:t xml:space="preserve">1,3</w:t>
      </w:r>
      <w:r>
        <w:t xml:space="preserve">* ( Orcid ID : 0000-0001-8461-9713)</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Forest Global Earth Observatory, Smithsonian Tropical Research Institute, Apartado Postal 0843-03092, Panama City,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
        <w:tblLook w:firstRow="1" w:lastRow="0" w:firstColumn="0" w:lastColumn="0" w:noHBand="0" w:noVBand="0" w:val="0020"/>
      </w:tblPr>
      <w:tblGrid>
        <w:gridCol w:w="766"/>
        <w:gridCol w:w="766"/>
        <w:gridCol w:w="1277"/>
        <w:gridCol w:w="5109"/>
      </w:tblGrid>
      <w:tr>
        <w:trPr>
          <w:tblHeader w:val="true"/>
        </w:trPr>
        <w:tc>
          <w:tcPr/>
          <w:p>
            <w:pPr>
              <w:pStyle w:val="Compact"/>
              <w:jc w:val="left"/>
            </w:pPr>
            <w:r>
              <w:t xml:space="preserve">Text</w:t>
            </w:r>
          </w:p>
        </w:tc>
        <w:tc>
          <w:tcPr/>
          <w:p>
            <w:pPr>
              <w:pStyle w:val="Compact"/>
              <w:jc w:val="left"/>
            </w:pPr>
            <w:r>
              <w:t xml:space="preserve">word count</w:t>
            </w:r>
          </w:p>
        </w:tc>
        <w:tc>
          <w:tcPr/>
          <w:p>
            <w:pPr>
              <w:pStyle w:val="Compact"/>
              <w:jc w:val="left"/>
            </w:pPr>
            <w:r>
              <w:t xml:space="preserve">other</w:t>
            </w:r>
          </w:p>
        </w:tc>
        <w:tc>
          <w:tcPr/>
          <w:p>
            <w:pPr>
              <w:pStyle w:val="Compact"/>
              <w:jc w:val="left"/>
            </w:pPr>
            <w:r>
              <w:t xml:space="preserve">n</w:t>
            </w:r>
          </w:p>
        </w:tc>
      </w:tr>
      <w:tr>
        <w:tc>
          <w:tcPr/>
          <w:p>
            <w:pPr>
              <w:pStyle w:val="Compact"/>
              <w:jc w:val="left"/>
            </w:pPr>
            <w:r>
              <w:t xml:space="preserve">Total word count (excluding summary, references and legends)</w:t>
            </w:r>
          </w:p>
        </w:tc>
        <w:tc>
          <w:tcPr/>
          <w:p>
            <w:pPr>
              <w:pStyle w:val="Compact"/>
              <w:jc w:val="left"/>
            </w:pPr>
            <w:r>
              <w:t xml:space="preserve">9868</w:t>
            </w:r>
          </w:p>
        </w:tc>
        <w:tc>
          <w:tcPr/>
          <w:p>
            <w:pPr>
              <w:pStyle w:val="Compact"/>
              <w:jc w:val="left"/>
            </w:pPr>
            <w:r>
              <w:t xml:space="preserve">No. of figures</w:t>
            </w:r>
          </w:p>
        </w:tc>
        <w:tc>
          <w:tcPr/>
          <w:p>
            <w:pPr>
              <w:pStyle w:val="Compact"/>
              <w:jc w:val="left"/>
            </w:pPr>
            <w:r>
              <w:t xml:space="preserve">6 (all colour)</w:t>
            </w:r>
          </w:p>
        </w:tc>
      </w:tr>
      <w:tr>
        <w:tc>
          <w:tcPr/>
          <w:p>
            <w:pPr>
              <w:pStyle w:val="Compact"/>
              <w:jc w:val="left"/>
            </w:pPr>
            <w:r>
              <w:t xml:space="preserve">Summary</w:t>
            </w:r>
          </w:p>
        </w:tc>
        <w:tc>
          <w:tcPr/>
          <w:p>
            <w:pPr>
              <w:pStyle w:val="Compact"/>
              <w:jc w:val="left"/>
            </w:pPr>
            <w:r>
              <w:t xml:space="preserve">199</w:t>
            </w:r>
          </w:p>
        </w:tc>
        <w:tc>
          <w:tcPr/>
          <w:p>
            <w:pPr>
              <w:pStyle w:val="Compact"/>
              <w:jc w:val="left"/>
            </w:pPr>
            <w:r>
              <w:t xml:space="preserve">No. of Tables</w:t>
            </w:r>
          </w:p>
        </w:tc>
        <w:tc>
          <w:tcPr/>
          <w:p>
            <w:pPr>
              <w:pStyle w:val="Compact"/>
              <w:jc w:val="left"/>
            </w:pPr>
            <w:r>
              <w:t xml:space="preserve">2</w:t>
            </w:r>
          </w:p>
        </w:tc>
      </w:tr>
      <w:tr>
        <w:tc>
          <w:tcPr/>
          <w:p>
            <w:pPr>
              <w:pStyle w:val="Compact"/>
              <w:jc w:val="left"/>
            </w:pPr>
            <w:r>
              <w:t xml:space="preserve">Introduction</w:t>
            </w:r>
          </w:p>
        </w:tc>
        <w:tc>
          <w:tcPr/>
          <w:p>
            <w:pPr>
              <w:pStyle w:val="Compact"/>
              <w:jc w:val="left"/>
            </w:pPr>
            <w:r>
              <w:t xml:space="preserve">367</w:t>
            </w:r>
          </w:p>
        </w:tc>
        <w:tc>
          <w:tcPr/>
          <w:p>
            <w:pPr>
              <w:pStyle w:val="Compact"/>
              <w:jc w:val="left"/>
            </w:pPr>
            <w:r>
              <w:t xml:space="preserve">No of Supporting Information files</w:t>
            </w:r>
          </w:p>
        </w:tc>
        <w:tc>
          <w:tcPr/>
          <w:p>
            <w:pPr>
              <w:pStyle w:val="Compact"/>
              <w:jc w:val="left"/>
            </w:pPr>
            <w:r>
              <w:t xml:space="preserve">6</w:t>
            </w:r>
          </w:p>
        </w:tc>
      </w:tr>
      <w:tr>
        <w:tc>
          <w:tcPr/>
          <w:p>
            <w:pPr>
              <w:pStyle w:val="Compact"/>
              <w:jc w:val="left"/>
            </w:pPr>
            <w:r>
              <w:t xml:space="preserve">Review of vertical gradients</w:t>
            </w:r>
          </w:p>
        </w:tc>
        <w:tc>
          <w:tcPr/>
          <w:p>
            <w:pPr>
              <w:pStyle w:val="Compact"/>
              <w:jc w:val="left"/>
            </w:pPr>
            <w:r>
              <w:t xml:space="preserve">7055</w:t>
            </w:r>
          </w:p>
        </w:tc>
        <w:tc>
          <w:tcPr/>
          <w:p>
            <w:pPr>
              <w:pStyle w:val="Compact"/>
            </w:pPr>
          </w:p>
        </w:tc>
        <w:tc>
          <w:tcPr/>
          <w:p>
            <w:pPr>
              <w:pStyle w:val="Compact"/>
            </w:pPr>
          </w:p>
        </w:tc>
      </w:tr>
      <w:tr>
        <w:tc>
          <w:tcPr/>
          <w:p>
            <w:pPr>
              <w:pStyle w:val="Compact"/>
              <w:jc w:val="left"/>
            </w:pPr>
            <w:r>
              <w:t xml:space="preserve">Implications</w:t>
            </w:r>
          </w:p>
        </w:tc>
        <w:tc>
          <w:tcPr/>
          <w:p>
            <w:pPr>
              <w:pStyle w:val="Compact"/>
              <w:jc w:val="left"/>
            </w:pPr>
            <w:r>
              <w:t xml:space="preserve">2215</w:t>
            </w:r>
          </w:p>
        </w:tc>
        <w:tc>
          <w:tcPr/>
          <w:p>
            <w:pPr>
              <w:pStyle w:val="Compact"/>
            </w:pPr>
          </w:p>
        </w:tc>
        <w:tc>
          <w:tcPr/>
          <w:p>
            <w:pPr>
              <w:pStyle w:val="Compact"/>
            </w:pPr>
          </w:p>
        </w:tc>
      </w:tr>
      <w:tr>
        <w:tc>
          <w:tcPr/>
          <w:p>
            <w:pPr>
              <w:pStyle w:val="Compact"/>
              <w:jc w:val="left"/>
            </w:pPr>
            <w:r>
              <w:t xml:space="preserve">Conclusions</w:t>
            </w:r>
          </w:p>
        </w:tc>
        <w:tc>
          <w:tcPr/>
          <w:p>
            <w:pPr>
              <w:pStyle w:val="Compact"/>
              <w:jc w:val="left"/>
            </w:pPr>
            <w:r>
              <w:t xml:space="preserve">231</w:t>
            </w:r>
          </w:p>
        </w:tc>
        <w:tc>
          <w:tcPr/>
          <w:p>
            <w:pPr>
              <w:pStyle w:val="Compact"/>
            </w:pPr>
          </w:p>
        </w:tc>
        <w:tc>
          <w:tcPr/>
          <w:p>
            <w:pPr>
              <w:pStyle w:val="Compact"/>
            </w:pPr>
          </w:p>
        </w:tc>
      </w:tr>
      <w:tr>
        <w:tc>
          <w:tcPr/>
          <w:p>
            <w:pPr>
              <w:pStyle w:val="Compact"/>
              <w:jc w:val="left"/>
            </w:pPr>
            <w:r>
              <w:t xml:space="preserve">Acknowledgments</w:t>
            </w:r>
          </w:p>
        </w:tc>
        <w:tc>
          <w:tcPr/>
          <w:p>
            <w:pPr>
              <w:pStyle w:val="Compact"/>
              <w:jc w:val="left"/>
            </w:pPr>
            <w:r>
              <w:t xml:space="preserve">44</w:t>
            </w:r>
          </w:p>
        </w:tc>
        <w:tc>
          <w:tcPr/>
          <w:p>
            <w:pPr>
              <w:pStyle w:val="Compact"/>
            </w:pPr>
          </w:p>
        </w:tc>
        <w:tc>
          <w:tcPr/>
          <w:p>
            <w:pPr>
              <w:pStyle w:val="Compact"/>
            </w:pPr>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and ecosystem ecology.</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canopy trees have higher absolute metabolic capacity and growth, yet are more vulnerable to drought and damaging</w:t>
      </w:r>
      <w:r>
        <w:t xml:space="preserve"> </w:t>
      </w:r>
      <w:r>
        <w:rPr>
          <w:iCs/>
          <w:i/>
        </w:rPr>
        <w:t xml:space="preserve">T</w:t>
      </w:r>
      <w:r>
        <w:rPr>
          <w:vertAlign w:val="subscript"/>
          <w:iCs/>
          <w:i/>
        </w:rPr>
        <w:t xml:space="preserve">leaf</w:t>
      </w:r>
      <w:r>
        <w:t xml:space="preserve"> </w:t>
      </w:r>
      <w:r>
        <w:t xml:space="preserve">than their smaller counterparts,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strongly impacted by warming under some conditions, particularly when exposed to a harsher microenvironment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5"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23" name="Picture"/>
            <a:graphic>
              <a:graphicData uri="http://schemas.openxmlformats.org/drawingml/2006/picture">
                <pic:pic>
                  <pic:nvPicPr>
                    <pic:cNvPr descr="schematics/Schematic%20figure%201.png" id="24"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5"/>
    <w:bookmarkStart w:id="77" w:name="ii.-review-of-vertical-gradients"/>
    <w:p>
      <w:pPr>
        <w:pStyle w:val="Heading1"/>
      </w:pPr>
      <w:r>
        <w:t xml:space="preserve">II. Review of vertical gradients</w:t>
      </w:r>
    </w:p>
    <w:bookmarkStart w:id="34"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27" name="Picture"/>
            <a:graphic>
              <a:graphicData uri="http://schemas.openxmlformats.org/drawingml/2006/picture">
                <pic:pic>
                  <pic:nvPicPr>
                    <pic:cNvPr descr="NEON_height_profiles/figures/Fig2_normalized.png" id="28" name="Picture"/>
                    <pic:cNvPicPr>
                      <a:picLocks noChangeArrowheads="1" noChangeAspect="1"/>
                    </pic:cNvPicPr>
                  </pic:nvPicPr>
                  <pic:blipFill>
                    <a:blip r:embed="rId2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9"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9"/>
    <w:bookmarkStart w:id="30"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w:t>
      </w:r>
      <w:r>
        <w:t xml:space="preserve"> </w:t>
      </w:r>
      <w:r>
        <w:t xml:space="preserve">(Fig. 2d, Supporting Information Figure S1, Chazdon &amp; Fetcher, 1984; Baldocchi</w:t>
      </w:r>
      <w:r>
        <w:t xml:space="preserve"> </w:t>
      </w:r>
      <w:r>
        <w:rPr>
          <w:iCs/>
          <w:i/>
        </w:rPr>
        <w:t xml:space="preserve">et al.</w:t>
      </w:r>
      <w:r>
        <w:t xml:space="preserve">, 1997; Bartemucci</w:t>
      </w:r>
      <w:r>
        <w:t xml:space="preserve"> </w:t>
      </w:r>
      <w:r>
        <w:rPr>
          <w:iCs/>
          <w:i/>
        </w:rPr>
        <w:t xml:space="preserve">et al.</w:t>
      </w:r>
      <w:r>
        <w:t xml:space="preserve">, 2006;</w:t>
      </w:r>
      <w:r>
        <w:t xml:space="preserve"> </w:t>
      </w:r>
      <w:r>
        <w:t xml:space="preserve">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temperature (section 2), traits (section 3), and photosynthesis (section 4.2).</w:t>
      </w:r>
    </w:p>
    <w:bookmarkEnd w:id="30"/>
    <w:bookmarkStart w:id="31"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w:t>
      </w:r>
      <w:r>
        <w:t xml:space="preserve"> </w:t>
      </w:r>
      <w:r>
        <w:t xml:space="preserve">Jucker</w:t>
      </w:r>
      <w:r>
        <w:t xml:space="preserve"> </w:t>
      </w:r>
      <w:r>
        <w:rPr>
          <w:iCs/>
          <w:i/>
        </w:rPr>
        <w:t xml:space="preserve">et al.</w:t>
      </w:r>
      <w:r>
        <w:t xml:space="preserve">, 2018; Hanberry</w:t>
      </w:r>
      <w:r>
        <w:t xml:space="preserve"> </w:t>
      </w:r>
      <w:r>
        <w:rPr>
          <w:iCs/>
          <w:i/>
        </w:rPr>
        <w:t xml:space="preserve">et al.</w:t>
      </w:r>
      <w:r>
        <w:t xml:space="preserve">, 2020;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31"/>
    <w:bookmarkStart w:id="32"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CO</w:t>
      </w:r>
      <w:r>
        <w:rPr>
          <w:vertAlign w:val="subscript"/>
        </w:rPr>
        <w:t xml:space="preserve">2</w:t>
      </w:r>
      <w:r>
        <w:t xml:space="preserve"> </w:t>
      </w:r>
      <w:r>
        <w:t xml:space="preserve">concentration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compared to understory leaves (sections 2, 4.1).</w:t>
      </w:r>
    </w:p>
    <w:bookmarkEnd w:id="32"/>
    <w:bookmarkStart w:id="33"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 [e.g., OSBS, Fig. 2g, Supporting Information Figure S1b;</w:t>
      </w:r>
      <w:r>
        <w:t xml:space="preserve"> </w:t>
      </w:r>
      <w:r>
        <w:t xml:space="preserve"> </w:t>
      </w:r>
      <w:r>
        <w:t xml:space="preserve">Banerjee</w:t>
      </w:r>
      <w:r>
        <w:t xml:space="preserve"> </w:t>
      </w:r>
      <w:r>
        <w:rPr>
          <w:iCs/>
          <w:i/>
        </w:rPr>
        <w:t xml:space="preserve">et al.</w:t>
      </w:r>
      <w:r>
        <w:t xml:space="preserve"> </w:t>
      </w:r>
      <w:r>
        <w:t xml:space="preserve">(2017)</w:t>
      </w:r>
      <w:r>
        <w:t xml:space="preserve">;</w:t>
      </w:r>
      <w:r>
        <w:t xml:space="preserve"> </w:t>
      </w:r>
      <w:r>
        <w:t xml:space="preserve">Curtis</w:t>
      </w:r>
      <w:r>
        <w:t xml:space="preserve"> </w:t>
      </w:r>
      <w:r>
        <w:rPr>
          <w:iCs/>
          <w:i/>
        </w:rPr>
        <w:t xml:space="preserve">et al.</w:t>
      </w:r>
      <w:r>
        <w:t xml:space="preserve"> </w:t>
      </w:r>
      <w:r>
        <w:t xml:space="preserve">(2019)</w:t>
      </w:r>
      <w:r>
        <w:t xml:space="preserve">;</w:t>
      </w:r>
      <w:r>
        <w:t xml:space="preserve"> </w:t>
      </w:r>
      <w:r>
        <w:t xml:space="preserve">Muller</w:t>
      </w:r>
      <w:r>
        <w:t xml:space="preserve"> </w:t>
      </w:r>
      <w:r>
        <w:rPr>
          <w:iCs/>
          <w:i/>
        </w:rPr>
        <w:t xml:space="preserve">et al.</w:t>
      </w:r>
      <w:r>
        <w:t xml:space="preserve"> </w:t>
      </w:r>
      <w:r>
        <w:t xml:space="preserve">(2021)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33"/>
    <w:bookmarkEnd w:id="34"/>
    <w:bookmarkStart w:id="38"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(Notes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Notes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(Notes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984937"/>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36" name="Picture"/>
            <a:graphic>
              <a:graphicData uri="http://schemas.openxmlformats.org/drawingml/2006/picture">
                <pic:pic>
                  <pic:nvPicPr>
                    <pic:cNvPr descr="leaf_energy_balance/fig3_leafenergy.png" id="37" name="Picture"/>
                    <pic:cNvPicPr>
                      <a:picLocks noChangeArrowheads="1" noChangeAspect="1"/>
                    </pic:cNvPicPr>
                  </pic:nvPicPr>
                  <pic:blipFill>
                    <a:blip r:embed="rId35"/>
                    <a:stretch>
                      <a:fillRect/>
                    </a:stretch>
                  </pic:blipFill>
                  <pic:spPr bwMode="auto">
                    <a:xfrm>
                      <a:off x="0" y="0"/>
                      <a:ext cx="5334000" cy="2984937"/>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w:t>
      </w:r>
      <w:r>
        <w:rPr>
          <w:iCs/>
          <w:i/>
        </w:rPr>
        <w:t xml:space="preserve">RH</w:t>
      </w:r>
      <w:r>
        <w:t xml:space="preserve">), leaf characteristic dimension (lcd), stomatal conductance (</w:t>
      </w:r>
      <w:r>
        <w:rPr>
          <w:iCs/>
          <w:i/>
        </w:rPr>
        <w:t xml:space="preserve">g</w:t>
      </w:r>
      <w:r>
        <w:rPr>
          <w:vertAlign w:val="subscript"/>
          <w:iCs/>
          <w:i/>
        </w:rPr>
        <w:t xml:space="preserve">s</w:t>
      </w:r>
      <w:r>
        <w:t xml:space="preserve">), air temperature (</w:t>
      </w:r>
      <w:r>
        <w:rPr>
          <w:iCs/>
          <w:i/>
        </w:rPr>
        <w:t xml:space="preserve">T</w:t>
      </w:r>
      <w:r>
        <w:rPr>
          <w:vertAlign w:val="subscript"/>
          <w:iCs/>
          <w:i/>
        </w:rPr>
        <w:t xml:space="preserve">air</w:t>
      </w:r>
      <w:r>
        <w:t xml:space="preserve">).</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(associated with conditions that are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 because wind speeds and hence</w:t>
      </w:r>
      <w:r>
        <w:t xml:space="preserve"> </w:t>
      </w:r>
      <w:r>
        <w:rPr>
          <w:iCs/>
          <w:i/>
        </w:rPr>
        <w:t xml:space="preserve">g</w:t>
      </w:r>
      <w:r>
        <w:rPr>
          <w:vertAlign w:val="subscript"/>
          <w:iCs/>
          <w:i/>
        </w:rPr>
        <w:t xml:space="preserve">b</w:t>
      </w:r>
      <w:r>
        <w:t xml:space="preserve"> </w:t>
      </w:r>
      <w:r>
        <w:t xml:space="preserve">are generally smaller in the lower canopy</w:t>
      </w:r>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w:t>
      </w:r>
      <w:r>
        <w:t xml:space="preserve">.</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reduces evaporative cooling (because evaporation rate generally increases with VPD),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 </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2022)</w:t>
      </w:r>
      <w:r>
        <w:t xml:space="preserve">.</w:t>
      </w:r>
    </w:p>
    <w:bookmarkEnd w:id="38"/>
    <w:bookmarkStart w:id="48"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40" name="Picture"/>
            <a:graphic>
              <a:graphicData uri="http://schemas.openxmlformats.org/drawingml/2006/picture">
                <pic:pic>
                  <pic:nvPicPr>
                    <pic:cNvPr descr="table1a.png" id="41" name="Picture"/>
                    <pic:cNvPicPr>
                      <a:picLocks noChangeArrowheads="1" noChangeAspect="1"/>
                    </pic:cNvPicPr>
                  </pic:nvPicPr>
                  <pic:blipFill>
                    <a:blip r:embed="rId39"/>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43" name="Picture"/>
            <a:graphic>
              <a:graphicData uri="http://schemas.openxmlformats.org/drawingml/2006/picture">
                <pic:pic>
                  <pic:nvPicPr>
                    <pic:cNvPr descr="table1b.png" id="44" name="Picture"/>
                    <pic:cNvPicPr>
                      <a:picLocks noChangeArrowheads="1" noChangeAspect="1"/>
                    </pic:cNvPicPr>
                  </pic:nvPicPr>
                  <pic:blipFill>
                    <a:blip r:embed="rId42"/>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46" name="Picture"/>
            <a:graphic>
              <a:graphicData uri="http://schemas.openxmlformats.org/drawingml/2006/picture">
                <pic:pic>
                  <pic:nvPicPr>
                    <pic:cNvPr descr="table1c.png" id="47" name="Picture"/>
                    <pic:cNvPicPr>
                      <a:picLocks noChangeArrowheads="1" noChangeAspect="1"/>
                    </pic:cNvPicPr>
                  </pic:nvPicPr>
                  <pic:blipFill>
                    <a:blip r:embed="rId4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48"/>
    <w:bookmarkStart w:id="49"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49"/>
    <w:bookmarkStart w:id="50"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50"/>
    <w:bookmarkStart w:id="51"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51"/>
    <w:bookmarkStart w:id="52"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52"/>
    <w:bookmarkStart w:id="53"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53"/>
    <w:bookmarkStart w:id="54"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high photosynthesis before they are shaded by canopy leaves–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54"/>
    <w:bookmarkStart w:id="67"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535662"/>
            <wp:effectExtent b="0" l="0" r="0" t="0"/>
            <wp:docPr descr="" title="" id="56" name="Picture"/>
            <a:graphic>
              <a:graphicData uri="http://schemas.openxmlformats.org/drawingml/2006/picture">
                <pic:pic>
                  <pic:nvPicPr>
                    <pic:cNvPr descr="table2a.png" id="57" name="Picture"/>
                    <pic:cNvPicPr>
                      <a:picLocks noChangeArrowheads="1" noChangeAspect="1"/>
                    </pic:cNvPicPr>
                  </pic:nvPicPr>
                  <pic:blipFill>
                    <a:blip r:embed="rId55"/>
                    <a:stretch>
                      <a:fillRect/>
                    </a:stretch>
                  </pic:blipFill>
                  <pic:spPr bwMode="auto">
                    <a:xfrm>
                      <a:off x="0" y="0"/>
                      <a:ext cx="5334000" cy="653566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84492"/>
            <wp:effectExtent b="0" l="0" r="0" t="0"/>
            <wp:docPr descr="" title="" id="59" name="Picture"/>
            <a:graphic>
              <a:graphicData uri="http://schemas.openxmlformats.org/drawingml/2006/picture">
                <pic:pic>
                  <pic:nvPicPr>
                    <pic:cNvPr descr="table2b.png" id="60" name="Picture"/>
                    <pic:cNvPicPr>
                      <a:picLocks noChangeArrowheads="1" noChangeAspect="1"/>
                    </pic:cNvPicPr>
                  </pic:nvPicPr>
                  <pic:blipFill>
                    <a:blip r:embed="rId58"/>
                    <a:stretch>
                      <a:fillRect/>
                    </a:stretch>
                  </pic:blipFill>
                  <pic:spPr bwMode="auto">
                    <a:xfrm>
                      <a:off x="0" y="0"/>
                      <a:ext cx="5334000" cy="728449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4711699"/>
            <wp:effectExtent b="0" l="0" r="0" t="0"/>
            <wp:docPr descr="" title="" id="62" name="Picture"/>
            <a:graphic>
              <a:graphicData uri="http://schemas.openxmlformats.org/drawingml/2006/picture">
                <pic:pic>
                  <pic:nvPicPr>
                    <pic:cNvPr descr="table2c.png" id="63" name="Picture"/>
                    <pic:cNvPicPr>
                      <a:picLocks noChangeArrowheads="1" noChangeAspect="1"/>
                    </pic:cNvPicPr>
                  </pic:nvPicPr>
                  <pic:blipFill>
                    <a:blip r:embed="rId61"/>
                    <a:stretch>
                      <a:fillRect/>
                    </a:stretch>
                  </pic:blipFill>
                  <pic:spPr bwMode="auto">
                    <a:xfrm>
                      <a:off x="0" y="0"/>
                      <a:ext cx="5334000" cy="4711699"/>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64"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Available data also suggest that high</w:t>
      </w:r>
      <w:r>
        <w:t xml:space="preserve"> </w:t>
      </w:r>
      <w:r>
        <w:rPr>
          <w:iCs/>
          <w:i/>
        </w:rPr>
        <w:t xml:space="preserve">T</w:t>
      </w:r>
      <w:r>
        <w:rPr>
          <w:vertAlign w:val="subscript"/>
          <w:iCs/>
          <w:i/>
        </w:rPr>
        <w:t xml:space="preserve">air</w:t>
      </w:r>
      <w:r>
        <w:t xml:space="preserve"> </w:t>
      </w:r>
      <w:r>
        <w:t xml:space="preserve">can directly drive stomatal opening, if vapor pressure is experimentally adjusted in tandem with</w:t>
      </w:r>
      <w:r>
        <w:t xml:space="preserve"> </w:t>
      </w:r>
      <w:r>
        <w:rPr>
          <w:iCs/>
          <w:i/>
        </w:rPr>
        <w:t xml:space="preserve">T</w:t>
      </w:r>
      <w:r>
        <w:rPr>
          <w:vertAlign w:val="subscript"/>
          <w:iCs/>
          <w:i/>
        </w:rPr>
        <w:t xml:space="preserve">air</w:t>
      </w:r>
      <w:r>
        <w:t xml:space="preserve"> </w:t>
      </w:r>
      <w:r>
        <w:t xml:space="preserve">to keep VPD constant</w:t>
      </w:r>
      <w:r>
        <w:t xml:space="preserve"> </w:t>
      </w:r>
      <w:r>
        <w:t xml:space="preserve">(Fredeen &amp; Sage, 1999; Mott &amp; Peak, 2010; Urban</w:t>
      </w:r>
      <w:r>
        <w:t xml:space="preserve"> </w:t>
      </w:r>
      <w:r>
        <w:rPr>
          <w:iCs/>
          <w:i/>
        </w:rPr>
        <w:t xml:space="preserve">et al.</w:t>
      </w:r>
      <w:r>
        <w:t xml:space="preserve">, 2017)</w:t>
      </w:r>
      <w:r>
        <w:t xml:space="preserve">, though it appears that the negative effect of temperature on</w:t>
      </w:r>
      <w:r>
        <w:t xml:space="preserve"> </w:t>
      </w:r>
      <w:r>
        <w:rPr>
          <w:iCs/>
          <w:i/>
        </w:rPr>
        <w:t xml:space="preserve">g</w:t>
      </w:r>
      <w:r>
        <w:rPr>
          <w:vertAlign w:val="subscript"/>
          <w:iCs/>
          <w:i/>
        </w:rPr>
        <w:t xml:space="preserve">s</w:t>
      </w:r>
      <w:r>
        <w:t xml:space="preserve">, mediated by VPD, generally overrides the positive effect of temperature</w:t>
      </w:r>
      <w:r>
        <w:t xml:space="preserve"> </w:t>
      </w:r>
      <w:r>
        <w:rPr>
          <w:iCs/>
          <w:i/>
        </w:rPr>
        <w:t xml:space="preserve">per se</w:t>
      </w:r>
      <w:r>
        <w:t xml:space="preserve"> </w:t>
      </w:r>
      <w:r>
        <w:t xml:space="preserve">in nature, causing</w:t>
      </w:r>
      <w:r>
        <w:t xml:space="preserve"> </w:t>
      </w:r>
      <w:r>
        <w:rPr>
          <w:iCs/>
          <w:i/>
        </w:rPr>
        <w:t xml:space="preserve">g</w:t>
      </w:r>
      <w:r>
        <w:rPr>
          <w:vertAlign w:val="subscript"/>
          <w:iCs/>
          <w:i/>
        </w:rPr>
        <w:t xml:space="preserve">s</w:t>
      </w:r>
      <w:r>
        <w:t xml:space="preserve"> </w:t>
      </w:r>
      <w:r>
        <w:t xml:space="preserve">to decline when the leaf warms.</w:t>
      </w:r>
    </w:p>
    <w:bookmarkEnd w:id="64"/>
    <w:bookmarkStart w:id="65"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65"/>
    <w:bookmarkStart w:id="66"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although the temperature difference between upper and lower canopy positions is important driver of respiration, we currently lack mechanistic understanding of how and why its temperature sensitivity varies across the forest vertical profile.</w:t>
      </w:r>
    </w:p>
    <w:bookmarkEnd w:id="66"/>
    <w:bookmarkEnd w:id="67"/>
    <w:bookmarkStart w:id="76"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7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but is critically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 Anderson-Teixeira et al. (2022)." title="" id="69" name="Picture"/>
            <a:graphic>
              <a:graphicData uri="http://schemas.openxmlformats.org/drawingml/2006/picture">
                <pic:pic>
                  <pic:nvPicPr>
                    <pic:cNvPr descr="tree_rings/tree_ring_figure.png" id="70" name="Picture"/>
                    <pic:cNvPicPr>
                      <a:picLocks noChangeArrowheads="1" noChangeAspect="1"/>
                    </pic:cNvPicPr>
                  </pic:nvPicPr>
                  <pic:blipFill>
                    <a:blip r:embed="rId68"/>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w:t>
      </w:r>
      <w:r>
        <w:t xml:space="preserve"> </w:t>
      </w:r>
      <w:r>
        <w:t xml:space="preserve">Anderson-Teixeira</w:t>
      </w:r>
      <w:r>
        <w:t xml:space="preserve"> </w:t>
      </w:r>
      <w:r>
        <w:rPr>
          <w:iCs/>
          <w:i/>
        </w:rPr>
        <w:t xml:space="preserve">et al.</w:t>
      </w:r>
      <w:r>
        <w:t xml:space="preserve"> </w:t>
      </w:r>
      <w:r>
        <w:t xml:space="preserve">(2022)</w:t>
      </w:r>
      <w:r>
        <w:t xml:space="preserve">.</w:t>
      </w:r>
    </w:p>
    <w:bookmarkEnd w:id="71"/>
    <w:bookmarkStart w:id="75"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73" name="Picture"/>
            <a:graphic>
              <a:graphicData uri="http://schemas.openxmlformats.org/drawingml/2006/picture">
                <pic:pic>
                  <pic:nvPicPr>
                    <pic:cNvPr descr="schematics/ecosystem%20vertical%20partitioning/ecosystem%20partitioning.png" id="74" name="Picture"/>
                    <pic:cNvPicPr>
                      <a:picLocks noChangeArrowheads="1" noChangeAspect="1"/>
                    </pic:cNvPicPr>
                  </pic:nvPicPr>
                  <pic:blipFill>
                    <a:blip r:embed="rId7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75"/>
    <w:bookmarkEnd w:id="76"/>
    <w:bookmarkEnd w:id="77"/>
    <w:bookmarkStart w:id="730"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80"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78"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and 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dramatically reduce the growth of understory trees</w:t>
      </w:r>
      <w:r>
        <w:t xml:space="preserve"> </w:t>
      </w:r>
      <w:r>
        <w:t xml:space="preserve">(Rollinson</w:t>
      </w:r>
      <w:r>
        <w:t xml:space="preserve"> </w:t>
      </w:r>
      <w:r>
        <w:rPr>
          <w:iCs/>
          <w:i/>
        </w:rPr>
        <w:t xml:space="preserve">et al.</w:t>
      </w:r>
      <w:r>
        <w:t xml:space="preserve">, 2020)</w:t>
      </w:r>
      <w:r>
        <w:t xml:space="preserve">, and these small trees may be at higher risk of carbon starvation because they have lower NSC reserves</w:t>
      </w:r>
      <w:r>
        <w:t xml:space="preserve"> </w:t>
      </w:r>
      <w:r>
        <w:t xml:space="preserve">(Niinemets, 2010)</w:t>
      </w:r>
      <w:r>
        <w:t xml:space="preserve">.</w:t>
      </w:r>
      <w:r>
        <w:t xml:space="preserve"> </w:t>
      </w:r>
      <w:r>
        <w:t xml:space="preserve">Thus, despite their buffered microclimate, it is possible that understory trees could be more adversely impacted by warming temperatures than their canopy counterparts under some conditions.</w:t>
      </w:r>
    </w:p>
    <w:bookmarkEnd w:id="78"/>
    <w:bookmarkStart w:id="79"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the most vulnerable to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reduces the abundance of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79"/>
    <w:bookmarkEnd w:id="80"/>
    <w:bookmarkStart w:id="86"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81"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81"/>
    <w:bookmarkStart w:id="85"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83" name="Picture"/>
            <a:graphic>
              <a:graphicData uri="http://schemas.openxmlformats.org/drawingml/2006/picture">
                <pic:pic>
                  <pic:nvPicPr>
                    <pic:cNvPr descr="schematics/fig_remote_sensing.png" id="84" name="Picture"/>
                    <pic:cNvPicPr>
                      <a:picLocks noChangeArrowheads="1" noChangeAspect="1"/>
                    </pic:cNvPicPr>
                  </pic:nvPicPr>
                  <pic:blipFill>
                    <a:blip r:embed="rId82"/>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2022)</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(2022)</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85"/>
    <w:bookmarkEnd w:id="86"/>
    <w:bookmarkStart w:id="87"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w:t>
      </w:r>
    </w:p>
    <w:p>
      <w:pPr>
        <w:pStyle w:val="BodyText"/>
      </w:pPr>
      <w:r>
        <w:t xml:space="preserve">As climate changes, patterns and processes across vertical gradients will likely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87"/>
    <w:bookmarkStart w:id="88"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the ForestGEO Ecosystems &amp; Climate lab at NZCBI, and two anonymous reviewers.</w:t>
      </w:r>
      <w:r>
        <w:t xml:space="preserve"> </w:t>
      </w:r>
      <w:r>
        <w:t xml:space="preserve">Funding was provided by the Smithsonian Institution.</w:t>
      </w:r>
    </w:p>
    <w:bookmarkEnd w:id="88"/>
    <w:bookmarkStart w:id="89"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89"/>
    <w:bookmarkStart w:id="92"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90">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91">
        <w:r>
          <w:rPr>
            <w:rStyle w:val="Hyperlink"/>
          </w:rPr>
          <w:t xml:space="preserve">https://github.com/EcoClimLab/vertical-thermal-review</w:t>
        </w:r>
      </w:hyperlink>
      <w:r>
        <w:t xml:space="preserve">) and archived in Zenodo (DOI: [TBD]).</w:t>
      </w:r>
    </w:p>
    <w:bookmarkEnd w:id="92"/>
    <w:bookmarkStart w:id="93" w:name="si-files"/>
    <w:p>
      <w:pPr>
        <w:pStyle w:val="Heading2"/>
      </w:pPr>
      <w:r>
        <w:t xml:space="preserve">SI files</w:t>
      </w:r>
    </w:p>
    <w:p>
      <w:pPr>
        <w:pStyle w:val="FirstParagraph"/>
      </w:pPr>
      <w:r>
        <w:t xml:space="preserve">Notes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93"/>
    <w:bookmarkStart w:id="729" w:name="references"/>
    <w:p>
      <w:pPr>
        <w:pStyle w:val="Heading2"/>
      </w:pPr>
      <w:r>
        <w:t xml:space="preserve">References</w:t>
      </w:r>
    </w:p>
    <w:bookmarkStart w:id="728" w:name="refs"/>
    <w:bookmarkStart w:id="95"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w:t>
      </w:r>
      <w:r>
        <w:t xml:space="preserve"> </w:t>
      </w:r>
      <w:hyperlink r:id="rId94">
        <w:r>
          <w:rPr>
            <w:rStyle w:val="Hyperlink"/>
          </w:rPr>
          <w:t xml:space="preserve">Leaf structural characteristics of 31 hardwood and conifer tree species in central</w:t>
        </w:r>
        <w:r>
          <w:rPr>
            <w:rStyle w:val="Hyperlink"/>
          </w:rPr>
          <w:t xml:space="preserve"> </w:t>
        </w:r>
        <w:r>
          <w:rPr>
            <w:rStyle w:val="Hyperlink"/>
          </w:rPr>
          <w:t xml:space="preserve">Wisconsin</w:t>
        </w:r>
        <w:r>
          <w:rPr>
            <w:rStyle w:val="Hyperlink"/>
          </w:rPr>
          <w:t xml:space="preserve">:</w:t>
        </w:r>
        <w:r>
          <w:rPr>
            <w:rStyle w:val="Hyperlink"/>
          </w:rPr>
          <w:t xml:space="preserve"> </w:t>
        </w:r>
        <w:r>
          <w:rPr>
            <w:rStyle w:val="Hyperlink"/>
          </w:rPr>
          <w:t xml:space="preserve">Influence</w:t>
        </w:r>
        <w:r>
          <w:rPr>
            <w:rStyle w:val="Hyperlink"/>
          </w:rPr>
          <w:t xml:space="preserve"> </w:t>
        </w:r>
        <w:r>
          <w:rPr>
            <w:rStyle w:val="Hyperlink"/>
          </w:rPr>
          <w:t xml:space="preserve">of light regime and shade-tolerance rank</w:t>
        </w:r>
      </w:hyperlink>
      <w:r>
        <w:t xml:space="preserve">.</w:t>
      </w:r>
      <w:r>
        <w:t xml:space="preserve"> </w:t>
      </w:r>
      <w:r>
        <w:rPr>
          <w:iCs/>
          <w:i/>
        </w:rPr>
        <w:t xml:space="preserve">Forest Ecology and Management</w:t>
      </w:r>
      <w:r>
        <w:t xml:space="preserve"> </w:t>
      </w:r>
      <w:r>
        <w:rPr>
          <w:bCs/>
          <w:b/>
        </w:rPr>
        <w:t xml:space="preserve">31</w:t>
      </w:r>
      <w:r>
        <w:t xml:space="preserve">: 245–253.</w:t>
      </w:r>
    </w:p>
    <w:bookmarkEnd w:id="95"/>
    <w:bookmarkStart w:id="97"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96">
        <w:r>
          <w:rPr>
            <w:rStyle w:val="Hyperlink"/>
          </w:rPr>
          <w:t xml:space="preserve">Age-dependent leaf physiology and consequences for crown-scale carbon uptake during the dry season in an</w:t>
        </w:r>
        <w:r>
          <w:rPr>
            <w:rStyle w:val="Hyperlink"/>
          </w:rPr>
          <w:t xml:space="preserve"> </w:t>
        </w:r>
        <w:r>
          <w:rPr>
            <w:rStyle w:val="Hyperlink"/>
          </w:rPr>
          <w:t xml:space="preserve">Amazon</w:t>
        </w:r>
        <w:r>
          <w:rPr>
            <w:rStyle w:val="Hyperlink"/>
          </w:rPr>
          <w:t xml:space="preserve"> </w:t>
        </w:r>
        <w:r>
          <w:rPr>
            <w:rStyle w:val="Hyperlink"/>
          </w:rPr>
          <w:t xml:space="preserve">evergreen forest</w:t>
        </w:r>
      </w:hyperlink>
      <w:r>
        <w:t xml:space="preserve">.</w:t>
      </w:r>
      <w:r>
        <w:t xml:space="preserve"> </w:t>
      </w:r>
      <w:r>
        <w:rPr>
          <w:iCs/>
          <w:i/>
        </w:rPr>
        <w:t xml:space="preserve">New Phytologist</w:t>
      </w:r>
      <w:r>
        <w:t xml:space="preserve"> </w:t>
      </w:r>
      <w:r>
        <w:rPr>
          <w:bCs/>
          <w:b/>
        </w:rPr>
        <w:t xml:space="preserve">219</w:t>
      </w:r>
      <w:r>
        <w:t xml:space="preserve">: 870–884.</w:t>
      </w:r>
    </w:p>
    <w:bookmarkEnd w:id="97"/>
    <w:bookmarkStart w:id="9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w:t>
      </w:r>
      <w:r>
        <w:t xml:space="preserve"> </w:t>
      </w:r>
      <w:hyperlink r:id="rId98">
        <w:r>
          <w:rPr>
            <w:rStyle w:val="Hyperlink"/>
          </w:rPr>
          <w:t xml:space="preserve">Contrasting fire damage and fire susceptibility between seasonally flooded forest and upland forest in the</w:t>
        </w:r>
        <w:r>
          <w:rPr>
            <w:rStyle w:val="Hyperlink"/>
          </w:rPr>
          <w:t xml:space="preserve"> </w:t>
        </w:r>
        <w:r>
          <w:rPr>
            <w:rStyle w:val="Hyperlink"/>
          </w:rPr>
          <w:t xml:space="preserve">Central Amazon</w:t>
        </w:r>
        <w:r>
          <w:rPr>
            <w:rStyle w:val="Hyperlink"/>
          </w:rPr>
          <w:t xml:space="preserve"> </w:t>
        </w:r>
        <w:r>
          <w:rPr>
            <w:rStyle w:val="Hyperlink"/>
          </w:rPr>
          <w:t xml:space="preserve">using portable profiling</w:t>
        </w:r>
        <w:r>
          <w:rPr>
            <w:rStyle w:val="Hyperlink"/>
          </w:rPr>
          <w:t xml:space="preserve"> </w:t>
        </w:r>
        <w:r>
          <w:rPr>
            <w:rStyle w:val="Hyperlink"/>
          </w:rPr>
          <w:t xml:space="preserve">LiDAR</w:t>
        </w:r>
      </w:hyperlink>
      <w:r>
        <w:t xml:space="preserve">.</w:t>
      </w:r>
      <w:r>
        <w:t xml:space="preserve"> </w:t>
      </w:r>
      <w:r>
        <w:rPr>
          <w:iCs/>
          <w:i/>
        </w:rPr>
        <w:t xml:space="preserve">Remote Sensing of Environment</w:t>
      </w:r>
      <w:r>
        <w:t xml:space="preserve"> </w:t>
      </w:r>
      <w:r>
        <w:rPr>
          <w:bCs/>
          <w:b/>
        </w:rPr>
        <w:t xml:space="preserve">184</w:t>
      </w:r>
      <w:r>
        <w:t xml:space="preserve">: 153–160.</w:t>
      </w:r>
    </w:p>
    <w:bookmarkEnd w:id="99"/>
    <w:bookmarkStart w:id="101"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w:t>
      </w:r>
      <w:r>
        <w:t xml:space="preserve"> </w:t>
      </w:r>
      <w:hyperlink r:id="rId100">
        <w:r>
          <w:rPr>
            <w:rStyle w:val="Hyperlink"/>
          </w:rPr>
          <w:t xml:space="preserve">Effects of height on treetop transpiration and stomatal conductance in coast redwood (</w:t>
        </w:r>
        <w:r>
          <w:rPr>
            <w:rStyle w:val="Hyperlink"/>
          </w:rPr>
          <w:t xml:space="preserve">Sequoia</w:t>
        </w:r>
        <w:r>
          <w:rPr>
            <w:rStyle w:val="Hyperlink"/>
          </w:rPr>
          <w:t xml:space="preserve"> </w:t>
        </w:r>
        <w:r>
          <w:rPr>
            <w:rStyle w:val="Hyperlink"/>
          </w:rPr>
          <w:t xml:space="preserve">sempervirens)</w:t>
        </w:r>
      </w:hyperlink>
      <w:r>
        <w:t xml:space="preserve">.</w:t>
      </w:r>
      <w:r>
        <w:t xml:space="preserve"> </w:t>
      </w:r>
      <w:r>
        <w:rPr>
          <w:iCs/>
          <w:i/>
        </w:rPr>
        <w:t xml:space="preserve">Tree Physiology</w:t>
      </w:r>
      <w:r>
        <w:t xml:space="preserve"> </w:t>
      </w:r>
      <w:r>
        <w:rPr>
          <w:bCs/>
          <w:b/>
        </w:rPr>
        <w:t xml:space="preserve">30</w:t>
      </w:r>
      <w:r>
        <w:t xml:space="preserve">: 1260–1272.</w:t>
      </w:r>
    </w:p>
    <w:bookmarkEnd w:id="101"/>
    <w:bookmarkStart w:id="103"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w:t>
      </w:r>
      <w:r>
        <w:t xml:space="preserve"> </w:t>
      </w:r>
      <w:hyperlink r:id="rId102">
        <w:r>
          <w:rPr>
            <w:rStyle w:val="Hyperlink"/>
          </w:rPr>
          <w:t xml:space="preserve">Carbon cycling in mature and regrowth forests globally</w:t>
        </w:r>
      </w:hyperlink>
      <w:r>
        <w:t xml:space="preserve">.</w:t>
      </w:r>
      <w:r>
        <w:t xml:space="preserve"> </w:t>
      </w:r>
      <w:r>
        <w:rPr>
          <w:iCs/>
          <w:i/>
        </w:rPr>
        <w:t xml:space="preserve">Environmental Research Letters</w:t>
      </w:r>
      <w:r>
        <w:t xml:space="preserve"> </w:t>
      </w:r>
      <w:r>
        <w:rPr>
          <w:bCs/>
          <w:b/>
        </w:rPr>
        <w:t xml:space="preserve">16</w:t>
      </w:r>
      <w:r>
        <w:t xml:space="preserve">: 053009.</w:t>
      </w:r>
    </w:p>
    <w:bookmarkEnd w:id="103"/>
    <w:bookmarkStart w:id="10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104">
        <w:r>
          <w:rPr>
            <w:rStyle w:val="Hyperlink"/>
          </w:rPr>
          <w:t xml:space="preserve">Joint effects of climate, tree size, and year on annual tree growth derived from tree-ring records of ten globally distributed forests</w:t>
        </w:r>
      </w:hyperlink>
      <w:r>
        <w:t xml:space="preserve">.</w:t>
      </w:r>
      <w:r>
        <w:t xml:space="preserve"> </w:t>
      </w:r>
      <w:r>
        <w:rPr>
          <w:iCs/>
          <w:i/>
        </w:rPr>
        <w:t xml:space="preserve">Global Change Biology</w:t>
      </w:r>
      <w:r>
        <w:t xml:space="preserve"> </w:t>
      </w:r>
      <w:r>
        <w:rPr>
          <w:bCs/>
          <w:b/>
        </w:rPr>
        <w:t xml:space="preserve">28</w:t>
      </w:r>
      <w:r>
        <w:t xml:space="preserve">: 245–266.</w:t>
      </w:r>
    </w:p>
    <w:bookmarkEnd w:id="105"/>
    <w:bookmarkStart w:id="107"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w:t>
      </w:r>
      <w:r>
        <w:t xml:space="preserve"> </w:t>
      </w:r>
      <w:hyperlink r:id="rId106">
        <w:r>
          <w:rPr>
            <w:rStyle w:val="Hyperlink"/>
          </w:rPr>
          <w:t xml:space="preserve">Size-related scaling of tree form and function in a mixed-age forest</w:t>
        </w:r>
      </w:hyperlink>
      <w:r>
        <w:t xml:space="preserve">.</w:t>
      </w:r>
      <w:r>
        <w:t xml:space="preserve"> </w:t>
      </w:r>
      <w:r>
        <w:rPr>
          <w:iCs/>
          <w:i/>
        </w:rPr>
        <w:t xml:space="preserve">Functional Ecology</w:t>
      </w:r>
      <w:r>
        <w:t xml:space="preserve"> </w:t>
      </w:r>
      <w:r>
        <w:rPr>
          <w:bCs/>
          <w:b/>
        </w:rPr>
        <w:t xml:space="preserve">29</w:t>
      </w:r>
      <w:r>
        <w:t xml:space="preserve">: 1587–1602.</w:t>
      </w:r>
    </w:p>
    <w:bookmarkEnd w:id="107"/>
    <w:bookmarkStart w:id="10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108">
        <w:r>
          <w:rPr>
            <w:rStyle w:val="Hyperlink"/>
          </w:rPr>
          <w:t xml:space="preserve">21st</w:t>
        </w:r>
        <w:r>
          <w:rPr>
            <w:rStyle w:val="Hyperlink"/>
          </w:rPr>
          <w:t xml:space="preserve"> </w:t>
        </w:r>
        <w:r>
          <w:rPr>
            <w:rStyle w:val="Hyperlink"/>
          </w:rPr>
          <w:t xml:space="preserve">Century</w:t>
        </w:r>
        <w:r>
          <w:rPr>
            <w:rStyle w:val="Hyperlink"/>
          </w:rPr>
          <w:t xml:space="preserve"> </w:t>
        </w:r>
        <w:r>
          <w:rPr>
            <w:rStyle w:val="Hyperlink"/>
          </w:rPr>
          <w:t xml:space="preserve">drought-related fires counteract the decline of</w:t>
        </w:r>
        <w:r>
          <w:rPr>
            <w:rStyle w:val="Hyperlink"/>
          </w:rPr>
          <w:t xml:space="preserve"> </w:t>
        </w:r>
        <w:r>
          <w:rPr>
            <w:rStyle w:val="Hyperlink"/>
          </w:rPr>
          <w:t xml:space="preserve">Amazon</w:t>
        </w:r>
        <w:r>
          <w:rPr>
            <w:rStyle w:val="Hyperlink"/>
          </w:rPr>
          <w:t xml:space="preserve"> </w:t>
        </w:r>
        <w:r>
          <w:rPr>
            <w:rStyle w:val="Hyperlink"/>
          </w:rPr>
          <w:t xml:space="preserve">deforestation carbon emissions</w:t>
        </w:r>
      </w:hyperlink>
      <w:r>
        <w:t xml:space="preserve">.</w:t>
      </w:r>
      <w:r>
        <w:t xml:space="preserve"> </w:t>
      </w:r>
      <w:r>
        <w:rPr>
          <w:iCs/>
          <w:i/>
        </w:rPr>
        <w:t xml:space="preserve">Nature Communications</w:t>
      </w:r>
      <w:r>
        <w:t xml:space="preserve"> </w:t>
      </w:r>
      <w:r>
        <w:rPr>
          <w:bCs/>
          <w:b/>
        </w:rPr>
        <w:t xml:space="preserve">9</w:t>
      </w:r>
      <w:r>
        <w:t xml:space="preserve">: 536.</w:t>
      </w:r>
    </w:p>
    <w:bookmarkEnd w:id="109"/>
    <w:bookmarkStart w:id="111"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w:t>
      </w:r>
      <w:r>
        <w:t xml:space="preserve"> </w:t>
      </w:r>
      <w:hyperlink r:id="rId110">
        <w:r>
          <w:rPr>
            <w:rStyle w:val="Hyperlink"/>
          </w:rPr>
          <w:t xml:space="preserve">Vertical and seasonal variations in temperature responses of leaf respiration in a</w:t>
        </w:r>
        <w:r>
          <w:rPr>
            <w:rStyle w:val="Hyperlink"/>
          </w:rPr>
          <w:t xml:space="preserve"> </w:t>
        </w:r>
        <w:r>
          <w:rPr>
            <w:rStyle w:val="Hyperlink"/>
          </w:rPr>
          <w:t xml:space="preserve">Chamaecyparis</w:t>
        </w:r>
        <w:r>
          <w:rPr>
            <w:rStyle w:val="Hyperlink"/>
          </w:rPr>
          <w:t xml:space="preserve"> </w:t>
        </w:r>
        <w:r>
          <w:rPr>
            <w:rStyle w:val="Hyperlink"/>
          </w:rPr>
          <w:t xml:space="preserve">obtusa canopy</w:t>
        </w:r>
      </w:hyperlink>
      <w:r>
        <w:t xml:space="preserve">.</w:t>
      </w:r>
      <w:r>
        <w:t xml:space="preserve"> </w:t>
      </w:r>
      <w:r>
        <w:rPr>
          <w:iCs/>
          <w:i/>
        </w:rPr>
        <w:t xml:space="preserve">Tree Physiology</w:t>
      </w:r>
      <w:r>
        <w:t xml:space="preserve"> </w:t>
      </w:r>
      <w:r>
        <w:rPr>
          <w:bCs/>
          <w:b/>
        </w:rPr>
        <w:t xml:space="preserve">37</w:t>
      </w:r>
      <w:r>
        <w:t xml:space="preserve">: 1269–1284.</w:t>
      </w:r>
    </w:p>
    <w:bookmarkEnd w:id="111"/>
    <w:bookmarkStart w:id="113"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112">
        <w:r>
          <w:rPr>
            <w:rStyle w:val="Hyperlink"/>
          </w:rPr>
          <w:t xml:space="preserve">Carbon–concentration and carbon–climate feedbacks in</w:t>
        </w:r>
        <w:r>
          <w:rPr>
            <w:rStyle w:val="Hyperlink"/>
          </w:rPr>
          <w:t xml:space="preserve"> </w:t>
        </w:r>
        <w:r>
          <w:rPr>
            <w:rStyle w:val="Hyperlink"/>
          </w:rPr>
          <w:t xml:space="preserve">CMIP6</w:t>
        </w:r>
        <w:r>
          <w:rPr>
            <w:rStyle w:val="Hyperlink"/>
          </w:rPr>
          <w:t xml:space="preserve"> </w:t>
        </w:r>
        <w:r>
          <w:rPr>
            <w:rStyle w:val="Hyperlink"/>
          </w:rPr>
          <w:t xml:space="preserve">models and their comparison to</w:t>
        </w:r>
        <w:r>
          <w:rPr>
            <w:rStyle w:val="Hyperlink"/>
          </w:rPr>
          <w:t xml:space="preserve"> </w:t>
        </w:r>
        <w:r>
          <w:rPr>
            <w:rStyle w:val="Hyperlink"/>
          </w:rPr>
          <w:t xml:space="preserve">CMIP5</w:t>
        </w:r>
        <w:r>
          <w:rPr>
            <w:rStyle w:val="Hyperlink"/>
          </w:rPr>
          <w:t xml:space="preserve"> </w:t>
        </w:r>
        <w:r>
          <w:rPr>
            <w:rStyle w:val="Hyperlink"/>
          </w:rPr>
          <w:t xml:space="preserve">models</w:t>
        </w:r>
      </w:hyperlink>
      <w:r>
        <w:t xml:space="preserve">.</w:t>
      </w:r>
      <w:r>
        <w:t xml:space="preserve"> </w:t>
      </w:r>
      <w:r>
        <w:rPr>
          <w:iCs/>
          <w:i/>
        </w:rPr>
        <w:t xml:space="preserve">Biogeosciences</w:t>
      </w:r>
      <w:r>
        <w:t xml:space="preserve"> </w:t>
      </w:r>
      <w:r>
        <w:rPr>
          <w:bCs/>
          <w:b/>
        </w:rPr>
        <w:t xml:space="preserve">17</w:t>
      </w:r>
      <w:r>
        <w:t xml:space="preserve">: 4173–4222.</w:t>
      </w:r>
    </w:p>
    <w:bookmarkEnd w:id="113"/>
    <w:bookmarkStart w:id="115"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w:t>
      </w:r>
      <w:r>
        <w:t xml:space="preserve"> </w:t>
      </w:r>
      <w:hyperlink r:id="rId114">
        <w:r>
          <w:rPr>
            <w:rStyle w:val="Hyperlink"/>
          </w:rPr>
          <w:t xml:space="preserve">Comparisons of</w:t>
        </w:r>
        <w:r>
          <w:rPr>
            <w:rStyle w:val="Hyperlink"/>
          </w:rPr>
          <w:t xml:space="preserve"> </w:t>
        </w:r>
        <w:r>
          <w:rPr>
            <w:rStyle w:val="Hyperlink"/>
          </w:rPr>
          <w:t xml:space="preserve">Structure Among Mixed Dipterocarp Forests</w:t>
        </w:r>
        <w:r>
          <w:rPr>
            <w:rStyle w:val="Hyperlink"/>
          </w:rPr>
          <w:t xml:space="preserve"> </w:t>
        </w:r>
        <w:r>
          <w:rPr>
            <w:rStyle w:val="Hyperlink"/>
          </w:rPr>
          <w:t xml:space="preserve">of</w:t>
        </w:r>
        <w:r>
          <w:rPr>
            <w:rStyle w:val="Hyperlink"/>
          </w:rPr>
          <w:t xml:space="preserve"> </w:t>
        </w:r>
        <w:r>
          <w:rPr>
            <w:rStyle w:val="Hyperlink"/>
          </w:rPr>
          <w:t xml:space="preserve">North-Western Borneo</w:t>
        </w:r>
      </w:hyperlink>
      <w:r>
        <w:t xml:space="preserve">.</w:t>
      </w:r>
      <w:r>
        <w:t xml:space="preserve"> </w:t>
      </w:r>
      <w:r>
        <w:rPr>
          <w:iCs/>
          <w:i/>
        </w:rPr>
        <w:t xml:space="preserve">Journal of Ecology</w:t>
      </w:r>
      <w:r>
        <w:t xml:space="preserve"> </w:t>
      </w:r>
      <w:r>
        <w:rPr>
          <w:bCs/>
          <w:b/>
        </w:rPr>
        <w:t xml:space="preserve">80</w:t>
      </w:r>
      <w:r>
        <w:t xml:space="preserve">: 459–481.</w:t>
      </w:r>
    </w:p>
    <w:bookmarkEnd w:id="115"/>
    <w:bookmarkStart w:id="117"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w:t>
      </w:r>
      <w:r>
        <w:t xml:space="preserve"> </w:t>
      </w:r>
      <w:hyperlink r:id="rId116">
        <w:r>
          <w:rPr>
            <w:rStyle w:val="Hyperlink"/>
          </w:rPr>
          <w:t xml:space="preserve">Spatial</w:t>
        </w:r>
        <w:r>
          <w:rPr>
            <w:rStyle w:val="Hyperlink"/>
          </w:rPr>
          <w:t xml:space="preserve"> </w:t>
        </w:r>
        <w:r>
          <w:rPr>
            <w:rStyle w:val="Hyperlink"/>
          </w:rPr>
          <w:t xml:space="preserve">Variation</w:t>
        </w:r>
        <w:r>
          <w:rPr>
            <w:rStyle w:val="Hyperlink"/>
          </w:rPr>
          <w:t xml:space="preserve"> </w:t>
        </w:r>
        <w:r>
          <w:rPr>
            <w:rStyle w:val="Hyperlink"/>
          </w:rPr>
          <w:t xml:space="preserve">of</w:t>
        </w:r>
        <w:r>
          <w:rPr>
            <w:rStyle w:val="Hyperlink"/>
          </w:rPr>
          <w:t xml:space="preserve"> </w:t>
        </w:r>
        <w:r>
          <w:rPr>
            <w:rStyle w:val="Hyperlink"/>
          </w:rPr>
          <w:t xml:space="preserve">Leaf Optical Properties</w:t>
        </w:r>
        <w:r>
          <w:rPr>
            <w:rStyle w:val="Hyperlink"/>
          </w:rPr>
          <w:t xml:space="preserve"> </w:t>
        </w:r>
        <w:r>
          <w:rPr>
            <w:rStyle w:val="Hyperlink"/>
          </w:rPr>
          <w:t xml:space="preserve">in a</w:t>
        </w:r>
        <w:r>
          <w:rPr>
            <w:rStyle w:val="Hyperlink"/>
          </w:rPr>
          <w:t xml:space="preserve"> </w:t>
        </w:r>
        <w:r>
          <w:rPr>
            <w:rStyle w:val="Hyperlink"/>
          </w:rPr>
          <w:t xml:space="preserve">Boreal Forest Is Influenced</w:t>
        </w:r>
        <w:r>
          <w:rPr>
            <w:rStyle w:val="Hyperlink"/>
          </w:rPr>
          <w:t xml:space="preserve"> </w:t>
        </w:r>
        <w:r>
          <w:rPr>
            <w:rStyle w:val="Hyperlink"/>
          </w:rPr>
          <w:t xml:space="preserve">by</w:t>
        </w:r>
        <w:r>
          <w:rPr>
            <w:rStyle w:val="Hyperlink"/>
          </w:rPr>
          <w:t xml:space="preserve"> </w:t>
        </w:r>
        <w:r>
          <w:rPr>
            <w:rStyle w:val="Hyperlink"/>
          </w:rPr>
          <w:t xml:space="preserve">Species</w:t>
        </w:r>
        <w:r>
          <w:rPr>
            <w:rStyle w:val="Hyperlink"/>
          </w:rPr>
          <w:t xml:space="preserve"> </w:t>
        </w:r>
        <w:r>
          <w:rPr>
            <w:rStyle w:val="Hyperlink"/>
          </w:rPr>
          <w:t xml:space="preserve">and</w:t>
        </w:r>
        <w:r>
          <w:rPr>
            <w:rStyle w:val="Hyperlink"/>
          </w:rPr>
          <w:t xml:space="preserve"> </w:t>
        </w:r>
        <w:r>
          <w:rPr>
            <w:rStyle w:val="Hyperlink"/>
          </w:rPr>
          <w:t xml:space="preserve">Light Environment</w:t>
        </w:r>
      </w:hyperlink>
      <w:r>
        <w:t xml:space="preserve">.</w:t>
      </w:r>
      <w:r>
        <w:t xml:space="preserve"> </w:t>
      </w:r>
      <w:r>
        <w:rPr>
          <w:iCs/>
          <w:i/>
        </w:rPr>
        <w:t xml:space="preserve">Frontiers in Plant Science</w:t>
      </w:r>
      <w:r>
        <w:t xml:space="preserve"> </w:t>
      </w:r>
      <w:r>
        <w:rPr>
          <w:bCs/>
          <w:b/>
        </w:rPr>
        <w:t xml:space="preserve">8</w:t>
      </w:r>
      <w:r>
        <w:t xml:space="preserve">.</w:t>
      </w:r>
    </w:p>
    <w:bookmarkEnd w:id="117"/>
    <w:bookmarkStart w:id="119"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w:t>
      </w:r>
      <w:r>
        <w:t xml:space="preserve"> </w:t>
      </w:r>
      <w:hyperlink r:id="rId118">
        <w:r>
          <w:rPr>
            <w:rStyle w:val="Hyperlink"/>
          </w:rPr>
          <w:t xml:space="preserve">Differences in leaf phenology between juvenile and adult trees in a temperate deciduous forest</w:t>
        </w:r>
      </w:hyperlink>
      <w:r>
        <w:t xml:space="preserve">.</w:t>
      </w:r>
      <w:r>
        <w:t xml:space="preserve"> </w:t>
      </w:r>
      <w:r>
        <w:rPr>
          <w:iCs/>
          <w:i/>
        </w:rPr>
        <w:t xml:space="preserve">Tree Physiology</w:t>
      </w:r>
      <w:r>
        <w:t xml:space="preserve"> </w:t>
      </w:r>
      <w:r>
        <w:rPr>
          <w:bCs/>
          <w:b/>
        </w:rPr>
        <w:t xml:space="preserve">23</w:t>
      </w:r>
      <w:r>
        <w:t xml:space="preserve">: 517–525.</w:t>
      </w:r>
    </w:p>
    <w:bookmarkEnd w:id="119"/>
    <w:bookmarkStart w:id="12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w:t>
      </w:r>
      <w:r>
        <w:t xml:space="preserve"> </w:t>
      </w:r>
      <w:hyperlink r:id="rId120">
        <w:r>
          <w:rPr>
            <w:rStyle w:val="Hyperlink"/>
          </w:rPr>
          <w:t xml:space="preserve">Light and</w:t>
        </w:r>
        <w:r>
          <w:rPr>
            <w:rStyle w:val="Hyperlink"/>
          </w:rPr>
          <w:t xml:space="preserve"> </w:t>
        </w:r>
        <w:r>
          <w:rPr>
            <w:rStyle w:val="Hyperlink"/>
          </w:rPr>
          <w:t xml:space="preserve">VPD</w:t>
        </w:r>
        <w:r>
          <w:rPr>
            <w:rStyle w:val="Hyperlink"/>
          </w:rPr>
          <w:t xml:space="preserve"> </w:t>
        </w:r>
        <w:r>
          <w:rPr>
            <w:rStyle w:val="Hyperlink"/>
          </w:rPr>
          <w:t xml:space="preserve">gradients drive foliar nitrogen partitioning and photosynthesis in the canopy of</w:t>
        </w:r>
        <w:r>
          <w:rPr>
            <w:rStyle w:val="Hyperlink"/>
          </w:rPr>
          <w:t xml:space="preserve"> </w:t>
        </w:r>
        <w:r>
          <w:rPr>
            <w:rStyle w:val="Hyperlink"/>
          </w:rPr>
          <w:t xml:space="preserve">European</w:t>
        </w:r>
        <w:r>
          <w:rPr>
            <w:rStyle w:val="Hyperlink"/>
          </w:rPr>
          <w:t xml:space="preserve"> </w:t>
        </w:r>
        <w:r>
          <w:rPr>
            <w:rStyle w:val="Hyperlink"/>
          </w:rPr>
          <w:t xml:space="preserve">beech and silver fir</w:t>
        </w:r>
      </w:hyperlink>
      <w:r>
        <w:t xml:space="preserve">.</w:t>
      </w:r>
      <w:r>
        <w:t xml:space="preserve"> </w:t>
      </w:r>
      <w:r>
        <w:rPr>
          <w:iCs/>
          <w:i/>
        </w:rPr>
        <w:t xml:space="preserve">Oecologia</w:t>
      </w:r>
      <w:r>
        <w:t xml:space="preserve"> </w:t>
      </w:r>
      <w:r>
        <w:rPr>
          <w:bCs/>
          <w:b/>
        </w:rPr>
        <w:t xml:space="preserve">192</w:t>
      </w:r>
      <w:r>
        <w:t xml:space="preserve">: 323–339.</w:t>
      </w:r>
    </w:p>
    <w:bookmarkEnd w:id="121"/>
    <w:bookmarkStart w:id="123" w:name="Xb990a2287a135a2e8a4bea061a1c1c8eff2a245"/>
    <w:p>
      <w:pPr>
        <w:pStyle w:val="Bibliography"/>
      </w:pPr>
      <w:r>
        <w:rPr>
          <w:bCs/>
          <w:b/>
          <w:bCs/>
          <w:b/>
        </w:rPr>
        <w:t xml:space="preserve">Baker NR</w:t>
      </w:r>
      <w:r>
        <w:t xml:space="preserve">.</w:t>
      </w:r>
      <w:r>
        <w:t xml:space="preserve"> </w:t>
      </w:r>
      <w:r>
        <w:rPr>
          <w:bCs/>
          <w:b/>
        </w:rPr>
        <w:t xml:space="preserve">2008</w:t>
      </w:r>
      <w:r>
        <w:t xml:space="preserve">.</w:t>
      </w:r>
      <w:r>
        <w:t xml:space="preserve"> </w:t>
      </w:r>
      <w:hyperlink r:id="rId122">
        <w:r>
          <w:rPr>
            <w:rStyle w:val="Hyperlink"/>
          </w:rPr>
          <w:t xml:space="preserve">Chlorophyll</w:t>
        </w:r>
        <w:r>
          <w:rPr>
            <w:rStyle w:val="Hyperlink"/>
          </w:rPr>
          <w:t xml:space="preserve"> </w:t>
        </w:r>
        <w:r>
          <w:rPr>
            <w:rStyle w:val="Hyperlink"/>
          </w:rPr>
          <w:t xml:space="preserve">Fluorescence</w:t>
        </w:r>
        <w:r>
          <w:rPr>
            <w:rStyle w:val="Hyperlink"/>
          </w:rPr>
          <w:t xml:space="preserve">:</w:t>
        </w:r>
        <w:r>
          <w:rPr>
            <w:rStyle w:val="Hyperlink"/>
          </w:rPr>
          <w:t xml:space="preserve"> </w:t>
        </w:r>
        <w:r>
          <w:rPr>
            <w:rStyle w:val="Hyperlink"/>
          </w:rPr>
          <w:t xml:space="preserve">A Probe</w:t>
        </w:r>
        <w:r>
          <w:rPr>
            <w:rStyle w:val="Hyperlink"/>
          </w:rPr>
          <w:t xml:space="preserve"> </w:t>
        </w:r>
        <w:r>
          <w:rPr>
            <w:rStyle w:val="Hyperlink"/>
          </w:rPr>
          <w:t xml:space="preserve">of</w:t>
        </w:r>
        <w:r>
          <w:rPr>
            <w:rStyle w:val="Hyperlink"/>
          </w:rPr>
          <w:t xml:space="preserve"> </w:t>
        </w:r>
        <w:r>
          <w:rPr>
            <w:rStyle w:val="Hyperlink"/>
          </w:rPr>
          <w:t xml:space="preserve">Photosynthesis In Vivo</w:t>
        </w:r>
      </w:hyperlink>
      <w:r>
        <w:t xml:space="preserve">.</w:t>
      </w:r>
      <w:r>
        <w:t xml:space="preserve"> </w:t>
      </w:r>
      <w:r>
        <w:rPr>
          <w:iCs/>
          <w:i/>
        </w:rPr>
        <w:t xml:space="preserve">Annual Review of Plant Biology</w:t>
      </w:r>
      <w:r>
        <w:t xml:space="preserve"> </w:t>
      </w:r>
      <w:r>
        <w:rPr>
          <w:bCs/>
          <w:b/>
        </w:rPr>
        <w:t xml:space="preserve">59</w:t>
      </w:r>
      <w:r>
        <w:t xml:space="preserve">: 89–113.</w:t>
      </w:r>
    </w:p>
    <w:bookmarkEnd w:id="123"/>
    <w:bookmarkStart w:id="12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w:t>
      </w:r>
      <w:r>
        <w:t xml:space="preserve"> </w:t>
      </w:r>
      <w:hyperlink r:id="rId124">
        <w:r>
          <w:rPr>
            <w:rStyle w:val="Hyperlink"/>
          </w:rPr>
          <w:t xml:space="preserve">A spectral and lag-correlation analysis of turbulence in a deciduous forest canopy</w:t>
        </w:r>
      </w:hyperlink>
      <w:r>
        <w:t xml:space="preserve">.</w:t>
      </w:r>
      <w:r>
        <w:t xml:space="preserve"> </w:t>
      </w:r>
      <w:r>
        <w:rPr>
          <w:iCs/>
          <w:i/>
        </w:rPr>
        <w:t xml:space="preserve">Boundary-Layer Meteorology</w:t>
      </w:r>
      <w:r>
        <w:t xml:space="preserve"> </w:t>
      </w:r>
      <w:r>
        <w:rPr>
          <w:bCs/>
          <w:b/>
        </w:rPr>
        <w:t xml:space="preserve">45</w:t>
      </w:r>
      <w:r>
        <w:t xml:space="preserve">: 31–58.</w:t>
      </w:r>
    </w:p>
    <w:bookmarkEnd w:id="125"/>
    <w:bookmarkStart w:id="127"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w:t>
      </w:r>
      <w:r>
        <w:t xml:space="preserve"> </w:t>
      </w:r>
      <w:hyperlink r:id="rId126">
        <w:r>
          <w:rPr>
            <w:rStyle w:val="Hyperlink"/>
          </w:rPr>
          <w:t xml:space="preserve">Trace gas exchange above the floor of a deciduous forest: 1.</w:t>
        </w:r>
        <w:r>
          <w:rPr>
            <w:rStyle w:val="Hyperlink"/>
          </w:rPr>
          <w:t xml:space="preserve"> </w:t>
        </w:r>
        <w:r>
          <w:rPr>
            <w:rStyle w:val="Hyperlink"/>
          </w:rPr>
          <w:t xml:space="preserve">Evaporation</w:t>
        </w:r>
        <w:r>
          <w:rPr>
            <w:rStyle w:val="Hyperlink"/>
          </w:rPr>
          <w:t xml:space="preserve"> </w:t>
        </w:r>
        <w:r>
          <w:rPr>
            <w:rStyle w:val="Hyperlink"/>
          </w:rPr>
          <w:t xml:space="preserve">and</w:t>
        </w:r>
        <w:r>
          <w:rPr>
            <w:rStyle w:val="Hyperlink"/>
          </w:rPr>
          <w:t xml:space="preserve"> </w:t>
        </w:r>
        <w:r>
          <w:rPr>
            <w:rStyle w:val="Hyperlink"/>
          </w:rPr>
          <w:t xml:space="preserve">CO2</w:t>
        </w:r>
        <w:r>
          <w:rPr>
            <w:rStyle w:val="Hyperlink"/>
          </w:rPr>
          <w:t xml:space="preserve"> </w:t>
        </w:r>
        <w:r>
          <w:rPr>
            <w:rStyle w:val="Hyperlink"/>
          </w:rPr>
          <w:t xml:space="preserve">efflux</w:t>
        </w:r>
      </w:hyperlink>
      <w:r>
        <w:t xml:space="preserve">.</w:t>
      </w:r>
      <w:r>
        <w:t xml:space="preserve"> </w:t>
      </w:r>
      <w:r>
        <w:rPr>
          <w:iCs/>
          <w:i/>
        </w:rPr>
        <w:t xml:space="preserve">Journal of Geophysical Research: Atmospheres</w:t>
      </w:r>
      <w:r>
        <w:t xml:space="preserve"> </w:t>
      </w:r>
      <w:r>
        <w:rPr>
          <w:bCs/>
          <w:b/>
        </w:rPr>
        <w:t xml:space="preserve">96</w:t>
      </w:r>
      <w:r>
        <w:t xml:space="preserve">: 7271–7285.</w:t>
      </w:r>
    </w:p>
    <w:bookmarkEnd w:id="127"/>
    <w:bookmarkStart w:id="129"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w:t>
      </w:r>
      <w:r>
        <w:t xml:space="preserve"> </w:t>
      </w:r>
      <w:hyperlink r:id="rId128">
        <w:r>
          <w:rPr>
            <w:rStyle w:val="Hyperlink"/>
          </w:rPr>
          <w:t xml:space="preserve">Seasonal variation of energy and water vapor exchange rates above and below a boreal jack pine forest canopy</w:t>
        </w:r>
      </w:hyperlink>
      <w:r>
        <w:t xml:space="preserve">.</w:t>
      </w:r>
      <w:r>
        <w:t xml:space="preserve"> </w:t>
      </w:r>
      <w:r>
        <w:rPr>
          <w:iCs/>
          <w:i/>
        </w:rPr>
        <w:t xml:space="preserve">Journal of Geophysical Research: Atmospheres</w:t>
      </w:r>
      <w:r>
        <w:t xml:space="preserve"> </w:t>
      </w:r>
      <w:r>
        <w:rPr>
          <w:bCs/>
          <w:b/>
        </w:rPr>
        <w:t xml:space="preserve">102</w:t>
      </w:r>
      <w:r>
        <w:t xml:space="preserve">: 28939–28951.</w:t>
      </w:r>
    </w:p>
    <w:bookmarkEnd w:id="129"/>
    <w:bookmarkStart w:id="131"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w:t>
      </w:r>
      <w:r>
        <w:t xml:space="preserve"> </w:t>
      </w:r>
      <w:hyperlink r:id="rId130">
        <w:r>
          <w:rPr>
            <w:rStyle w:val="Hyperlink"/>
          </w:rPr>
          <w:t xml:space="preserve">Maintenance of</w:t>
        </w:r>
        <w:r>
          <w:rPr>
            <w:rStyle w:val="Hyperlink"/>
          </w:rPr>
          <w:t xml:space="preserve"> </w:t>
        </w:r>
        <w:r>
          <w:rPr>
            <w:rStyle w:val="Hyperlink"/>
          </w:rPr>
          <w:t xml:space="preserve">Leaf Temperature</w:t>
        </w:r>
        <w:r>
          <w:rPr>
            <w:rStyle w:val="Hyperlink"/>
          </w:rPr>
          <w:t xml:space="preserve"> </w:t>
        </w:r>
        <w:r>
          <w:rPr>
            <w:rStyle w:val="Hyperlink"/>
          </w:rPr>
          <w:t xml:space="preserve">and the</w:t>
        </w:r>
        <w:r>
          <w:rPr>
            <w:rStyle w:val="Hyperlink"/>
          </w:rPr>
          <w:t xml:space="preserve"> </w:t>
        </w:r>
        <w:r>
          <w:rPr>
            <w:rStyle w:val="Hyperlink"/>
          </w:rPr>
          <w:t xml:space="preserve">Optimisation</w:t>
        </w:r>
        <w:r>
          <w:rPr>
            <w:rStyle w:val="Hyperlink"/>
          </w:rPr>
          <w:t xml:space="preserve"> </w:t>
        </w:r>
        <w:r>
          <w:rPr>
            <w:rStyle w:val="Hyperlink"/>
          </w:rPr>
          <w:t xml:space="preserve">of</w:t>
        </w:r>
        <w:r>
          <w:rPr>
            <w:rStyle w:val="Hyperlink"/>
          </w:rPr>
          <w:t xml:space="preserve"> </w:t>
        </w:r>
        <w:r>
          <w:rPr>
            <w:rStyle w:val="Hyperlink"/>
          </w:rPr>
          <w:t xml:space="preserve">Carbon Gain</w:t>
        </w:r>
        <w:r>
          <w:rPr>
            <w:rStyle w:val="Hyperlink"/>
          </w:rPr>
          <w:t xml:space="preserve"> </w:t>
        </w:r>
        <w:r>
          <w:rPr>
            <w:rStyle w:val="Hyperlink"/>
          </w:rPr>
          <w:t xml:space="preserve">in</w:t>
        </w:r>
        <w:r>
          <w:rPr>
            <w:rStyle w:val="Hyperlink"/>
          </w:rPr>
          <w:t xml:space="preserve"> </w:t>
        </w:r>
        <w:r>
          <w:rPr>
            <w:rStyle w:val="Hyperlink"/>
          </w:rPr>
          <w:t xml:space="preserve">Relation</w:t>
        </w:r>
        <w:r>
          <w:rPr>
            <w:rStyle w:val="Hyperlink"/>
          </w:rPr>
          <w:t xml:space="preserve"> </w:t>
        </w:r>
        <w:r>
          <w:rPr>
            <w:rStyle w:val="Hyperlink"/>
          </w:rPr>
          <w:t xml:space="preserve">to</w:t>
        </w:r>
        <w:r>
          <w:rPr>
            <w:rStyle w:val="Hyperlink"/>
          </w:rPr>
          <w:t xml:space="preserve"> </w:t>
        </w:r>
        <w:r>
          <w:rPr>
            <w:rStyle w:val="Hyperlink"/>
          </w:rPr>
          <w:t xml:space="preserve">Water Loss</w:t>
        </w:r>
        <w:r>
          <w:rPr>
            <w:rStyle w:val="Hyperlink"/>
          </w:rPr>
          <w:t xml:space="preserve"> </w:t>
        </w:r>
        <w:r>
          <w:rPr>
            <w:rStyle w:val="Hyperlink"/>
          </w:rPr>
          <w:t xml:space="preserve">in a</w:t>
        </w:r>
        <w:r>
          <w:rPr>
            <w:rStyle w:val="Hyperlink"/>
          </w:rPr>
          <w:t xml:space="preserve"> </w:t>
        </w:r>
        <w:r>
          <w:rPr>
            <w:rStyle w:val="Hyperlink"/>
          </w:rPr>
          <w:t xml:space="preserve">Tropical Mangrove Forest</w:t>
        </w:r>
      </w:hyperlink>
      <w:r>
        <w:t xml:space="preserve">.</w:t>
      </w:r>
      <w:r>
        <w:t xml:space="preserve"> </w:t>
      </w:r>
      <w:r>
        <w:rPr>
          <w:iCs/>
          <w:i/>
        </w:rPr>
        <w:t xml:space="preserve">Functional Plant Biology</w:t>
      </w:r>
      <w:r>
        <w:t xml:space="preserve"> </w:t>
      </w:r>
      <w:r>
        <w:rPr>
          <w:bCs/>
          <w:b/>
        </w:rPr>
        <w:t xml:space="preserve">15</w:t>
      </w:r>
      <w:r>
        <w:t xml:space="preserve">: 263–276.</w:t>
      </w:r>
    </w:p>
    <w:bookmarkEnd w:id="131"/>
    <w:bookmarkStart w:id="133"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w:t>
      </w:r>
      <w:r>
        <w:t xml:space="preserve"> </w:t>
      </w:r>
      <w:hyperlink r:id="rId132">
        <w:r>
          <w:rPr>
            <w:rStyle w:val="Hyperlink"/>
          </w:rPr>
          <w:t xml:space="preserve">Leaf optical responses to light and soil nutrient availability in temperate deciduous trees</w:t>
        </w:r>
      </w:hyperlink>
      <w:r>
        <w:t xml:space="preserve">.</w:t>
      </w:r>
      <w:r>
        <w:t xml:space="preserve"> </w:t>
      </w:r>
      <w:r>
        <w:rPr>
          <w:iCs/>
          <w:i/>
        </w:rPr>
        <w:t xml:space="preserve">American Journal of Botany</w:t>
      </w:r>
      <w:r>
        <w:t xml:space="preserve"> </w:t>
      </w:r>
      <w:r>
        <w:rPr>
          <w:bCs/>
          <w:b/>
        </w:rPr>
        <w:t xml:space="preserve">92</w:t>
      </w:r>
      <w:r>
        <w:t xml:space="preserve">: 214–223.</w:t>
      </w:r>
    </w:p>
    <w:bookmarkEnd w:id="133"/>
    <w:bookmarkStart w:id="135"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w:t>
      </w:r>
      <w:r>
        <w:t xml:space="preserve"> </w:t>
      </w:r>
      <w:hyperlink r:id="rId134">
        <w:r>
          <w:rPr>
            <w:rStyle w:val="Hyperlink"/>
          </w:rPr>
          <w:t xml:space="preserve">Explaining the convector effect in canopy turbulence by means of large-eddy simulation</w:t>
        </w:r>
      </w:hyperlink>
      <w:r>
        <w:t xml:space="preserve">.</w:t>
      </w:r>
      <w:r>
        <w:t xml:space="preserve"> </w:t>
      </w:r>
      <w:r>
        <w:rPr>
          <w:iCs/>
          <w:i/>
        </w:rPr>
        <w:t xml:space="preserve">Hydrology and Earth System Sciences</w:t>
      </w:r>
      <w:r>
        <w:t xml:space="preserve"> </w:t>
      </w:r>
      <w:r>
        <w:rPr>
          <w:bCs/>
          <w:b/>
        </w:rPr>
        <w:t xml:space="preserve">21</w:t>
      </w:r>
      <w:r>
        <w:t xml:space="preserve">: 2987–3000.</w:t>
      </w:r>
    </w:p>
    <w:bookmarkEnd w:id="135"/>
    <w:bookmarkStart w:id="13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w:t>
      </w:r>
      <w:r>
        <w:t xml:space="preserve"> </w:t>
      </w:r>
      <w:hyperlink r:id="rId136">
        <w:r>
          <w:rPr>
            <w:rStyle w:val="Hyperlink"/>
          </w:rPr>
          <w:t xml:space="preserve">Effect of</w:t>
        </w:r>
        <w:r>
          <w:rPr>
            <w:rStyle w:val="Hyperlink"/>
          </w:rPr>
          <w:t xml:space="preserve"> </w:t>
        </w:r>
        <w:r>
          <w:rPr>
            <w:rStyle w:val="Hyperlink"/>
          </w:rPr>
          <w:t xml:space="preserve">Vertical Canopy Architecture</w:t>
        </w:r>
        <w:r>
          <w:rPr>
            <w:rStyle w:val="Hyperlink"/>
          </w:rPr>
          <w:t xml:space="preserve"> </w:t>
        </w:r>
        <w:r>
          <w:rPr>
            <w:rStyle w:val="Hyperlink"/>
          </w:rPr>
          <w:t xml:space="preserve">on</w:t>
        </w:r>
        <w:r>
          <w:rPr>
            <w:rStyle w:val="Hyperlink"/>
          </w:rPr>
          <w:t xml:space="preserve"> </w:t>
        </w:r>
        <w:r>
          <w:rPr>
            <w:rStyle w:val="Hyperlink"/>
          </w:rPr>
          <w:t xml:space="preserve">Transpiration</w:t>
        </w:r>
        <w:r>
          <w:rPr>
            <w:rStyle w:val="Hyperlink"/>
          </w:rPr>
          <w:t xml:space="preserve">,</w:t>
        </w:r>
        <w:r>
          <w:rPr>
            <w:rStyle w:val="Hyperlink"/>
          </w:rPr>
          <w:t xml:space="preserve"> </w:t>
        </w:r>
        <w:r>
          <w:rPr>
            <w:rStyle w:val="Hyperlink"/>
          </w:rPr>
          <w:t xml:space="preserve">Thermoregulation</w:t>
        </w:r>
        <w:r>
          <w:rPr>
            <w:rStyle w:val="Hyperlink"/>
          </w:rPr>
          <w:t xml:space="preserve"> </w:t>
        </w:r>
        <w:r>
          <w:rPr>
            <w:rStyle w:val="Hyperlink"/>
          </w:rPr>
          <w:t xml:space="preserve">and</w:t>
        </w:r>
        <w:r>
          <w:rPr>
            <w:rStyle w:val="Hyperlink"/>
          </w:rPr>
          <w:t xml:space="preserve"> </w:t>
        </w:r>
        <w:r>
          <w:rPr>
            <w:rStyle w:val="Hyperlink"/>
          </w:rPr>
          <w:t xml:space="preserve">Carbon Assimilation</w:t>
        </w:r>
      </w:hyperlink>
      <w:r>
        <w:t xml:space="preserve">.</w:t>
      </w:r>
      <w:r>
        <w:t xml:space="preserve"> </w:t>
      </w:r>
      <w:r>
        <w:rPr>
          <w:iCs/>
          <w:i/>
        </w:rPr>
        <w:t xml:space="preserve">Forests</w:t>
      </w:r>
      <w:r>
        <w:t xml:space="preserve"> </w:t>
      </w:r>
      <w:r>
        <w:rPr>
          <w:bCs/>
          <w:b/>
        </w:rPr>
        <w:t xml:space="preserve">9</w:t>
      </w:r>
      <w:r>
        <w:t xml:space="preserve">: 198.</w:t>
      </w:r>
    </w:p>
    <w:bookmarkEnd w:id="137"/>
    <w:bookmarkStart w:id="139"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w:t>
      </w:r>
      <w:r>
        <w:t xml:space="preserve"> </w:t>
      </w:r>
      <w:hyperlink r:id="rId138">
        <w:r>
          <w:rPr>
            <w:rStyle w:val="Hyperlink"/>
          </w:rPr>
          <w:t xml:space="preserve">Seasonal</w:t>
        </w:r>
        <w:r>
          <w:rPr>
            <w:rStyle w:val="Hyperlink"/>
          </w:rPr>
          <w:t xml:space="preserve"> </w:t>
        </w:r>
        <w:r>
          <w:rPr>
            <w:rStyle w:val="Hyperlink"/>
          </w:rPr>
          <w:t xml:space="preserve">Variation</w:t>
        </w:r>
        <w:r>
          <w:rPr>
            <w:rStyle w:val="Hyperlink"/>
          </w:rPr>
          <w:t xml:space="preserve"> </w:t>
        </w:r>
        <w:r>
          <w:rPr>
            <w:rStyle w:val="Hyperlink"/>
          </w:rPr>
          <w:t xml:space="preserve">in</w:t>
        </w:r>
        <w:r>
          <w:rPr>
            <w:rStyle w:val="Hyperlink"/>
          </w:rPr>
          <w:t xml:space="preserve"> </w:t>
        </w:r>
        <w:r>
          <w:rPr>
            <w:rStyle w:val="Hyperlink"/>
          </w:rPr>
          <w:t xml:space="preserve">Canopy Aerodynamics</w:t>
        </w:r>
        <w:r>
          <w:rPr>
            <w:rStyle w:val="Hyperlink"/>
          </w:rPr>
          <w:t xml:space="preserve"> </w:t>
        </w:r>
        <w:r>
          <w:rPr>
            <w:rStyle w:val="Hyperlink"/>
          </w:rPr>
          <w:t xml:space="preserve">and the</w:t>
        </w:r>
        <w:r>
          <w:rPr>
            <w:rStyle w:val="Hyperlink"/>
          </w:rPr>
          <w:t xml:space="preserve"> </w:t>
        </w:r>
        <w:r>
          <w:rPr>
            <w:rStyle w:val="Hyperlink"/>
          </w:rPr>
          <w:t xml:space="preserve">Sensitivity</w:t>
        </w:r>
        <w:r>
          <w:rPr>
            <w:rStyle w:val="Hyperlink"/>
          </w:rPr>
          <w:t xml:space="preserve"> </w:t>
        </w:r>
        <w:r>
          <w:rPr>
            <w:rStyle w:val="Hyperlink"/>
          </w:rPr>
          <w:t xml:space="preserve">of</w:t>
        </w:r>
        <w:r>
          <w:rPr>
            <w:rStyle w:val="Hyperlink"/>
          </w:rPr>
          <w:t xml:space="preserve"> </w:t>
        </w:r>
        <w:r>
          <w:rPr>
            <w:rStyle w:val="Hyperlink"/>
          </w:rPr>
          <w:t xml:space="preserve">Transpiration Estimates</w:t>
        </w:r>
        <w:r>
          <w:rPr>
            <w:rStyle w:val="Hyperlink"/>
          </w:rPr>
          <w:t xml:space="preserve"> </w:t>
        </w:r>
        <w:r>
          <w:rPr>
            <w:rStyle w:val="Hyperlink"/>
          </w:rPr>
          <w:t xml:space="preserve">to</w:t>
        </w:r>
        <w:r>
          <w:rPr>
            <w:rStyle w:val="Hyperlink"/>
          </w:rPr>
          <w:t xml:space="preserve"> </w:t>
        </w:r>
        <w:r>
          <w:rPr>
            <w:rStyle w:val="Hyperlink"/>
          </w:rPr>
          <w:t xml:space="preserve">Wind Velocity</w:t>
        </w:r>
        <w:r>
          <w:rPr>
            <w:rStyle w:val="Hyperlink"/>
          </w:rPr>
          <w:t xml:space="preserve"> </w:t>
        </w:r>
        <w:r>
          <w:rPr>
            <w:rStyle w:val="Hyperlink"/>
          </w:rPr>
          <w:t xml:space="preserve">in</w:t>
        </w:r>
        <w:r>
          <w:rPr>
            <w:rStyle w:val="Hyperlink"/>
          </w:rPr>
          <w:t xml:space="preserve"> </w:t>
        </w:r>
        <w:r>
          <w:rPr>
            <w:rStyle w:val="Hyperlink"/>
          </w:rPr>
          <w:t xml:space="preserve">Broadleaved Deciduous Species</w:t>
        </w:r>
      </w:hyperlink>
      <w:r>
        <w:t xml:space="preserve">.</w:t>
      </w:r>
      <w:r>
        <w:t xml:space="preserve"> </w:t>
      </w:r>
      <w:r>
        <w:rPr>
          <w:iCs/>
          <w:i/>
        </w:rPr>
        <w:t xml:space="preserve">Journal of Hydrometeorology</w:t>
      </w:r>
      <w:r>
        <w:t xml:space="preserve"> </w:t>
      </w:r>
      <w:r>
        <w:rPr>
          <w:bCs/>
          <w:b/>
        </w:rPr>
        <w:t xml:space="preserve">17</w:t>
      </w:r>
      <w:r>
        <w:t xml:space="preserve">: 3029–3043.</w:t>
      </w:r>
    </w:p>
    <w:bookmarkEnd w:id="139"/>
    <w:bookmarkStart w:id="141"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w:t>
      </w:r>
      <w:r>
        <w:t xml:space="preserve"> </w:t>
      </w:r>
      <w:hyperlink r:id="rId140">
        <w:r>
          <w:rPr>
            <w:rStyle w:val="Hyperlink"/>
          </w:rPr>
          <w:t xml:space="preserve">Overstory influences on light attenuation patterns and understory plant community diversity and composition in southern boreal forests of</w:t>
        </w:r>
        <w:r>
          <w:rPr>
            <w:rStyle w:val="Hyperlink"/>
          </w:rPr>
          <w:t xml:space="preserve"> </w:t>
        </w:r>
        <w:r>
          <w:rPr>
            <w:rStyle w:val="Hyperlink"/>
          </w:rPr>
          <w:t xml:space="preserve">Quebec</w:t>
        </w:r>
      </w:hyperlink>
      <w:r>
        <w:t xml:space="preserve">.</w:t>
      </w:r>
      <w:r>
        <w:t xml:space="preserve"> </w:t>
      </w:r>
      <w:r>
        <w:rPr>
          <w:iCs/>
          <w:i/>
        </w:rPr>
        <w:t xml:space="preserve">Canadian Journal of Forest Research</w:t>
      </w:r>
      <w:r>
        <w:t xml:space="preserve"> </w:t>
      </w:r>
      <w:r>
        <w:rPr>
          <w:bCs/>
          <w:b/>
        </w:rPr>
        <w:t xml:space="preserve">36</w:t>
      </w:r>
      <w:r>
        <w:t xml:space="preserve">: 2065–2079.</w:t>
      </w:r>
    </w:p>
    <w:bookmarkEnd w:id="141"/>
    <w:bookmarkStart w:id="143"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142">
        <w:r>
          <w:rPr>
            <w:rStyle w:val="Hyperlink"/>
          </w:rPr>
          <w:t xml:space="preserve">Small tropical forest trees have a greater capacity to adjust carbon metabolism to long-term drought than large canopy trees</w:t>
        </w:r>
      </w:hyperlink>
      <w:r>
        <w:t xml:space="preserve">.</w:t>
      </w:r>
      <w:r>
        <w:t xml:space="preserve"> </w:t>
      </w:r>
      <w:r>
        <w:rPr>
          <w:iCs/>
          <w:i/>
        </w:rPr>
        <w:t xml:space="preserve">Plant, Cell &amp; Environment</w:t>
      </w:r>
      <w:r>
        <w:t xml:space="preserve"> </w:t>
      </w:r>
      <w:r>
        <w:rPr>
          <w:bCs/>
          <w:b/>
        </w:rPr>
        <w:t xml:space="preserve">43</w:t>
      </w:r>
      <w:r>
        <w:t xml:space="preserve">: 2380–2393.</w:t>
      </w:r>
    </w:p>
    <w:bookmarkEnd w:id="143"/>
    <w:bookmarkStart w:id="145"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w:t>
      </w:r>
      <w:r>
        <w:t xml:space="preserve"> </w:t>
      </w:r>
      <w:hyperlink r:id="rId144">
        <w:r>
          <w:rPr>
            <w:rStyle w:val="Hyperlink"/>
          </w:rPr>
          <w:t xml:space="preserve">Vertical structure heterogeneity in broadleaf forests:</w:t>
        </w:r>
        <w:r>
          <w:rPr>
            <w:rStyle w:val="Hyperlink"/>
          </w:rPr>
          <w:t xml:space="preserve"> </w:t>
        </w:r>
        <w:r>
          <w:rPr>
            <w:rStyle w:val="Hyperlink"/>
          </w:rPr>
          <w:t xml:space="preserve">Effects</w:t>
        </w:r>
        <w:r>
          <w:rPr>
            <w:rStyle w:val="Hyperlink"/>
          </w:rPr>
          <w:t xml:space="preserve"> </w:t>
        </w:r>
        <w:r>
          <w:rPr>
            <w:rStyle w:val="Hyperlink"/>
          </w:rPr>
          <w:t xml:space="preserve">on light interception and canopy photosynthesis</w:t>
        </w:r>
      </w:hyperlink>
      <w:r>
        <w:t xml:space="preserve">.</w:t>
      </w:r>
      <w:r>
        <w:t xml:space="preserve"> </w:t>
      </w:r>
      <w:r>
        <w:rPr>
          <w:iCs/>
          <w:i/>
        </w:rPr>
        <w:t xml:space="preserve">Agricultural and Forest Meteorology</w:t>
      </w:r>
      <w:r>
        <w:t xml:space="preserve"> </w:t>
      </w:r>
      <w:r>
        <w:rPr>
          <w:bCs/>
          <w:b/>
        </w:rPr>
        <w:t xml:space="preserve">307</w:t>
      </w:r>
      <w:r>
        <w:t xml:space="preserve">: 108525.</w:t>
      </w:r>
    </w:p>
    <w:bookmarkEnd w:id="145"/>
    <w:bookmarkStart w:id="147"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146">
        <w:r>
          <w:rPr>
            <w:rStyle w:val="Hyperlink"/>
          </w:rPr>
          <w:t xml:space="preserve">Thermal optima of gross primary productivity are closely aligned with mean air temperatures across</w:t>
        </w:r>
        <w:r>
          <w:rPr>
            <w:rStyle w:val="Hyperlink"/>
          </w:rPr>
          <w:t xml:space="preserve"> </w:t>
        </w:r>
        <w:r>
          <w:rPr>
            <w:rStyle w:val="Hyperlink"/>
          </w:rPr>
          <w:t xml:space="preserve">Australian</w:t>
        </w:r>
        <w:r>
          <w:rPr>
            <w:rStyle w:val="Hyperlink"/>
          </w:rPr>
          <w:t xml:space="preserve"> </w:t>
        </w:r>
        <w:r>
          <w:rPr>
            <w:rStyle w:val="Hyperlink"/>
          </w:rPr>
          <w:t xml:space="preserve">wooded ecosystems</w:t>
        </w:r>
      </w:hyperlink>
      <w:r>
        <w:t xml:space="preserve">.</w:t>
      </w:r>
      <w:r>
        <w:t xml:space="preserve"> </w:t>
      </w:r>
      <w:r>
        <w:rPr>
          <w:iCs/>
          <w:i/>
        </w:rPr>
        <w:t xml:space="preserve">Global Change Biology</w:t>
      </w:r>
      <w:r>
        <w:t xml:space="preserve"> </w:t>
      </w:r>
      <w:r>
        <w:rPr>
          <w:bCs/>
          <w:b/>
        </w:rPr>
        <w:t xml:space="preserve">n/a</w:t>
      </w:r>
      <w:r>
        <w:t xml:space="preserve">.</w:t>
      </w:r>
    </w:p>
    <w:bookmarkEnd w:id="147"/>
    <w:bookmarkStart w:id="149"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w:t>
      </w:r>
      <w:r>
        <w:t xml:space="preserve"> </w:t>
      </w:r>
      <w:hyperlink r:id="rId148">
        <w:r>
          <w:rPr>
            <w:rStyle w:val="Hyperlink"/>
          </w:rPr>
          <w:t xml:space="preserve">Larger trees suffer most during drought in forests worldwide</w:t>
        </w:r>
      </w:hyperlink>
      <w:r>
        <w:t xml:space="preserve">.</w:t>
      </w:r>
      <w:r>
        <w:t xml:space="preserve"> </w:t>
      </w:r>
      <w:r>
        <w:rPr>
          <w:iCs/>
          <w:i/>
        </w:rPr>
        <w:t xml:space="preserve">Nature Plants</w:t>
      </w:r>
      <w:r>
        <w:t xml:space="preserve"> </w:t>
      </w:r>
      <w:r>
        <w:rPr>
          <w:bCs/>
          <w:b/>
        </w:rPr>
        <w:t xml:space="preserve">1</w:t>
      </w:r>
      <w:r>
        <w:t xml:space="preserve">: 15139.</w:t>
      </w:r>
    </w:p>
    <w:bookmarkEnd w:id="149"/>
    <w:bookmarkStart w:id="151"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w:t>
      </w:r>
      <w:r>
        <w:t xml:space="preserve"> </w:t>
      </w:r>
      <w:hyperlink r:id="rId150">
        <w:r>
          <w:rPr>
            <w:rStyle w:val="Hyperlink"/>
          </w:rPr>
          <w:t xml:space="preserve">Comment on</w:t>
        </w:r>
        <w:r>
          <w:rPr>
            <w:rStyle w:val="Hyperlink"/>
          </w:rPr>
          <w:t xml:space="preserve"> </w:t>
        </w:r>
        <w:r>
          <w:rPr>
            <w:rStyle w:val="Hyperlink"/>
          </w:rPr>
          <w:t xml:space="preserve">‘</w:t>
        </w:r>
        <w:r>
          <w:rPr>
            <w:rStyle w:val="Hyperlink"/>
          </w:rPr>
          <w:t xml:space="preserve">Forest</w:t>
        </w:r>
        <w:r>
          <w:rPr>
            <w:rStyle w:val="Hyperlink"/>
          </w:rPr>
          <w:t xml:space="preserve"> </w:t>
        </w:r>
        <w:r>
          <w:rPr>
            <w:rStyle w:val="Hyperlink"/>
          </w:rPr>
          <w:t xml:space="preserve">microclimate dynamics drive plant responses to warming’</w:t>
        </w:r>
      </w:hyperlink>
      <w:r>
        <w:t xml:space="preserve">.</w:t>
      </w:r>
      <w:r>
        <w:t xml:space="preserve"> </w:t>
      </w:r>
      <w:r>
        <w:rPr>
          <w:iCs/>
          <w:i/>
        </w:rPr>
        <w:t xml:space="preserve">Science</w:t>
      </w:r>
      <w:r>
        <w:t xml:space="preserve"> </w:t>
      </w:r>
      <w:r>
        <w:rPr>
          <w:bCs/>
          <w:b/>
        </w:rPr>
        <w:t xml:space="preserve">370</w:t>
      </w:r>
      <w:r>
        <w:t xml:space="preserve">.</w:t>
      </w:r>
    </w:p>
    <w:bookmarkEnd w:id="151"/>
    <w:bookmarkStart w:id="153"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w:t>
      </w:r>
      <w:r>
        <w:t xml:space="preserve"> </w:t>
      </w:r>
      <w:hyperlink r:id="rId152">
        <w:r>
          <w:rPr>
            <w:rStyle w:val="Hyperlink"/>
          </w:rPr>
          <w:t xml:space="preserve">Leaf trait expression varies with tree size and ecological strategy in a subtropical forest</w:t>
        </w:r>
      </w:hyperlink>
      <w:r>
        <w:t xml:space="preserve">.</w:t>
      </w:r>
      <w:r>
        <w:t xml:space="preserve"> </w:t>
      </w:r>
      <w:r>
        <w:rPr>
          <w:iCs/>
          <w:i/>
        </w:rPr>
        <w:t xml:space="preserve">Functional Ecology</w:t>
      </w:r>
      <w:r>
        <w:t xml:space="preserve"> </w:t>
      </w:r>
      <w:r>
        <w:rPr>
          <w:bCs/>
          <w:b/>
        </w:rPr>
        <w:t xml:space="preserve">n/a</w:t>
      </w:r>
      <w:r>
        <w:t xml:space="preserve">.</w:t>
      </w:r>
    </w:p>
    <w:bookmarkEnd w:id="153"/>
    <w:bookmarkStart w:id="155" w:name="Xa39c98723a4a4c6f3bee462f515370ccd5beeb6"/>
    <w:p>
      <w:pPr>
        <w:pStyle w:val="Bibliography"/>
      </w:pPr>
      <w:r>
        <w:rPr>
          <w:bCs/>
          <w:b/>
          <w:bCs/>
          <w:b/>
        </w:rPr>
        <w:t xml:space="preserve">Boardman NK</w:t>
      </w:r>
      <w:r>
        <w:t xml:space="preserve">.</w:t>
      </w:r>
      <w:r>
        <w:t xml:space="preserve"> </w:t>
      </w:r>
      <w:r>
        <w:rPr>
          <w:bCs/>
          <w:b/>
        </w:rPr>
        <w:t xml:space="preserve">1977</w:t>
      </w:r>
      <w:r>
        <w:t xml:space="preserve">.</w:t>
      </w:r>
      <w:r>
        <w:t xml:space="preserve"> </w:t>
      </w:r>
      <w:hyperlink r:id="rId154">
        <w:r>
          <w:rPr>
            <w:rStyle w:val="Hyperlink"/>
          </w:rPr>
          <w:t xml:space="preserve">Comparative</w:t>
        </w:r>
        <w:r>
          <w:rPr>
            <w:rStyle w:val="Hyperlink"/>
          </w:rPr>
          <w:t xml:space="preserve"> </w:t>
        </w:r>
        <w:r>
          <w:rPr>
            <w:rStyle w:val="Hyperlink"/>
          </w:rPr>
          <w:t xml:space="preserve">Photosynthesis</w:t>
        </w:r>
        <w:r>
          <w:rPr>
            <w:rStyle w:val="Hyperlink"/>
          </w:rPr>
          <w:t xml:space="preserve"> </w:t>
        </w:r>
        <w:r>
          <w:rPr>
            <w:rStyle w:val="Hyperlink"/>
          </w:rPr>
          <w:t xml:space="preserve">of</w:t>
        </w:r>
        <w:r>
          <w:rPr>
            <w:rStyle w:val="Hyperlink"/>
          </w:rPr>
          <w:t xml:space="preserve"> </w:t>
        </w:r>
        <w:r>
          <w:rPr>
            <w:rStyle w:val="Hyperlink"/>
          </w:rPr>
          <w:t xml:space="preserve">Sun</w:t>
        </w:r>
        <w:r>
          <w:rPr>
            <w:rStyle w:val="Hyperlink"/>
          </w:rPr>
          <w:t xml:space="preserve"> </w:t>
        </w:r>
        <w:r>
          <w:rPr>
            <w:rStyle w:val="Hyperlink"/>
          </w:rPr>
          <w:t xml:space="preserve">and</w:t>
        </w:r>
        <w:r>
          <w:rPr>
            <w:rStyle w:val="Hyperlink"/>
          </w:rPr>
          <w:t xml:space="preserve"> </w:t>
        </w:r>
        <w:r>
          <w:rPr>
            <w:rStyle w:val="Hyperlink"/>
          </w:rPr>
          <w:t xml:space="preserve">Shade Plants</w:t>
        </w:r>
      </w:hyperlink>
      <w:r>
        <w:t xml:space="preserve">.</w:t>
      </w:r>
      <w:r>
        <w:t xml:space="preserve"> </w:t>
      </w:r>
      <w:r>
        <w:rPr>
          <w:iCs/>
          <w:i/>
        </w:rPr>
        <w:t xml:space="preserve">Annual Review of Plant Physiology</w:t>
      </w:r>
      <w:r>
        <w:t xml:space="preserve"> </w:t>
      </w:r>
      <w:r>
        <w:rPr>
          <w:bCs/>
          <w:b/>
        </w:rPr>
        <w:t xml:space="preserve">28</w:t>
      </w:r>
      <w:r>
        <w:t xml:space="preserve">: 355–377.</w:t>
      </w:r>
    </w:p>
    <w:bookmarkEnd w:id="155"/>
    <w:bookmarkStart w:id="157"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w:t>
      </w:r>
      <w:r>
        <w:t xml:space="preserve"> </w:t>
      </w:r>
      <w:hyperlink r:id="rId156">
        <w:r>
          <w:rPr>
            <w:rStyle w:val="Hyperlink"/>
          </w:rPr>
          <w:t xml:space="preserve">Foliar temperature–respiration response functions for broad-leaved tree species in the southern</w:t>
        </w:r>
        <w:r>
          <w:rPr>
            <w:rStyle w:val="Hyperlink"/>
          </w:rPr>
          <w:t xml:space="preserve"> </w:t>
        </w:r>
        <w:r>
          <w:rPr>
            <w:rStyle w:val="Hyperlink"/>
          </w:rPr>
          <w:t xml:space="preserve">Appalachians</w:t>
        </w:r>
      </w:hyperlink>
      <w:r>
        <w:t xml:space="preserve">.</w:t>
      </w:r>
      <w:r>
        <w:t xml:space="preserve"> </w:t>
      </w:r>
      <w:r>
        <w:rPr>
          <w:iCs/>
          <w:i/>
        </w:rPr>
        <w:t xml:space="preserve">Tree Physiology</w:t>
      </w:r>
      <w:r>
        <w:t xml:space="preserve"> </w:t>
      </w:r>
      <w:r>
        <w:rPr>
          <w:bCs/>
          <w:b/>
        </w:rPr>
        <w:t xml:space="preserve">19</w:t>
      </w:r>
      <w:r>
        <w:t xml:space="preserve">: 871–878.</w:t>
      </w:r>
    </w:p>
    <w:bookmarkEnd w:id="157"/>
    <w:bookmarkStart w:id="158"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58"/>
    <w:bookmarkStart w:id="16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w:t>
      </w:r>
      <w:r>
        <w:t xml:space="preserve"> </w:t>
      </w:r>
      <w:hyperlink r:id="rId159">
        <w:r>
          <w:rPr>
            <w:rStyle w:val="Hyperlink"/>
          </w:rPr>
          <w:t xml:space="preserve">A dynamic global vegetation model for use with climate models: Concepts and description of simulated vegetation dynamics</w:t>
        </w:r>
      </w:hyperlink>
      <w:r>
        <w:t xml:space="preserve">.</w:t>
      </w:r>
      <w:r>
        <w:t xml:space="preserve"> </w:t>
      </w:r>
      <w:r>
        <w:rPr>
          <w:iCs/>
          <w:i/>
        </w:rPr>
        <w:t xml:space="preserve">Global Change Biology</w:t>
      </w:r>
      <w:r>
        <w:t xml:space="preserve"> </w:t>
      </w:r>
      <w:r>
        <w:rPr>
          <w:bCs/>
          <w:b/>
        </w:rPr>
        <w:t xml:space="preserve">9</w:t>
      </w:r>
      <w:r>
        <w:t xml:space="preserve">: 1543–1566.</w:t>
      </w:r>
    </w:p>
    <w:bookmarkEnd w:id="160"/>
    <w:bookmarkStart w:id="162"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w:t>
      </w:r>
      <w:r>
        <w:t xml:space="preserve"> </w:t>
      </w:r>
      <w:hyperlink r:id="rId161">
        <w:r>
          <w:rPr>
            <w:rStyle w:val="Hyperlink"/>
          </w:rPr>
          <w:t xml:space="preserve">Moving beyond the incorrect but useful paradigm: Reevaluating big-leaf and multilayer plant canopies to model biosphere-atmosphere fluxes – a review</w:t>
        </w:r>
      </w:hyperlink>
      <w:r>
        <w:t xml:space="preserve">.</w:t>
      </w:r>
      <w:r>
        <w:t xml:space="preserve"> </w:t>
      </w:r>
      <w:r>
        <w:rPr>
          <w:iCs/>
          <w:i/>
        </w:rPr>
        <w:t xml:space="preserve">Agricultural and Forest Meteorology</w:t>
      </w:r>
      <w:r>
        <w:t xml:space="preserve"> </w:t>
      </w:r>
      <w:r>
        <w:rPr>
          <w:bCs/>
          <w:b/>
        </w:rPr>
        <w:t xml:space="preserve">306</w:t>
      </w:r>
      <w:r>
        <w:t xml:space="preserve">: 108435.</w:t>
      </w:r>
    </w:p>
    <w:bookmarkEnd w:id="162"/>
    <w:bookmarkStart w:id="164"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w:t>
      </w:r>
      <w:r>
        <w:t xml:space="preserve"> </w:t>
      </w:r>
      <w:hyperlink r:id="rId163">
        <w:r>
          <w:rPr>
            <w:rStyle w:val="Hyperlink"/>
          </w:rPr>
          <w:t xml:space="preserve">Modeling canopy-induced turbulence in the</w:t>
        </w:r>
        <w:r>
          <w:rPr>
            <w:rStyle w:val="Hyperlink"/>
          </w:rPr>
          <w:t xml:space="preserve"> </w:t>
        </w:r>
        <w:r>
          <w:rPr>
            <w:rStyle w:val="Hyperlink"/>
          </w:rPr>
          <w:t xml:space="preserve">Earth</w:t>
        </w:r>
        <w:r>
          <w:rPr>
            <w:rStyle w:val="Hyperlink"/>
          </w:rPr>
          <w:t xml:space="preserve"> </w:t>
        </w:r>
        <w:r>
          <w:rPr>
            <w:rStyle w:val="Hyperlink"/>
          </w:rPr>
          <w:t xml:space="preserve">system: A unified parameterization of turbulent exchange within plant canopies and the roughness sublayer (</w:t>
        </w:r>
        <w:r>
          <w:rPr>
            <w:rStyle w:val="Hyperlink"/>
          </w:rPr>
          <w:t xml:space="preserve">CLM-ml</w:t>
        </w:r>
        <w:r>
          <w:rPr>
            <w:rStyle w:val="Hyperlink"/>
          </w:rPr>
          <w:t xml:space="preserve"> </w:t>
        </w:r>
        <w:r>
          <w:rPr>
            <w:rStyle w:val="Hyperlink"/>
          </w:rPr>
          <w:t xml:space="preserve">V0)</w:t>
        </w:r>
      </w:hyperlink>
      <w:r>
        <w:t xml:space="preserve">.</w:t>
      </w:r>
      <w:r>
        <w:t xml:space="preserve"> </w:t>
      </w:r>
      <w:r>
        <w:rPr>
          <w:iCs/>
          <w:i/>
        </w:rPr>
        <w:t xml:space="preserve">Geoscientific Model Development</w:t>
      </w:r>
      <w:r>
        <w:t xml:space="preserve"> </w:t>
      </w:r>
      <w:r>
        <w:rPr>
          <w:bCs/>
          <w:b/>
        </w:rPr>
        <w:t xml:space="preserve">11</w:t>
      </w:r>
      <w:r>
        <w:t xml:space="preserve">: 1467–1496.</w:t>
      </w:r>
    </w:p>
    <w:bookmarkEnd w:id="164"/>
    <w:bookmarkStart w:id="16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w:t>
      </w:r>
      <w:r>
        <w:t xml:space="preserve"> </w:t>
      </w:r>
      <w:hyperlink r:id="rId165">
        <w:r>
          <w:rPr>
            <w:rStyle w:val="Hyperlink"/>
          </w:rPr>
          <w:t xml:space="preserve">Abrupt increases in</w:t>
        </w:r>
        <w:r>
          <w:rPr>
            <w:rStyle w:val="Hyperlink"/>
          </w:rPr>
          <w:t xml:space="preserve"> </w:t>
        </w:r>
        <w:r>
          <w:rPr>
            <w:rStyle w:val="Hyperlink"/>
          </w:rPr>
          <w:t xml:space="preserve">Amazonian</w:t>
        </w:r>
        <w:r>
          <w:rPr>
            <w:rStyle w:val="Hyperlink"/>
          </w:rPr>
          <w:t xml:space="preserve"> </w:t>
        </w:r>
        <w:r>
          <w:rPr>
            <w:rStyle w:val="Hyperlink"/>
          </w:rPr>
          <w:t xml:space="preserve">tree mortality due to drought–fire interactions</w:t>
        </w:r>
      </w:hyperlink>
      <w:r>
        <w:t xml:space="preserve">.</w:t>
      </w:r>
      <w:r>
        <w:t xml:space="preserve"> </w:t>
      </w:r>
      <w:r>
        <w:rPr>
          <w:iCs/>
          <w:i/>
        </w:rPr>
        <w:t xml:space="preserve">Proceedings of the National Academy of Sciences</w:t>
      </w:r>
      <w:r>
        <w:t xml:space="preserve"> </w:t>
      </w:r>
      <w:r>
        <w:rPr>
          <w:bCs/>
          <w:b/>
        </w:rPr>
        <w:t xml:space="preserve">111</w:t>
      </w:r>
      <w:r>
        <w:t xml:space="preserve">: 6347–6352.</w:t>
      </w:r>
    </w:p>
    <w:bookmarkEnd w:id="166"/>
    <w:bookmarkStart w:id="168"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w:t>
      </w:r>
      <w:r>
        <w:t xml:space="preserve"> </w:t>
      </w:r>
      <w:hyperlink r:id="rId167">
        <w:r>
          <w:rPr>
            <w:rStyle w:val="Hyperlink"/>
          </w:rPr>
          <w:t xml:space="preserve">Underappreciated plant vulnerabilities to heat waves</w:t>
        </w:r>
      </w:hyperlink>
      <w:r>
        <w:t xml:space="preserve">.</w:t>
      </w:r>
      <w:r>
        <w:t xml:space="preserve"> </w:t>
      </w:r>
      <w:r>
        <w:rPr>
          <w:iCs/>
          <w:i/>
        </w:rPr>
        <w:t xml:space="preserve">New Phytologist</w:t>
      </w:r>
      <w:r>
        <w:t xml:space="preserve"> </w:t>
      </w:r>
      <w:r>
        <w:rPr>
          <w:bCs/>
          <w:b/>
        </w:rPr>
        <w:t xml:space="preserve">231</w:t>
      </w:r>
      <w:r>
        <w:t xml:space="preserve">: 32–39.</w:t>
      </w:r>
    </w:p>
    <w:bookmarkEnd w:id="168"/>
    <w:bookmarkStart w:id="170"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w:t>
      </w:r>
      <w:r>
        <w:t xml:space="preserve"> </w:t>
      </w:r>
      <w:hyperlink r:id="rId169">
        <w:r>
          <w:rPr>
            <w:rStyle w:val="Hyperlink"/>
          </w:rPr>
          <w:t xml:space="preserve">Vertical gradients in photosynthetic gas exchange characteristics and refixation of respired</w:t>
        </w:r>
        <w:r>
          <w:rPr>
            <w:rStyle w:val="Hyperlink"/>
          </w:rPr>
          <w:t xml:space="preserve"> </w:t>
        </w:r>
        <w:r>
          <w:rPr>
            <w:rStyle w:val="Hyperlink"/>
          </w:rPr>
          <w:t xml:space="preserve">CO2</w:t>
        </w:r>
        <w:r>
          <w:rPr>
            <w:rStyle w:val="Hyperlink"/>
          </w:rPr>
          <w:t xml:space="preserve"> </w:t>
        </w:r>
        <w:r>
          <w:rPr>
            <w:rStyle w:val="Hyperlink"/>
          </w:rPr>
          <w:t xml:space="preserve">within boreal forest canopies</w:t>
        </w:r>
      </w:hyperlink>
      <w:r>
        <w:t xml:space="preserve">.</w:t>
      </w:r>
      <w:r>
        <w:t xml:space="preserve"> </w:t>
      </w:r>
      <w:r>
        <w:rPr>
          <w:iCs/>
          <w:i/>
        </w:rPr>
        <w:t xml:space="preserve">Tree Physiology</w:t>
      </w:r>
      <w:r>
        <w:t xml:space="preserve"> </w:t>
      </w:r>
      <w:r>
        <w:rPr>
          <w:bCs/>
          <w:b/>
        </w:rPr>
        <w:t xml:space="preserve">17</w:t>
      </w:r>
      <w:r>
        <w:t xml:space="preserve">: 1–12.</w:t>
      </w:r>
    </w:p>
    <w:bookmarkEnd w:id="170"/>
    <w:bookmarkStart w:id="172" w:name="ref-buckleyOptimalCarbonPartitioning2021"/>
    <w:p>
      <w:pPr>
        <w:pStyle w:val="Bibliography"/>
      </w:pPr>
      <w:r>
        <w:rPr>
          <w:bCs/>
          <w:b/>
          <w:bCs/>
          <w:b/>
        </w:rPr>
        <w:t xml:space="preserve">Buckley TN</w:t>
      </w:r>
      <w:r>
        <w:t xml:space="preserve">.</w:t>
      </w:r>
      <w:r>
        <w:t xml:space="preserve"> </w:t>
      </w:r>
      <w:r>
        <w:rPr>
          <w:bCs/>
          <w:b/>
        </w:rPr>
        <w:t xml:space="preserve">2021</w:t>
      </w:r>
      <w:r>
        <w:t xml:space="preserve">.</w:t>
      </w:r>
      <w:r>
        <w:t xml:space="preserve"> </w:t>
      </w:r>
      <w:hyperlink r:id="rId171">
        <w:r>
          <w:rPr>
            <w:rStyle w:val="Hyperlink"/>
          </w:rPr>
          <w:t xml:space="preserve">Optimal carbon partitioning helps reconcile the apparent divergence between optimal and observed canopy profiles of photosynthetic capacity</w:t>
        </w:r>
      </w:hyperlink>
      <w:r>
        <w:t xml:space="preserve">.</w:t>
      </w:r>
      <w:r>
        <w:t xml:space="preserve"> </w:t>
      </w:r>
      <w:r>
        <w:rPr>
          <w:iCs/>
          <w:i/>
        </w:rPr>
        <w:t xml:space="preserve">New Phytologist</w:t>
      </w:r>
      <w:r>
        <w:t xml:space="preserve"> </w:t>
      </w:r>
      <w:r>
        <w:rPr>
          <w:bCs/>
          <w:b/>
        </w:rPr>
        <w:t xml:space="preserve">230</w:t>
      </w:r>
      <w:r>
        <w:t xml:space="preserve">: 2246–2260.</w:t>
      </w:r>
    </w:p>
    <w:bookmarkEnd w:id="172"/>
    <w:bookmarkStart w:id="174"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w:t>
      </w:r>
      <w:r>
        <w:t xml:space="preserve"> </w:t>
      </w:r>
      <w:hyperlink r:id="rId173">
        <w:r>
          <w:rPr>
            <w:rStyle w:val="Hyperlink"/>
          </w:rPr>
          <w:t xml:space="preserve">Is stomatal conductance optimized over both time and space in plant crowns?</w:t>
        </w:r>
        <w:r>
          <w:rPr>
            <w:rStyle w:val="Hyperlink"/>
          </w:rPr>
          <w:t xml:space="preserve"> </w:t>
        </w:r>
        <w:r>
          <w:rPr>
            <w:rStyle w:val="Hyperlink"/>
          </w:rPr>
          <w:t xml:space="preserve">A</w:t>
        </w:r>
        <w:r>
          <w:rPr>
            <w:rStyle w:val="Hyperlink"/>
          </w:rPr>
          <w:t xml:space="preserve"> </w:t>
        </w:r>
        <w:r>
          <w:rPr>
            <w:rStyle w:val="Hyperlink"/>
          </w:rPr>
          <w:t xml:space="preserve">field test in grapevine (</w:t>
        </w:r>
        <w:r>
          <w:rPr>
            <w:rStyle w:val="Hyperlink"/>
          </w:rPr>
          <w:t xml:space="preserve">Vitis</w:t>
        </w:r>
        <w:r>
          <w:rPr>
            <w:rStyle w:val="Hyperlink"/>
          </w:rPr>
          <w:t xml:space="preserve"> </w:t>
        </w:r>
        <w:r>
          <w:rPr>
            <w:rStyle w:val="Hyperlink"/>
          </w:rPr>
          <w:t xml:space="preserve">vinifera)</w:t>
        </w:r>
      </w:hyperlink>
      <w:r>
        <w:t xml:space="preserve">.</w:t>
      </w:r>
      <w:r>
        <w:t xml:space="preserve"> </w:t>
      </w:r>
      <w:r>
        <w:rPr>
          <w:iCs/>
          <w:i/>
        </w:rPr>
        <w:t xml:space="preserve">Plant, Cell &amp; Environment</w:t>
      </w:r>
      <w:r>
        <w:t xml:space="preserve"> </w:t>
      </w:r>
      <w:r>
        <w:rPr>
          <w:bCs/>
          <w:b/>
        </w:rPr>
        <w:t xml:space="preserve">37</w:t>
      </w:r>
      <w:r>
        <w:t xml:space="preserve">: 2707–2721.</w:t>
      </w:r>
    </w:p>
    <w:bookmarkEnd w:id="174"/>
    <w:bookmarkStart w:id="175"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75"/>
    <w:bookmarkStart w:id="176"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76"/>
    <w:bookmarkStart w:id="178"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w:t>
      </w:r>
      <w:r>
        <w:t xml:space="preserve"> </w:t>
      </w:r>
      <w:hyperlink r:id="rId177">
        <w:r>
          <w:rPr>
            <w:rStyle w:val="Hyperlink"/>
          </w:rPr>
          <w:t xml:space="preserve">Photosynthetic capacity in a central</w:t>
        </w:r>
        <w:r>
          <w:rPr>
            <w:rStyle w:val="Hyperlink"/>
          </w:rPr>
          <w:t xml:space="preserve"> </w:t>
        </w:r>
        <w:r>
          <w:rPr>
            <w:rStyle w:val="Hyperlink"/>
          </w:rPr>
          <w:t xml:space="preserve">Amazonian</w:t>
        </w:r>
        <w:r>
          <w:rPr>
            <w:rStyle w:val="Hyperlink"/>
          </w:rPr>
          <w:t xml:space="preserve"> </w:t>
        </w:r>
        <w:r>
          <w:rPr>
            <w:rStyle w:val="Hyperlink"/>
          </w:rPr>
          <w:t xml:space="preserve">rain forest</w:t>
        </w:r>
      </w:hyperlink>
      <w:r>
        <w:t xml:space="preserve">.</w:t>
      </w:r>
      <w:r>
        <w:t xml:space="preserve"> </w:t>
      </w:r>
      <w:r>
        <w:rPr>
          <w:iCs/>
          <w:i/>
        </w:rPr>
        <w:t xml:space="preserve">Tree Physiology</w:t>
      </w:r>
      <w:r>
        <w:t xml:space="preserve"> </w:t>
      </w:r>
      <w:r>
        <w:rPr>
          <w:bCs/>
          <w:b/>
        </w:rPr>
        <w:t xml:space="preserve">20</w:t>
      </w:r>
      <w:r>
        <w:t xml:space="preserve">: 179–186.</w:t>
      </w:r>
    </w:p>
    <w:bookmarkEnd w:id="178"/>
    <w:bookmarkStart w:id="180"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w:t>
      </w:r>
      <w:r>
        <w:t xml:space="preserve"> </w:t>
      </w:r>
      <w:hyperlink r:id="rId179">
        <w:r>
          <w:rPr>
            <w:rStyle w:val="Hyperlink"/>
          </w:rPr>
          <w:t xml:space="preserve">Within-</w:t>
        </w:r>
        <w:r>
          <w:rPr>
            <w:rStyle w:val="Hyperlink"/>
          </w:rPr>
          <w:t xml:space="preserve">Canopy Experimental Leaf Warming Induces Photosynthetic Decline Instead</w:t>
        </w:r>
        <w:r>
          <w:rPr>
            <w:rStyle w:val="Hyperlink"/>
          </w:rPr>
          <w:t xml:space="preserve"> </w:t>
        </w:r>
        <w:r>
          <w:rPr>
            <w:rStyle w:val="Hyperlink"/>
          </w:rPr>
          <w:t xml:space="preserve">of</w:t>
        </w:r>
        <w:r>
          <w:rPr>
            <w:rStyle w:val="Hyperlink"/>
          </w:rPr>
          <w:t xml:space="preserve"> </w:t>
        </w:r>
        <w:r>
          <w:rPr>
            <w:rStyle w:val="Hyperlink"/>
          </w:rPr>
          <w:t xml:space="preserve">Acclimation</w:t>
        </w:r>
        <w:r>
          <w:rPr>
            <w:rStyle w:val="Hyperlink"/>
          </w:rPr>
          <w:t xml:space="preserve"> </w:t>
        </w:r>
        <w:r>
          <w:rPr>
            <w:rStyle w:val="Hyperlink"/>
          </w:rPr>
          <w:t xml:space="preserve">in</w:t>
        </w:r>
        <w:r>
          <w:rPr>
            <w:rStyle w:val="Hyperlink"/>
          </w:rPr>
          <w:t xml:space="preserve"> </w:t>
        </w:r>
        <w:r>
          <w:rPr>
            <w:rStyle w:val="Hyperlink"/>
          </w:rPr>
          <w:t xml:space="preserve">Two Northern Hardwood Species</w:t>
        </w:r>
      </w:hyperlink>
      <w:r>
        <w:t xml:space="preserve">.</w:t>
      </w:r>
      <w:r>
        <w:t xml:space="preserve"> </w:t>
      </w:r>
      <w:r>
        <w:rPr>
          <w:iCs/>
          <w:i/>
        </w:rPr>
        <w:t xml:space="preserve">Frontiers in Forests and Global Change</w:t>
      </w:r>
      <w:r>
        <w:t xml:space="preserve"> </w:t>
      </w:r>
      <w:r>
        <w:rPr>
          <w:bCs/>
          <w:b/>
        </w:rPr>
        <w:t xml:space="preserve">1</w:t>
      </w:r>
      <w:r>
        <w:t xml:space="preserve">.</w:t>
      </w:r>
    </w:p>
    <w:bookmarkEnd w:id="180"/>
    <w:bookmarkStart w:id="182"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w:t>
      </w:r>
      <w:r>
        <w:t xml:space="preserve"> </w:t>
      </w:r>
      <w:hyperlink r:id="rId181">
        <w:r>
          <w:rPr>
            <w:rStyle w:val="Hyperlink"/>
          </w:rPr>
          <w:t xml:space="preserve">Experimental warming across a tropical forest canopy height gradient reveals minimal photosynthetic and respiratory acclimation</w:t>
        </w:r>
      </w:hyperlink>
      <w:r>
        <w:t xml:space="preserve">.</w:t>
      </w:r>
      <w:r>
        <w:t xml:space="preserve"> </w:t>
      </w:r>
      <w:r>
        <w:rPr>
          <w:iCs/>
          <w:i/>
        </w:rPr>
        <w:t xml:space="preserve">Plant, Cell &amp; Environment</w:t>
      </w:r>
      <w:r>
        <w:t xml:space="preserve"> </w:t>
      </w:r>
      <w:r>
        <w:rPr>
          <w:bCs/>
          <w:b/>
        </w:rPr>
        <w:t xml:space="preserve">44</w:t>
      </w:r>
      <w:r>
        <w:t xml:space="preserve">: 2879–2897.</w:t>
      </w:r>
    </w:p>
    <w:bookmarkEnd w:id="182"/>
    <w:bookmarkStart w:id="18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w:t>
      </w:r>
      <w:r>
        <w:t xml:space="preserve"> </w:t>
      </w:r>
      <w:hyperlink r:id="rId183">
        <w:r>
          <w:rPr>
            <w:rStyle w:val="Hyperlink"/>
          </w:rPr>
          <w:t xml:space="preserve">Sun and shade leaves of</w:t>
        </w:r>
        <w:r>
          <w:rPr>
            <w:rStyle w:val="Hyperlink"/>
          </w:rPr>
          <w:t xml:space="preserve"> </w:t>
        </w:r>
        <w:r>
          <w:rPr>
            <w:rStyle w:val="Hyperlink"/>
          </w:rPr>
          <w:t xml:space="preserve">Olea</w:t>
        </w:r>
        <w:r>
          <w:rPr>
            <w:rStyle w:val="Hyperlink"/>
          </w:rPr>
          <w:t xml:space="preserve"> </w:t>
        </w:r>
        <w:r>
          <w:rPr>
            <w:rStyle w:val="Hyperlink"/>
          </w:rPr>
          <w:t xml:space="preserve">europaea respond differently to plant size, light availability and genetic variation</w:t>
        </w:r>
      </w:hyperlink>
      <w:r>
        <w:t xml:space="preserve">.</w:t>
      </w:r>
      <w:r>
        <w:t xml:space="preserve"> </w:t>
      </w:r>
      <w:r>
        <w:rPr>
          <w:iCs/>
          <w:i/>
        </w:rPr>
        <w:t xml:space="preserve">Functional Ecology</w:t>
      </w:r>
      <w:r>
        <w:t xml:space="preserve"> </w:t>
      </w:r>
      <w:r>
        <w:rPr>
          <w:bCs/>
          <w:b/>
        </w:rPr>
        <w:t xml:space="preserve">25</w:t>
      </w:r>
      <w:r>
        <w:t xml:space="preserve">: 802–812.</w:t>
      </w:r>
    </w:p>
    <w:bookmarkEnd w:id="184"/>
    <w:bookmarkStart w:id="18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w:t>
      </w:r>
      <w:r>
        <w:t xml:space="preserve"> </w:t>
      </w:r>
      <w:hyperlink r:id="rId185">
        <w:r>
          <w:rPr>
            <w:rStyle w:val="Hyperlink"/>
          </w:rPr>
          <w:t xml:space="preserve">Height is more important than light in determining leaf morphology in a tropical forest</w:t>
        </w:r>
      </w:hyperlink>
      <w:r>
        <w:t xml:space="preserve">.</w:t>
      </w:r>
      <w:r>
        <w:t xml:space="preserve"> </w:t>
      </w:r>
      <w:r>
        <w:rPr>
          <w:iCs/>
          <w:i/>
        </w:rPr>
        <w:t xml:space="preserve">Ecology</w:t>
      </w:r>
      <w:r>
        <w:t xml:space="preserve"> </w:t>
      </w:r>
      <w:r>
        <w:rPr>
          <w:bCs/>
          <w:b/>
        </w:rPr>
        <w:t xml:space="preserve">91</w:t>
      </w:r>
      <w:r>
        <w:t xml:space="preserve">: 1730–1739.</w:t>
      </w:r>
    </w:p>
    <w:bookmarkEnd w:id="186"/>
    <w:bookmarkStart w:id="18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w:t>
      </w:r>
      <w:r>
        <w:t xml:space="preserve"> </w:t>
      </w:r>
      <w:hyperlink r:id="rId187">
        <w:r>
          <w:rPr>
            <w:rStyle w:val="Hyperlink"/>
          </w:rPr>
          <w:t xml:space="preserve">Foliar and ecosystem respiration in an old-growth tropical rain forest</w:t>
        </w:r>
      </w:hyperlink>
      <w:r>
        <w:t xml:space="preserve">.</w:t>
      </w:r>
      <w:r>
        <w:t xml:space="preserve"> </w:t>
      </w:r>
      <w:r>
        <w:rPr>
          <w:iCs/>
          <w:i/>
        </w:rPr>
        <w:t xml:space="preserve">Plant, Cell &amp; Environment</w:t>
      </w:r>
      <w:r>
        <w:t xml:space="preserve"> </w:t>
      </w:r>
      <w:r>
        <w:rPr>
          <w:bCs/>
          <w:b/>
        </w:rPr>
        <w:t xml:space="preserve">31</w:t>
      </w:r>
      <w:r>
        <w:t xml:space="preserve">: 473–483.</w:t>
      </w:r>
    </w:p>
    <w:bookmarkEnd w:id="188"/>
    <w:bookmarkStart w:id="190"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w:t>
      </w:r>
      <w:r>
        <w:t xml:space="preserve"> </w:t>
      </w:r>
      <w:hyperlink r:id="rId189">
        <w:r>
          <w:rPr>
            <w:rStyle w:val="Hyperlink"/>
          </w:rPr>
          <w:t xml:space="preserve">Changes in drought response strategies with ontogeny in</w:t>
        </w:r>
        <w:r>
          <w:rPr>
            <w:rStyle w:val="Hyperlink"/>
          </w:rPr>
          <w:t xml:space="preserve"> </w:t>
        </w:r>
        <w:r>
          <w:rPr>
            <w:rStyle w:val="Hyperlink"/>
          </w:rPr>
          <w:t xml:space="preserve">Quercus</w:t>
        </w:r>
        <w:r>
          <w:rPr>
            <w:rStyle w:val="Hyperlink"/>
          </w:rPr>
          <w:t xml:space="preserve"> </w:t>
        </w:r>
        <w:r>
          <w:rPr>
            <w:rStyle w:val="Hyperlink"/>
          </w:rPr>
          <w:t xml:space="preserve">rubra: Implications for scaling from seedlings to mature trees</w:t>
        </w:r>
      </w:hyperlink>
      <w:r>
        <w:t xml:space="preserve">.</w:t>
      </w:r>
      <w:r>
        <w:t xml:space="preserve"> </w:t>
      </w:r>
      <w:r>
        <w:rPr>
          <w:iCs/>
          <w:i/>
        </w:rPr>
        <w:t xml:space="preserve">Oecologia</w:t>
      </w:r>
      <w:r>
        <w:t xml:space="preserve"> </w:t>
      </w:r>
      <w:r>
        <w:rPr>
          <w:bCs/>
          <w:b/>
        </w:rPr>
        <w:t xml:space="preserve">124</w:t>
      </w:r>
      <w:r>
        <w:t xml:space="preserve">: 8–18.</w:t>
      </w:r>
    </w:p>
    <w:bookmarkEnd w:id="190"/>
    <w:bookmarkStart w:id="192"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w:t>
      </w:r>
      <w:r>
        <w:t xml:space="preserve"> </w:t>
      </w:r>
      <w:hyperlink r:id="rId191">
        <w:r>
          <w:rPr>
            <w:rStyle w:val="Hyperlink"/>
          </w:rPr>
          <w:t xml:space="preserve">Photosynthetic</w:t>
        </w:r>
        <w:r>
          <w:rPr>
            <w:rStyle w:val="Hyperlink"/>
          </w:rPr>
          <w:t xml:space="preserve"> </w:t>
        </w:r>
        <w:r>
          <w:rPr>
            <w:rStyle w:val="Hyperlink"/>
          </w:rPr>
          <w:t xml:space="preserve">Light Environments</w:t>
        </w:r>
        <w:r>
          <w:rPr>
            <w:rStyle w:val="Hyperlink"/>
          </w:rPr>
          <w:t xml:space="preserve"> </w:t>
        </w:r>
        <w:r>
          <w:rPr>
            <w:rStyle w:val="Hyperlink"/>
          </w:rPr>
          <w:t xml:space="preserve">in a</w:t>
        </w:r>
        <w:r>
          <w:rPr>
            <w:rStyle w:val="Hyperlink"/>
          </w:rPr>
          <w:t xml:space="preserve"> </w:t>
        </w:r>
        <w:r>
          <w:rPr>
            <w:rStyle w:val="Hyperlink"/>
          </w:rPr>
          <w:t xml:space="preserve">Lowland Tropical Rain Forest</w:t>
        </w:r>
        <w:r>
          <w:rPr>
            <w:rStyle w:val="Hyperlink"/>
          </w:rPr>
          <w:t xml:space="preserve"> </w:t>
        </w:r>
        <w:r>
          <w:rPr>
            <w:rStyle w:val="Hyperlink"/>
          </w:rPr>
          <w:t xml:space="preserve">in</w:t>
        </w:r>
        <w:r>
          <w:rPr>
            <w:rStyle w:val="Hyperlink"/>
          </w:rPr>
          <w:t xml:space="preserve"> </w:t>
        </w:r>
        <w:r>
          <w:rPr>
            <w:rStyle w:val="Hyperlink"/>
          </w:rPr>
          <w:t xml:space="preserve">Costa Rica</w:t>
        </w:r>
      </w:hyperlink>
      <w:r>
        <w:t xml:space="preserve">.</w:t>
      </w:r>
      <w:r>
        <w:t xml:space="preserve"> </w:t>
      </w:r>
      <w:r>
        <w:rPr>
          <w:iCs/>
          <w:i/>
        </w:rPr>
        <w:t xml:space="preserve">Journal of Ecology</w:t>
      </w:r>
      <w:r>
        <w:t xml:space="preserve"> </w:t>
      </w:r>
      <w:r>
        <w:rPr>
          <w:bCs/>
          <w:b/>
        </w:rPr>
        <w:t xml:space="preserve">72</w:t>
      </w:r>
      <w:r>
        <w:t xml:space="preserve">: 553–564.</w:t>
      </w:r>
    </w:p>
    <w:bookmarkEnd w:id="192"/>
    <w:bookmarkStart w:id="194"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w:t>
      </w:r>
      <w:r>
        <w:t xml:space="preserve"> </w:t>
      </w:r>
      <w:hyperlink r:id="rId193">
        <w:r>
          <w:rPr>
            <w:rStyle w:val="Hyperlink"/>
          </w:rPr>
          <w:t xml:space="preserve">A</w:t>
        </w:r>
        <w:r>
          <w:rPr>
            <w:rStyle w:val="Hyperlink"/>
          </w:rPr>
          <w:t xml:space="preserve"> </w:t>
        </w:r>
        <w:r>
          <w:rPr>
            <w:rStyle w:val="Hyperlink"/>
          </w:rPr>
          <w:t xml:space="preserve">Column Canopy-Air Turbulent Diffusion Method</w:t>
        </w:r>
        <w:r>
          <w:rPr>
            <w:rStyle w:val="Hyperlink"/>
          </w:rPr>
          <w:t xml:space="preserve"> </w:t>
        </w:r>
        <w:r>
          <w:rPr>
            <w:rStyle w:val="Hyperlink"/>
          </w:rPr>
          <w:t xml:space="preserve">for</w:t>
        </w:r>
        <w:r>
          <w:rPr>
            <w:rStyle w:val="Hyperlink"/>
          </w:rPr>
          <w:t xml:space="preserve"> </w:t>
        </w:r>
        <w:r>
          <w:rPr>
            <w:rStyle w:val="Hyperlink"/>
          </w:rPr>
          <w:t xml:space="preserve">Different Canopy Structures</w:t>
        </w:r>
      </w:hyperlink>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94"/>
    <w:bookmarkStart w:id="196"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w:t>
      </w:r>
      <w:r>
        <w:t xml:space="preserve"> </w:t>
      </w:r>
      <w:hyperlink r:id="rId195">
        <w:r>
          <w:rPr>
            <w:rStyle w:val="Hyperlink"/>
          </w:rPr>
          <w:t xml:space="preserve">The</w:t>
        </w:r>
        <w:r>
          <w:rPr>
            <w:rStyle w:val="Hyperlink"/>
          </w:rPr>
          <w:t xml:space="preserve"> </w:t>
        </w:r>
        <w:r>
          <w:rPr>
            <w:rStyle w:val="Hyperlink"/>
          </w:rPr>
          <w:t xml:space="preserve">Leaf Economics Spectrum Constrains Phenotypic Plasticity Across</w:t>
        </w:r>
        <w:r>
          <w:rPr>
            <w:rStyle w:val="Hyperlink"/>
          </w:rPr>
          <w:t xml:space="preserve"> </w:t>
        </w:r>
        <w:r>
          <w:rPr>
            <w:rStyle w:val="Hyperlink"/>
          </w:rPr>
          <w:t xml:space="preserve">a</w:t>
        </w:r>
        <w:r>
          <w:rPr>
            <w:rStyle w:val="Hyperlink"/>
          </w:rPr>
          <w:t xml:space="preserve"> </w:t>
        </w:r>
        <w:r>
          <w:rPr>
            <w:rStyle w:val="Hyperlink"/>
          </w:rPr>
          <w:t xml:space="preserve">Light Gradient</w:t>
        </w:r>
      </w:hyperlink>
      <w:r>
        <w:t xml:space="preserve">.</w:t>
      </w:r>
      <w:r>
        <w:t xml:space="preserve"> </w:t>
      </w:r>
      <w:r>
        <w:rPr>
          <w:iCs/>
          <w:i/>
        </w:rPr>
        <w:t xml:space="preserve">Frontiers in Plant Science</w:t>
      </w:r>
      <w:r>
        <w:t xml:space="preserve"> </w:t>
      </w:r>
      <w:r>
        <w:rPr>
          <w:bCs/>
          <w:b/>
        </w:rPr>
        <w:t xml:space="preserve">11</w:t>
      </w:r>
      <w:r>
        <w:t xml:space="preserve">.</w:t>
      </w:r>
    </w:p>
    <w:bookmarkEnd w:id="196"/>
    <w:bookmarkStart w:id="198"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w:t>
      </w:r>
      <w:r>
        <w:t xml:space="preserve"> </w:t>
      </w:r>
      <w:hyperlink r:id="rId197">
        <w:r>
          <w:rPr>
            <w:rStyle w:val="Hyperlink"/>
          </w:rPr>
          <w:t xml:space="preserve">Leaf acclimation to light availability supports rapid growth in tall</w:t>
        </w:r>
        <w:r>
          <w:rPr>
            <w:rStyle w:val="Hyperlink"/>
          </w:rPr>
          <w:t xml:space="preserve"> </w:t>
        </w:r>
        <w:r>
          <w:rPr>
            <w:rStyle w:val="Hyperlink"/>
          </w:rPr>
          <w:t xml:space="preserve">Picea</w:t>
        </w:r>
        <w:r>
          <w:rPr>
            <w:rStyle w:val="Hyperlink"/>
          </w:rPr>
          <w:t xml:space="preserve"> </w:t>
        </w:r>
        <w:r>
          <w:rPr>
            <w:rStyle w:val="Hyperlink"/>
          </w:rPr>
          <w:t xml:space="preserve">sitchensis trees</w:t>
        </w:r>
      </w:hyperlink>
      <w:r>
        <w:t xml:space="preserve">.</w:t>
      </w:r>
      <w:r>
        <w:t xml:space="preserve"> </w:t>
      </w:r>
      <w:r>
        <w:rPr>
          <w:iCs/>
          <w:i/>
        </w:rPr>
        <w:t xml:space="preserve">Tree Physiology</w:t>
      </w:r>
      <w:r>
        <w:t xml:space="preserve"> </w:t>
      </w:r>
      <w:r>
        <w:rPr>
          <w:bCs/>
          <w:b/>
        </w:rPr>
        <w:t xml:space="preserve">37</w:t>
      </w:r>
      <w:r>
        <w:t xml:space="preserve">: 1352–1366.</w:t>
      </w:r>
    </w:p>
    <w:bookmarkEnd w:id="198"/>
    <w:bookmarkStart w:id="200"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199">
        <w:r>
          <w:rPr>
            <w:rStyle w:val="Hyperlink"/>
          </w:rPr>
          <w:t xml:space="preserve">Hydraulically-vulnerable trees survive on deep-water access during droughts in a tropical forest</w:t>
        </w:r>
      </w:hyperlink>
      <w:r>
        <w:t xml:space="preserve">.</w:t>
      </w:r>
      <w:r>
        <w:t xml:space="preserve"> </w:t>
      </w:r>
      <w:r>
        <w:rPr>
          <w:iCs/>
          <w:i/>
        </w:rPr>
        <w:t xml:space="preserve">New Phytologist</w:t>
      </w:r>
      <w:r>
        <w:t xml:space="preserve"> </w:t>
      </w:r>
      <w:r>
        <w:rPr>
          <w:bCs/>
          <w:b/>
        </w:rPr>
        <w:t xml:space="preserve">231</w:t>
      </w:r>
      <w:r>
        <w:t xml:space="preserve">: 1798–1813.</w:t>
      </w:r>
    </w:p>
    <w:bookmarkEnd w:id="200"/>
    <w:bookmarkStart w:id="201"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201"/>
    <w:bookmarkStart w:id="203"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w:t>
      </w:r>
      <w:r>
        <w:t xml:space="preserve"> </w:t>
      </w:r>
      <w:hyperlink r:id="rId202">
        <w:r>
          <w:rPr>
            <w:rStyle w:val="Hyperlink"/>
          </w:rPr>
          <w:t xml:space="preserve">Light drives vertical gradients of leaf morphology in a sugar maple (</w:t>
        </w:r>
        <w:r>
          <w:rPr>
            <w:rStyle w:val="Hyperlink"/>
          </w:rPr>
          <w:t xml:space="preserve">Acer</w:t>
        </w:r>
        <w:r>
          <w:rPr>
            <w:rStyle w:val="Hyperlink"/>
          </w:rPr>
          <w:t xml:space="preserve"> </w:t>
        </w:r>
        <w:r>
          <w:rPr>
            <w:rStyle w:val="Hyperlink"/>
          </w:rPr>
          <w:t xml:space="preserve">saccharum) forest</w:t>
        </w:r>
      </w:hyperlink>
      <w:r>
        <w:t xml:space="preserve">.</w:t>
      </w:r>
      <w:r>
        <w:t xml:space="preserve"> </w:t>
      </w:r>
      <w:r>
        <w:rPr>
          <w:iCs/>
          <w:i/>
        </w:rPr>
        <w:t xml:space="preserve">Tree Physiology</w:t>
      </w:r>
      <w:r>
        <w:t xml:space="preserve"> </w:t>
      </w:r>
      <w:r>
        <w:rPr>
          <w:bCs/>
          <w:b/>
        </w:rPr>
        <w:t xml:space="preserve">34</w:t>
      </w:r>
      <w:r>
        <w:t xml:space="preserve">: 146–158.</w:t>
      </w:r>
    </w:p>
    <w:bookmarkEnd w:id="203"/>
    <w:bookmarkStart w:id="205"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w:t>
      </w:r>
      <w:r>
        <w:t xml:space="preserve"> </w:t>
      </w:r>
      <w:hyperlink r:id="rId204">
        <w:r>
          <w:rPr>
            <w:rStyle w:val="Hyperlink"/>
          </w:rPr>
          <w:t xml:space="preserve">How vertical patterns in leaf traits shift seasonally and the implications for modeling canopy photosynthesis in a temperate deciduous forest</w:t>
        </w:r>
      </w:hyperlink>
      <w:r>
        <w:t xml:space="preserve">.</w:t>
      </w:r>
      <w:r>
        <w:t xml:space="preserve"> </w:t>
      </w:r>
      <w:r>
        <w:rPr>
          <w:iCs/>
          <w:i/>
        </w:rPr>
        <w:t xml:space="preserve">Tree Physiology</w:t>
      </w:r>
      <w:r>
        <w:t xml:space="preserve"> </w:t>
      </w:r>
      <w:r>
        <w:rPr>
          <w:bCs/>
          <w:b/>
        </w:rPr>
        <w:t xml:space="preserve">36</w:t>
      </w:r>
      <w:r>
        <w:t xml:space="preserve">: 1077–1091.</w:t>
      </w:r>
    </w:p>
    <w:bookmarkEnd w:id="205"/>
    <w:bookmarkStart w:id="207"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w:t>
      </w:r>
      <w:r>
        <w:t xml:space="preserve"> </w:t>
      </w:r>
      <w:hyperlink r:id="rId206">
        <w:r>
          <w:rPr>
            <w:rStyle w:val="Hyperlink"/>
          </w:rPr>
          <w:t xml:space="preserve">Quantifying the deciduousness of tropical forest canopies under varying climates</w:t>
        </w:r>
      </w:hyperlink>
      <w:r>
        <w:t xml:space="preserve">.</w:t>
      </w:r>
      <w:r>
        <w:t xml:space="preserve"> </w:t>
      </w:r>
      <w:r>
        <w:rPr>
          <w:iCs/>
          <w:i/>
        </w:rPr>
        <w:t xml:space="preserve">Journal of Vegetation Science</w:t>
      </w:r>
      <w:r>
        <w:t xml:space="preserve"> </w:t>
      </w:r>
      <w:r>
        <w:rPr>
          <w:bCs/>
          <w:b/>
        </w:rPr>
        <w:t xml:space="preserve">11</w:t>
      </w:r>
      <w:r>
        <w:t xml:space="preserve">: 649–658.</w:t>
      </w:r>
    </w:p>
    <w:bookmarkEnd w:id="207"/>
    <w:bookmarkStart w:id="20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w:t>
      </w:r>
      <w:r>
        <w:t xml:space="preserve"> </w:t>
      </w:r>
      <w:hyperlink r:id="rId208">
        <w:r>
          <w:rPr>
            <w:rStyle w:val="Hyperlink"/>
          </w:rPr>
          <w:t xml:space="preserve">The</w:t>
        </w:r>
        <w:r>
          <w:rPr>
            <w:rStyle w:val="Hyperlink"/>
          </w:rPr>
          <w:t xml:space="preserve"> </w:t>
        </w:r>
        <w:r>
          <w:rPr>
            <w:rStyle w:val="Hyperlink"/>
          </w:rPr>
          <w:t xml:space="preserve">Capacity</w:t>
        </w:r>
        <w:r>
          <w:rPr>
            <w:rStyle w:val="Hyperlink"/>
          </w:rPr>
          <w:t xml:space="preserve"> </w:t>
        </w:r>
        <w:r>
          <w:rPr>
            <w:rStyle w:val="Hyperlink"/>
          </w:rPr>
          <w:t xml:space="preserve">for</w:t>
        </w:r>
        <w:r>
          <w:rPr>
            <w:rStyle w:val="Hyperlink"/>
          </w:rPr>
          <w:t xml:space="preserve"> </w:t>
        </w:r>
        <w:r>
          <w:rPr>
            <w:rStyle w:val="Hyperlink"/>
          </w:rPr>
          <w:t xml:space="preserve">Thermal Protection</w:t>
        </w:r>
        <w:r>
          <w:rPr>
            <w:rStyle w:val="Hyperlink"/>
          </w:rPr>
          <w:t xml:space="preserve"> </w:t>
        </w:r>
        <w:r>
          <w:rPr>
            <w:rStyle w:val="Hyperlink"/>
          </w:rPr>
          <w:t xml:space="preserve">of</w:t>
        </w:r>
        <w:r>
          <w:rPr>
            <w:rStyle w:val="Hyperlink"/>
          </w:rPr>
          <w:t xml:space="preserve"> </w:t>
        </w:r>
        <w:r>
          <w:rPr>
            <w:rStyle w:val="Hyperlink"/>
          </w:rPr>
          <w:t xml:space="preserve">Photosynthetic Electron Transport Varies</w:t>
        </w:r>
        <w:r>
          <w:rPr>
            <w:rStyle w:val="Hyperlink"/>
          </w:rPr>
          <w:t xml:space="preserve"> </w:t>
        </w:r>
        <w:r>
          <w:rPr>
            <w:rStyle w:val="Hyperlink"/>
          </w:rPr>
          <w:t xml:space="preserve">for</w:t>
        </w:r>
        <w:r>
          <w:rPr>
            <w:rStyle w:val="Hyperlink"/>
          </w:rPr>
          <w:t xml:space="preserve"> </w:t>
        </w:r>
        <w:r>
          <w:rPr>
            <w:rStyle w:val="Hyperlink"/>
          </w:rPr>
          <w:t xml:space="preserve">Different Monoterpenes</w:t>
        </w:r>
        <w:r>
          <w:rPr>
            <w:rStyle w:val="Hyperlink"/>
          </w:rPr>
          <w:t xml:space="preserve"> </w:t>
        </w:r>
        <w:r>
          <w:rPr>
            <w:rStyle w:val="Hyperlink"/>
          </w:rPr>
          <w:t xml:space="preserve">in</w:t>
        </w:r>
        <w:r>
          <w:rPr>
            <w:rStyle w:val="Hyperlink"/>
          </w:rPr>
          <w:t xml:space="preserve"> </w:t>
        </w:r>
        <w:r>
          <w:rPr>
            <w:rStyle w:val="Hyperlink"/>
          </w:rPr>
          <w:t xml:space="preserve">Quercus</w:t>
        </w:r>
        <w:r>
          <w:rPr>
            <w:rStyle w:val="Hyperlink"/>
          </w:rPr>
          <w:t xml:space="preserve"> </w:t>
        </w:r>
        <w:r>
          <w:rPr>
            <w:rStyle w:val="Hyperlink"/>
          </w:rPr>
          <w:t xml:space="preserve">ilex</w:t>
        </w:r>
      </w:hyperlink>
      <w:r>
        <w:t xml:space="preserve">.</w:t>
      </w:r>
      <w:r>
        <w:t xml:space="preserve"> </w:t>
      </w:r>
      <w:r>
        <w:rPr>
          <w:iCs/>
          <w:i/>
        </w:rPr>
        <w:t xml:space="preserve">Plant Physiology</w:t>
      </w:r>
      <w:r>
        <w:t xml:space="preserve"> </w:t>
      </w:r>
      <w:r>
        <w:rPr>
          <w:bCs/>
          <w:b/>
        </w:rPr>
        <w:t xml:space="preserve">139</w:t>
      </w:r>
      <w:r>
        <w:t xml:space="preserve">: 485–496.</w:t>
      </w:r>
    </w:p>
    <w:bookmarkEnd w:id="209"/>
    <w:bookmarkStart w:id="211" w:name="ref-corlettImpactsWarmingTropical2011"/>
    <w:p>
      <w:pPr>
        <w:pStyle w:val="Bibliography"/>
      </w:pPr>
      <w:r>
        <w:rPr>
          <w:bCs/>
          <w:b/>
          <w:bCs/>
          <w:b/>
        </w:rPr>
        <w:t xml:space="preserve">Corlett RT</w:t>
      </w:r>
      <w:r>
        <w:t xml:space="preserve">.</w:t>
      </w:r>
      <w:r>
        <w:t xml:space="preserve"> </w:t>
      </w:r>
      <w:r>
        <w:rPr>
          <w:bCs/>
          <w:b/>
        </w:rPr>
        <w:t xml:space="preserve">2011</w:t>
      </w:r>
      <w:r>
        <w:t xml:space="preserve">.</w:t>
      </w:r>
      <w:r>
        <w:t xml:space="preserve"> </w:t>
      </w:r>
      <w:hyperlink r:id="rId210">
        <w:r>
          <w:rPr>
            <w:rStyle w:val="Hyperlink"/>
          </w:rPr>
          <w:t xml:space="preserve">Impacts of warming on tropical lowland rainforests</w:t>
        </w:r>
      </w:hyperlink>
      <w:r>
        <w:t xml:space="preserve">.</w:t>
      </w:r>
      <w:r>
        <w:t xml:space="preserve"> </w:t>
      </w:r>
      <w:r>
        <w:rPr>
          <w:iCs/>
          <w:i/>
        </w:rPr>
        <w:t xml:space="preserve">Trends in Ecology &amp; Evolution</w:t>
      </w:r>
      <w:r>
        <w:t xml:space="preserve"> </w:t>
      </w:r>
      <w:r>
        <w:rPr>
          <w:bCs/>
          <w:b/>
        </w:rPr>
        <w:t xml:space="preserve">26</w:t>
      </w:r>
      <w:r>
        <w:t xml:space="preserve">: 606–613.</w:t>
      </w:r>
    </w:p>
    <w:bookmarkEnd w:id="211"/>
    <w:bookmarkStart w:id="213"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w:t>
      </w:r>
      <w:r>
        <w:t xml:space="preserve"> </w:t>
      </w:r>
      <w:hyperlink r:id="rId212">
        <w:r>
          <w:rPr>
            <w:rStyle w:val="Hyperlink"/>
          </w:rPr>
          <w:t xml:space="preserve">Water transport through tall trees:</w:t>
        </w:r>
        <w:r>
          <w:rPr>
            <w:rStyle w:val="Hyperlink"/>
          </w:rPr>
          <w:t xml:space="preserve"> </w:t>
        </w:r>
        <w:r>
          <w:rPr>
            <w:rStyle w:val="Hyperlink"/>
          </w:rPr>
          <w:t xml:space="preserve">A</w:t>
        </w:r>
        <w:r>
          <w:rPr>
            <w:rStyle w:val="Hyperlink"/>
          </w:rPr>
          <w:t xml:space="preserve"> </w:t>
        </w:r>
        <w:r>
          <w:rPr>
            <w:rStyle w:val="Hyperlink"/>
          </w:rPr>
          <w:t xml:space="preserve">vertically explicit, analytical model of xylem hydraulic conductance in stems</w:t>
        </w:r>
      </w:hyperlink>
      <w:r>
        <w:t xml:space="preserve">.</w:t>
      </w:r>
      <w:r>
        <w:t xml:space="preserve"> </w:t>
      </w:r>
      <w:r>
        <w:rPr>
          <w:iCs/>
          <w:i/>
        </w:rPr>
        <w:t xml:space="preserve">Plant, Cell &amp; Environment</w:t>
      </w:r>
      <w:r>
        <w:t xml:space="preserve"> </w:t>
      </w:r>
      <w:r>
        <w:rPr>
          <w:bCs/>
          <w:b/>
        </w:rPr>
        <w:t xml:space="preserve">41</w:t>
      </w:r>
      <w:r>
        <w:t xml:space="preserve">: 1821–1839.</w:t>
      </w:r>
    </w:p>
    <w:bookmarkEnd w:id="213"/>
    <w:bookmarkStart w:id="215"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w:t>
      </w:r>
      <w:r>
        <w:t xml:space="preserve"> </w:t>
      </w:r>
      <w:hyperlink r:id="rId214">
        <w:r>
          <w:rPr>
            <w:rStyle w:val="Hyperlink"/>
          </w:rPr>
          <w:t xml:space="preserve">Do temperate rainforest trees have a greater ability to acclimate to changing temperatures than tropical rainforest trees?</w:t>
        </w:r>
      </w:hyperlink>
      <w:r>
        <w:t xml:space="preserve"> </w:t>
      </w:r>
      <w:r>
        <w:rPr>
          <w:iCs/>
          <w:i/>
        </w:rPr>
        <w:t xml:space="preserve">New Phytologist</w:t>
      </w:r>
      <w:r>
        <w:t xml:space="preserve"> </w:t>
      </w:r>
      <w:r>
        <w:rPr>
          <w:bCs/>
          <w:b/>
        </w:rPr>
        <w:t xml:space="preserve">157</w:t>
      </w:r>
      <w:r>
        <w:t xml:space="preserve">: 55–64.</w:t>
      </w:r>
    </w:p>
    <w:bookmarkEnd w:id="215"/>
    <w:bookmarkStart w:id="217"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w:t>
      </w:r>
      <w:r>
        <w:t xml:space="preserve"> </w:t>
      </w:r>
      <w:hyperlink r:id="rId216">
        <w:r>
          <w:rPr>
            <w:rStyle w:val="Hyperlink"/>
          </w:rPr>
          <w:t xml:space="preserve">Intracanopy adjustment of leaf-level thermal tolerance is associated with microclimatic variation across the canopy of a desert tree (</w:t>
        </w:r>
        <w:r>
          <w:rPr>
            <w:rStyle w:val="Hyperlink"/>
          </w:rPr>
          <w:t xml:space="preserve">Acacia</w:t>
        </w:r>
        <w:r>
          <w:rPr>
            <w:rStyle w:val="Hyperlink"/>
          </w:rPr>
          <w:t xml:space="preserve"> </w:t>
        </w:r>
        <w:r>
          <w:rPr>
            <w:rStyle w:val="Hyperlink"/>
          </w:rPr>
          <w:t xml:space="preserve">papyrocarpa)</w:t>
        </w:r>
      </w:hyperlink>
      <w:r>
        <w:t xml:space="preserve">.</w:t>
      </w:r>
      <w:r>
        <w:t xml:space="preserve"> </w:t>
      </w:r>
      <w:r>
        <w:rPr>
          <w:iCs/>
          <w:i/>
        </w:rPr>
        <w:t xml:space="preserve">Oecologia</w:t>
      </w:r>
      <w:r>
        <w:t xml:space="preserve"> </w:t>
      </w:r>
      <w:r>
        <w:rPr>
          <w:bCs/>
          <w:b/>
        </w:rPr>
        <w:t xml:space="preserve">189</w:t>
      </w:r>
      <w:r>
        <w:t xml:space="preserve">: 37–46.</w:t>
      </w:r>
    </w:p>
    <w:bookmarkEnd w:id="217"/>
    <w:bookmarkStart w:id="219"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w:t>
      </w:r>
      <w:r>
        <w:t xml:space="preserve"> </w:t>
      </w:r>
      <w:hyperlink r:id="rId218">
        <w:r>
          <w:rPr>
            <w:rStyle w:val="Hyperlink"/>
          </w:rPr>
          <w:t xml:space="preserve">Profiles of photosynthetically active radiation, nitrogen and photosynthetic capacity in the boreal forest:</w:t>
        </w:r>
        <w:r>
          <w:rPr>
            <w:rStyle w:val="Hyperlink"/>
          </w:rPr>
          <w:t xml:space="preserve"> </w:t>
        </w:r>
        <w:r>
          <w:rPr>
            <w:rStyle w:val="Hyperlink"/>
          </w:rPr>
          <w:t xml:space="preserve">Implications</w:t>
        </w:r>
        <w:r>
          <w:rPr>
            <w:rStyle w:val="Hyperlink"/>
          </w:rPr>
          <w:t xml:space="preserve"> </w:t>
        </w:r>
        <w:r>
          <w:rPr>
            <w:rStyle w:val="Hyperlink"/>
          </w:rPr>
          <w:t xml:space="preserve">for scaling from leaf to canopy</w:t>
        </w:r>
      </w:hyperlink>
      <w:r>
        <w:t xml:space="preserve">.</w:t>
      </w:r>
      <w:r>
        <w:t xml:space="preserve"> </w:t>
      </w:r>
      <w:r>
        <w:rPr>
          <w:iCs/>
          <w:i/>
        </w:rPr>
        <w:t xml:space="preserve">Journal of Geophysical Research: Atmospheres</w:t>
      </w:r>
      <w:r>
        <w:t xml:space="preserve"> </w:t>
      </w:r>
      <w:r>
        <w:rPr>
          <w:bCs/>
          <w:b/>
        </w:rPr>
        <w:t xml:space="preserve">102</w:t>
      </w:r>
      <w:r>
        <w:t xml:space="preserve">: 28845–28859.</w:t>
      </w:r>
    </w:p>
    <w:bookmarkEnd w:id="219"/>
    <w:bookmarkStart w:id="221"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hyperlink r:id="rId220">
        <w:r>
          <w:rPr>
            <w:rStyle w:val="Hyperlink"/>
          </w:rPr>
          <w:t xml:space="preserve">LiDAR-derived</w:t>
        </w:r>
        <w:r>
          <w:rPr>
            <w:rStyle w:val="Hyperlink"/>
          </w:rPr>
          <w:t xml:space="preserve"> </w:t>
        </w:r>
        <w:r>
          <w:rPr>
            <w:rStyle w:val="Hyperlink"/>
          </w:rPr>
          <w:t xml:space="preserve">topography and forest structure predict fine-scale variation in daily surface temperatures in oak savanna and conifer forest landscapes</w:t>
        </w:r>
      </w:hyperlink>
      <w:r>
        <w:t xml:space="preserve">.</w:t>
      </w:r>
      <w:r>
        <w:t xml:space="preserve"> </w:t>
      </w:r>
      <w:r>
        <w:rPr>
          <w:iCs/>
          <w:i/>
        </w:rPr>
        <w:t xml:space="preserve">Agricultural and Forest Meteorology</w:t>
      </w:r>
      <w:r>
        <w:t xml:space="preserve"> </w:t>
      </w:r>
      <w:r>
        <w:rPr>
          <w:bCs/>
          <w:b/>
        </w:rPr>
        <w:t xml:space="preserve">269–270</w:t>
      </w:r>
      <w:r>
        <w:t xml:space="preserve">: 192–202.</w:t>
      </w:r>
    </w:p>
    <w:bookmarkEnd w:id="221"/>
    <w:bookmarkStart w:id="223" w:name="ref-decastroLightSpectralComposition2000"/>
    <w:p>
      <w:pPr>
        <w:pStyle w:val="Bibliography"/>
      </w:pPr>
      <w:r>
        <w:rPr>
          <w:bCs/>
          <w:b/>
          <w:bCs/>
          <w:b/>
        </w:rPr>
        <w:t xml:space="preserve">de Castro F</w:t>
      </w:r>
      <w:r>
        <w:t xml:space="preserve">.</w:t>
      </w:r>
      <w:r>
        <w:t xml:space="preserve"> </w:t>
      </w:r>
      <w:r>
        <w:rPr>
          <w:bCs/>
          <w:b/>
        </w:rPr>
        <w:t xml:space="preserve">2000</w:t>
      </w:r>
      <w:r>
        <w:t xml:space="preserve">.</w:t>
      </w:r>
      <w:r>
        <w:t xml:space="preserve"> </w:t>
      </w:r>
      <w:hyperlink r:id="rId222">
        <w:r>
          <w:rPr>
            <w:rStyle w:val="Hyperlink"/>
          </w:rPr>
          <w:t xml:space="preserve">Light spectral composition in a tropical forest: Measurements and model</w:t>
        </w:r>
      </w:hyperlink>
      <w:r>
        <w:t xml:space="preserve">.</w:t>
      </w:r>
      <w:r>
        <w:t xml:space="preserve"> </w:t>
      </w:r>
      <w:r>
        <w:rPr>
          <w:iCs/>
          <w:i/>
        </w:rPr>
        <w:t xml:space="preserve">Tree Physiology</w:t>
      </w:r>
      <w:r>
        <w:t xml:space="preserve"> </w:t>
      </w:r>
      <w:r>
        <w:rPr>
          <w:bCs/>
          <w:b/>
        </w:rPr>
        <w:t xml:space="preserve">20</w:t>
      </w:r>
      <w:r>
        <w:t xml:space="preserve">: 49–56.</w:t>
      </w:r>
    </w:p>
    <w:bookmarkEnd w:id="223"/>
    <w:bookmarkStart w:id="225"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224">
        <w:r>
          <w:rPr>
            <w:rStyle w:val="Hyperlink"/>
          </w:rPr>
          <w:t xml:space="preserve">Forest microclimates and climate change:</w:t>
        </w:r>
        <w:r>
          <w:rPr>
            <w:rStyle w:val="Hyperlink"/>
          </w:rPr>
          <w:t xml:space="preserve"> </w:t>
        </w:r>
        <w:r>
          <w:rPr>
            <w:rStyle w:val="Hyperlink"/>
          </w:rPr>
          <w:t xml:space="preserve">Importance</w:t>
        </w:r>
        <w:r>
          <w:rPr>
            <w:rStyle w:val="Hyperlink"/>
          </w:rPr>
          <w:t xml:space="preserve">, drivers and future research agenda</w:t>
        </w:r>
      </w:hyperlink>
      <w:r>
        <w:t xml:space="preserve">.</w:t>
      </w:r>
      <w:r>
        <w:t xml:space="preserve"> </w:t>
      </w:r>
      <w:r>
        <w:rPr>
          <w:iCs/>
          <w:i/>
        </w:rPr>
        <w:t xml:space="preserve">Global Change Biology</w:t>
      </w:r>
      <w:r>
        <w:t xml:space="preserve"> </w:t>
      </w:r>
      <w:r>
        <w:rPr>
          <w:bCs/>
          <w:b/>
        </w:rPr>
        <w:t xml:space="preserve">27</w:t>
      </w:r>
      <w:r>
        <w:t xml:space="preserve">: 2279–2297.</w:t>
      </w:r>
    </w:p>
    <w:bookmarkEnd w:id="225"/>
    <w:bookmarkStart w:id="227"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w:t>
      </w:r>
      <w:r>
        <w:t xml:space="preserve"> </w:t>
      </w:r>
      <w:hyperlink r:id="rId226">
        <w:r>
          <w:rPr>
            <w:rStyle w:val="Hyperlink"/>
          </w:rPr>
          <w:t xml:space="preserve">Simple scaling of photosynthesis from leaves to canopies without the errors of big-leaf models</w:t>
        </w:r>
      </w:hyperlink>
      <w:r>
        <w:t xml:space="preserve">.</w:t>
      </w:r>
      <w:r>
        <w:t xml:space="preserve"> </w:t>
      </w:r>
      <w:r>
        <w:rPr>
          <w:iCs/>
          <w:i/>
        </w:rPr>
        <w:t xml:space="preserve">Plant, Cell and Environment</w:t>
      </w:r>
      <w:r>
        <w:t xml:space="preserve"> </w:t>
      </w:r>
      <w:r>
        <w:rPr>
          <w:bCs/>
          <w:b/>
        </w:rPr>
        <w:t xml:space="preserve">20</w:t>
      </w:r>
      <w:r>
        <w:t xml:space="preserve">: 537–557.</w:t>
      </w:r>
    </w:p>
    <w:bookmarkEnd w:id="227"/>
    <w:bookmarkStart w:id="22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w:t>
      </w:r>
      <w:r>
        <w:t xml:space="preserve"> </w:t>
      </w:r>
      <w:hyperlink r:id="rId228">
        <w:r>
          <w:rPr>
            <w:rStyle w:val="Hyperlink"/>
          </w:rPr>
          <w:t xml:space="preserve">On</w:t>
        </w:r>
        <w:r>
          <w:rPr>
            <w:rStyle w:val="Hyperlink"/>
          </w:rPr>
          <w:t xml:space="preserve"> </w:t>
        </w:r>
        <w:r>
          <w:rPr>
            <w:rStyle w:val="Hyperlink"/>
          </w:rPr>
          <w:t xml:space="preserve">Scalar Transport</w:t>
        </w:r>
        <w:r>
          <w:rPr>
            <w:rStyle w:val="Hyperlink"/>
          </w:rPr>
          <w:t xml:space="preserve"> </w:t>
        </w:r>
        <w:r>
          <w:rPr>
            <w:rStyle w:val="Hyperlink"/>
          </w:rPr>
          <w:t xml:space="preserve">in</w:t>
        </w:r>
        <w:r>
          <w:rPr>
            <w:rStyle w:val="Hyperlink"/>
          </w:rPr>
          <w:t xml:space="preserve"> </w:t>
        </w:r>
        <w:r>
          <w:rPr>
            <w:rStyle w:val="Hyperlink"/>
          </w:rPr>
          <w:t xml:space="preserve">Plant Canopies</w:t>
        </w:r>
      </w:hyperlink>
      <w:r>
        <w:t xml:space="preserve">.</w:t>
      </w:r>
      <w:r>
        <w:t xml:space="preserve"> </w:t>
      </w:r>
      <w:r>
        <w:rPr>
          <w:iCs/>
          <w:i/>
        </w:rPr>
        <w:t xml:space="preserve">Irrigation Science</w:t>
      </w:r>
      <w:r>
        <w:t xml:space="preserve"> </w:t>
      </w:r>
      <w:r>
        <w:rPr>
          <w:bCs/>
          <w:b/>
        </w:rPr>
        <w:t xml:space="preserve">8</w:t>
      </w:r>
      <w:r>
        <w:t xml:space="preserve">: 131–149.</w:t>
      </w:r>
    </w:p>
    <w:bookmarkEnd w:id="229"/>
    <w:bookmarkStart w:id="23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w:t>
      </w:r>
      <w:r>
        <w:t xml:space="preserve"> </w:t>
      </w:r>
      <w:hyperlink r:id="rId230">
        <w:r>
          <w:rPr>
            <w:rStyle w:val="Hyperlink"/>
          </w:rPr>
          <w:t xml:space="preserve">Spatial variability in tropical forest leaf area density from multireturn lidar and modeling</w:t>
        </w:r>
      </w:hyperlink>
      <w:r>
        <w:t xml:space="preserve">.</w:t>
      </w:r>
      <w:r>
        <w:t xml:space="preserve"> </w:t>
      </w:r>
      <w:r>
        <w:rPr>
          <w:iCs/>
          <w:i/>
        </w:rPr>
        <w:t xml:space="preserve">Journal of Geophysical Research: Biogeosciences</w:t>
      </w:r>
      <w:r>
        <w:t xml:space="preserve"> </w:t>
      </w:r>
      <w:r>
        <w:rPr>
          <w:bCs/>
          <w:b/>
        </w:rPr>
        <w:t xml:space="preserve">120</w:t>
      </w:r>
      <w:r>
        <w:t xml:space="preserve">: 294–309.</w:t>
      </w:r>
    </w:p>
    <w:bookmarkEnd w:id="231"/>
    <w:bookmarkStart w:id="233"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w:t>
      </w:r>
      <w:r>
        <w:t xml:space="preserve"> </w:t>
      </w:r>
      <w:hyperlink r:id="rId232">
        <w:r>
          <w:rPr>
            <w:rStyle w:val="Hyperlink"/>
          </w:rPr>
          <w:t xml:space="preserve">Vertical patterns and duration of surface wetness in an old-growth tropical montane forest,</w:t>
        </w:r>
        <w:r>
          <w:rPr>
            <w:rStyle w:val="Hyperlink"/>
          </w:rPr>
          <w:t xml:space="preserve"> </w:t>
        </w:r>
        <w:r>
          <w:rPr>
            <w:rStyle w:val="Hyperlink"/>
          </w:rPr>
          <w:t xml:space="preserve">Indonesia</w:t>
        </w:r>
      </w:hyperlink>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233"/>
    <w:bookmarkStart w:id="235"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w:t>
      </w:r>
      <w:r>
        <w:t xml:space="preserve"> </w:t>
      </w:r>
      <w:hyperlink r:id="rId234">
        <w:r>
          <w:rPr>
            <w:rStyle w:val="Hyperlink"/>
          </w:rPr>
          <w:t xml:space="preserve">Parameterization of</w:t>
        </w:r>
        <w:r>
          <w:rPr>
            <w:rStyle w:val="Hyperlink"/>
          </w:rPr>
          <w:t xml:space="preserve"> </w:t>
        </w:r>
        <w:r>
          <w:rPr>
            <w:rStyle w:val="Hyperlink"/>
          </w:rPr>
          <w:t xml:space="preserve">Canopy Structure</w:t>
        </w:r>
        <w:r>
          <w:rPr>
            <w:rStyle w:val="Hyperlink"/>
          </w:rPr>
          <w:t xml:space="preserve"> </w:t>
        </w:r>
        <w:r>
          <w:rPr>
            <w:rStyle w:val="Hyperlink"/>
          </w:rPr>
          <w:t xml:space="preserve">and</w:t>
        </w:r>
        <w:r>
          <w:rPr>
            <w:rStyle w:val="Hyperlink"/>
          </w:rPr>
          <w:t xml:space="preserve"> </w:t>
        </w:r>
        <w:r>
          <w:rPr>
            <w:rStyle w:val="Hyperlink"/>
          </w:rPr>
          <w:t xml:space="preserve">Leaf-Level Gas Exchange</w:t>
        </w:r>
        <w:r>
          <w:rPr>
            <w:rStyle w:val="Hyperlink"/>
          </w:rPr>
          <w:t xml:space="preserve"> </w:t>
        </w:r>
        <w:r>
          <w:rPr>
            <w:rStyle w:val="Hyperlink"/>
          </w:rPr>
          <w:t xml:space="preserve">for an</w:t>
        </w:r>
        <w:r>
          <w:rPr>
            <w:rStyle w:val="Hyperlink"/>
          </w:rPr>
          <w:t xml:space="preserve"> </w:t>
        </w:r>
        <w:r>
          <w:rPr>
            <w:rStyle w:val="Hyperlink"/>
          </w:rPr>
          <w:t xml:space="preserve">Eastern Amazonian Tropical Rain Forest</w:t>
        </w:r>
        <w:r>
          <w:rPr>
            <w:rStyle w:val="Hyperlink"/>
          </w:rPr>
          <w:t xml:space="preserve"> </w:t>
        </w:r>
        <w:r>
          <w:rPr>
            <w:rStyle w:val="Hyperlink"/>
          </w:rPr>
          <w:t xml:space="preserve">(</w:t>
        </w:r>
        <w:r>
          <w:rPr>
            <w:rStyle w:val="Hyperlink"/>
          </w:rPr>
          <w:t xml:space="preserve">Tapajós National Forest</w:t>
        </w:r>
        <w:r>
          <w:rPr>
            <w:rStyle w:val="Hyperlink"/>
          </w:rPr>
          <w:t xml:space="preserve">,</w:t>
        </w:r>
        <w:r>
          <w:rPr>
            <w:rStyle w:val="Hyperlink"/>
          </w:rPr>
          <w:t xml:space="preserve"> </w:t>
        </w:r>
        <w:r>
          <w:rPr>
            <w:rStyle w:val="Hyperlink"/>
          </w:rPr>
          <w:t xml:space="preserve">Pará</w:t>
        </w:r>
        <w:r>
          <w:rPr>
            <w:rStyle w:val="Hyperlink"/>
          </w:rPr>
          <w:t xml:space="preserve">,</w:t>
        </w:r>
        <w:r>
          <w:rPr>
            <w:rStyle w:val="Hyperlink"/>
          </w:rPr>
          <w:t xml:space="preserve"> </w:t>
        </w:r>
        <w:r>
          <w:rPr>
            <w:rStyle w:val="Hyperlink"/>
          </w:rPr>
          <w:t xml:space="preserve">Brazil</w:t>
        </w:r>
        <w:r>
          <w:rPr>
            <w:rStyle w:val="Hyperlink"/>
          </w:rPr>
          <w:t xml:space="preserve">)</w:t>
        </w:r>
      </w:hyperlink>
      <w:r>
        <w:t xml:space="preserve">.</w:t>
      </w:r>
      <w:r>
        <w:t xml:space="preserve"> </w:t>
      </w:r>
      <w:r>
        <w:rPr>
          <w:iCs/>
          <w:i/>
        </w:rPr>
        <w:t xml:space="preserve">Earth Interactions</w:t>
      </w:r>
      <w:r>
        <w:t xml:space="preserve"> </w:t>
      </w:r>
      <w:r>
        <w:rPr>
          <w:bCs/>
          <w:b/>
        </w:rPr>
        <w:t xml:space="preserve">9</w:t>
      </w:r>
      <w:r>
        <w:t xml:space="preserve">: 1–23.</w:t>
      </w:r>
    </w:p>
    <w:bookmarkEnd w:id="235"/>
    <w:bookmarkStart w:id="237"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w:t>
      </w:r>
      <w:r>
        <w:t xml:space="preserve"> </w:t>
      </w:r>
      <w:hyperlink r:id="rId236">
        <w:r>
          <w:rPr>
            <w:rStyle w:val="Hyperlink"/>
          </w:rPr>
          <w:t xml:space="preserve">Are tropical forests near a high temperature threshold?</w:t>
        </w:r>
      </w:hyperlink>
      <w:r>
        <w:t xml:space="preserve"> </w:t>
      </w:r>
      <w:r>
        <w:rPr>
          <w:iCs/>
          <w:i/>
        </w:rPr>
        <w:t xml:space="preserve">Journal of Geophysical Research: Biogeosciences</w:t>
      </w:r>
      <w:r>
        <w:t xml:space="preserve"> </w:t>
      </w:r>
      <w:r>
        <w:rPr>
          <w:bCs/>
          <w:b/>
        </w:rPr>
        <w:t xml:space="preserve">113</w:t>
      </w:r>
      <w:r>
        <w:t xml:space="preserve">.</w:t>
      </w:r>
    </w:p>
    <w:bookmarkEnd w:id="237"/>
    <w:bookmarkStart w:id="239"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w:t>
      </w:r>
      <w:r>
        <w:t xml:space="preserve"> </w:t>
      </w:r>
      <w:hyperlink r:id="rId238">
        <w:r>
          <w:rPr>
            <w:rStyle w:val="Hyperlink"/>
          </w:rPr>
          <w:t xml:space="preserve">No evidence of homeostatic regulation of leaf temperature in</w:t>
        </w:r>
        <w:r>
          <w:rPr>
            <w:rStyle w:val="Hyperlink"/>
          </w:rPr>
          <w:t xml:space="preserve"> </w:t>
        </w:r>
        <w:r>
          <w:rPr>
            <w:rStyle w:val="Hyperlink"/>
          </w:rPr>
          <w:t xml:space="preserve">Eucalyptus</w:t>
        </w:r>
        <w:r>
          <w:rPr>
            <w:rStyle w:val="Hyperlink"/>
          </w:rPr>
          <w:t xml:space="preserve"> </w:t>
        </w:r>
        <w:r>
          <w:rPr>
            <w:rStyle w:val="Hyperlink"/>
          </w:rPr>
          <w:t xml:space="preserve">parramattensis trees: Integration of</w:t>
        </w:r>
        <w:r>
          <w:rPr>
            <w:rStyle w:val="Hyperlink"/>
          </w:rPr>
          <w:t xml:space="preserve"> </w:t>
        </w:r>
        <w:r>
          <w:rPr>
            <w:rStyle w:val="Hyperlink"/>
          </w:rPr>
          <w:t xml:space="preserve">CO2</w:t>
        </w:r>
        <w:r>
          <w:rPr>
            <w:rStyle w:val="Hyperlink"/>
          </w:rPr>
          <w:t xml:space="preserve"> </w:t>
        </w:r>
        <w:r>
          <w:rPr>
            <w:rStyle w:val="Hyperlink"/>
          </w:rPr>
          <w:t xml:space="preserve">flux and oxygen isotope methodologies</w:t>
        </w:r>
      </w:hyperlink>
      <w:r>
        <w:t xml:space="preserve">.</w:t>
      </w:r>
      <w:r>
        <w:t xml:space="preserve"> </w:t>
      </w:r>
      <w:r>
        <w:rPr>
          <w:iCs/>
          <w:i/>
        </w:rPr>
        <w:t xml:space="preserve">New Phytologist</w:t>
      </w:r>
      <w:r>
        <w:t xml:space="preserve"> </w:t>
      </w:r>
      <w:r>
        <w:rPr>
          <w:bCs/>
          <w:b/>
        </w:rPr>
        <w:t xml:space="preserve">228</w:t>
      </w:r>
      <w:r>
        <w:t xml:space="preserve">: 1511–1523.</w:t>
      </w:r>
    </w:p>
    <w:bookmarkEnd w:id="239"/>
    <w:bookmarkStart w:id="241"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w:t>
      </w:r>
      <w:r>
        <w:t xml:space="preserve"> </w:t>
      </w:r>
      <w:hyperlink r:id="rId240">
        <w:r>
          <w:rPr>
            <w:rStyle w:val="Hyperlink"/>
          </w:rPr>
          <w:t xml:space="preserve">Thermophilization of adult and juvenile tree communities in the northern tropical</w:t>
        </w:r>
        <w:r>
          <w:rPr>
            <w:rStyle w:val="Hyperlink"/>
          </w:rPr>
          <w:t xml:space="preserve"> </w:t>
        </w:r>
        <w:r>
          <w:rPr>
            <w:rStyle w:val="Hyperlink"/>
          </w:rPr>
          <w:t xml:space="preserve">Andes</w:t>
        </w:r>
      </w:hyperlink>
      <w:r>
        <w:t xml:space="preserve">.</w:t>
      </w:r>
      <w:r>
        <w:t xml:space="preserve"> </w:t>
      </w:r>
      <w:r>
        <w:rPr>
          <w:iCs/>
          <w:i/>
        </w:rPr>
        <w:t xml:space="preserve">Proceedings of the National Academy of Sciences</w:t>
      </w:r>
      <w:r>
        <w:t xml:space="preserve"> </w:t>
      </w:r>
      <w:r>
        <w:rPr>
          <w:bCs/>
          <w:b/>
        </w:rPr>
        <w:t xml:space="preserve">112</w:t>
      </w:r>
      <w:r>
        <w:t xml:space="preserve">: 10744–10749.</w:t>
      </w:r>
    </w:p>
    <w:bookmarkEnd w:id="241"/>
    <w:bookmarkStart w:id="24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w:t>
      </w:r>
      <w:r>
        <w:t xml:space="preserve"> </w:t>
      </w:r>
      <w:hyperlink r:id="rId242">
        <w:r>
          <w:rPr>
            <w:rStyle w:val="Hyperlink"/>
          </w:rPr>
          <w:t xml:space="preserve">Vertical canopy gradients in</w:t>
        </w:r>
        <w:r>
          <w:rPr>
            <w:rStyle w:val="Hyperlink"/>
          </w:rPr>
          <w:t xml:space="preserve"> </w:t>
        </w:r>
        <w:r>
          <w:rPr>
            <w:rStyle w:val="Hyperlink"/>
          </w:rPr>
          <w:t xml:space="preserve">δ13C</w:t>
        </w:r>
        <w:r>
          <w:rPr>
            <w:rStyle w:val="Hyperlink"/>
          </w:rPr>
          <w:t xml:space="preserve"> </w:t>
        </w:r>
        <w:r>
          <w:rPr>
            <w:rStyle w:val="Hyperlink"/>
          </w:rPr>
          <w:t xml:space="preserve">correspond with leaf nitrogen content in a mixed-species conifer forest</w:t>
        </w:r>
      </w:hyperlink>
      <w:r>
        <w:t xml:space="preserve">.</w:t>
      </w:r>
      <w:r>
        <w:t xml:space="preserve"> </w:t>
      </w:r>
      <w:r>
        <w:rPr>
          <w:iCs/>
          <w:i/>
        </w:rPr>
        <w:t xml:space="preserve">Trees</w:t>
      </w:r>
      <w:r>
        <w:t xml:space="preserve"> </w:t>
      </w:r>
      <w:r>
        <w:rPr>
          <w:bCs/>
          <w:b/>
        </w:rPr>
        <w:t xml:space="preserve">20</w:t>
      </w:r>
      <w:r>
        <w:t xml:space="preserve">: 496–506.</w:t>
      </w:r>
    </w:p>
    <w:bookmarkEnd w:id="243"/>
    <w:bookmarkStart w:id="245"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w:t>
      </w:r>
      <w:r>
        <w:t xml:space="preserve"> </w:t>
      </w:r>
      <w:hyperlink r:id="rId244">
        <w:r>
          <w:rPr>
            <w:rStyle w:val="Hyperlink"/>
          </w:rPr>
          <w:t xml:space="preserve">Differences in leaf thermoregulation and water use strategies between three co-occurring</w:t>
        </w:r>
        <w:r>
          <w:rPr>
            <w:rStyle w:val="Hyperlink"/>
          </w:rPr>
          <w:t xml:space="preserve"> </w:t>
        </w:r>
        <w:r>
          <w:rPr>
            <w:rStyle w:val="Hyperlink"/>
          </w:rPr>
          <w:t xml:space="preserve">Atlantic</w:t>
        </w:r>
        <w:r>
          <w:rPr>
            <w:rStyle w:val="Hyperlink"/>
          </w:rPr>
          <w:t xml:space="preserve"> </w:t>
        </w:r>
        <w:r>
          <w:rPr>
            <w:rStyle w:val="Hyperlink"/>
          </w:rPr>
          <w:t xml:space="preserve">forest tree species</w:t>
        </w:r>
      </w:hyperlink>
      <w:r>
        <w:t xml:space="preserve">.</w:t>
      </w:r>
      <w:r>
        <w:t xml:space="preserve"> </w:t>
      </w:r>
      <w:r>
        <w:rPr>
          <w:iCs/>
          <w:i/>
        </w:rPr>
        <w:t xml:space="preserve">Plant, Cell &amp; Environment</w:t>
      </w:r>
      <w:r>
        <w:t xml:space="preserve"> </w:t>
      </w:r>
      <w:r>
        <w:rPr>
          <w:bCs/>
          <w:b/>
        </w:rPr>
        <w:t xml:space="preserve">41</w:t>
      </w:r>
      <w:r>
        <w:t xml:space="preserve">: 1618–1631.</w:t>
      </w:r>
    </w:p>
    <w:bookmarkEnd w:id="245"/>
    <w:bookmarkStart w:id="247"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w:t>
      </w:r>
      <w:r>
        <w:t xml:space="preserve"> </w:t>
      </w:r>
      <w:hyperlink r:id="rId246">
        <w:r>
          <w:rPr>
            <w:rStyle w:val="Hyperlink"/>
          </w:rPr>
          <w:t xml:space="preserve">The</w:t>
        </w:r>
        <w:r>
          <w:rPr>
            <w:rStyle w:val="Hyperlink"/>
          </w:rPr>
          <w:t xml:space="preserve"> </w:t>
        </w:r>
        <w:r>
          <w:rPr>
            <w:rStyle w:val="Hyperlink"/>
          </w:rPr>
          <w:t xml:space="preserve">Thermal Tolerances</w:t>
        </w:r>
        <w:r>
          <w:rPr>
            <w:rStyle w:val="Hyperlink"/>
          </w:rPr>
          <w:t xml:space="preserve">,</w:t>
        </w:r>
        <w:r>
          <w:rPr>
            <w:rStyle w:val="Hyperlink"/>
          </w:rPr>
          <w:t xml:space="preserve"> </w:t>
        </w:r>
        <w:r>
          <w:rPr>
            <w:rStyle w:val="Hyperlink"/>
          </w:rPr>
          <w:t xml:space="preserve">Distributions</w:t>
        </w:r>
        <w:r>
          <w:rPr>
            <w:rStyle w:val="Hyperlink"/>
          </w:rPr>
          <w:t xml:space="preserve">, and</w:t>
        </w:r>
        <w:r>
          <w:rPr>
            <w:rStyle w:val="Hyperlink"/>
          </w:rPr>
          <w:t xml:space="preserve"> </w:t>
        </w:r>
        <w:r>
          <w:rPr>
            <w:rStyle w:val="Hyperlink"/>
          </w:rPr>
          <w:t xml:space="preserve">Performances</w:t>
        </w:r>
        <w:r>
          <w:rPr>
            <w:rStyle w:val="Hyperlink"/>
          </w:rPr>
          <w:t xml:space="preserve"> </w:t>
        </w:r>
        <w:r>
          <w:rPr>
            <w:rStyle w:val="Hyperlink"/>
          </w:rPr>
          <w:t xml:space="preserve">of</w:t>
        </w:r>
        <w:r>
          <w:rPr>
            <w:rStyle w:val="Hyperlink"/>
          </w:rPr>
          <w:t xml:space="preserve"> </w:t>
        </w:r>
        <w:r>
          <w:rPr>
            <w:rStyle w:val="Hyperlink"/>
          </w:rPr>
          <w:t xml:space="preserve">Tropical Montane Tree Species</w:t>
        </w:r>
      </w:hyperlink>
      <w:r>
        <w:t xml:space="preserve">.</w:t>
      </w:r>
      <w:r>
        <w:t xml:space="preserve"> </w:t>
      </w:r>
      <w:r>
        <w:rPr>
          <w:iCs/>
          <w:i/>
        </w:rPr>
        <w:t xml:space="preserve">Frontiers in Forests and Global Change</w:t>
      </w:r>
      <w:r>
        <w:t xml:space="preserve"> </w:t>
      </w:r>
      <w:r>
        <w:rPr>
          <w:bCs/>
          <w:b/>
        </w:rPr>
        <w:t xml:space="preserve">3</w:t>
      </w:r>
      <w:r>
        <w:t xml:space="preserve">.</w:t>
      </w:r>
    </w:p>
    <w:bookmarkEnd w:id="247"/>
    <w:bookmarkStart w:id="249" w:name="ref-fieldAllocatingLeafNitrogen1983"/>
    <w:p>
      <w:pPr>
        <w:pStyle w:val="Bibliography"/>
      </w:pPr>
      <w:r>
        <w:rPr>
          <w:bCs/>
          <w:b/>
          <w:bCs/>
          <w:b/>
        </w:rPr>
        <w:t xml:space="preserve">Field C</w:t>
      </w:r>
      <w:r>
        <w:t xml:space="preserve">.</w:t>
      </w:r>
      <w:r>
        <w:t xml:space="preserve"> </w:t>
      </w:r>
      <w:r>
        <w:rPr>
          <w:bCs/>
          <w:b/>
        </w:rPr>
        <w:t xml:space="preserve">1983</w:t>
      </w:r>
      <w:r>
        <w:t xml:space="preserve">.</w:t>
      </w:r>
      <w:r>
        <w:t xml:space="preserve"> </w:t>
      </w:r>
      <w:hyperlink r:id="rId248">
        <w:r>
          <w:rPr>
            <w:rStyle w:val="Hyperlink"/>
          </w:rPr>
          <w:t xml:space="preserve">Allocating leaf nitrogen for the maximization of carbon gain:</w:t>
        </w:r>
        <w:r>
          <w:rPr>
            <w:rStyle w:val="Hyperlink"/>
          </w:rPr>
          <w:t xml:space="preserve"> </w:t>
        </w:r>
        <w:r>
          <w:rPr>
            <w:rStyle w:val="Hyperlink"/>
          </w:rPr>
          <w:t xml:space="preserve">Leaf</w:t>
        </w:r>
        <w:r>
          <w:rPr>
            <w:rStyle w:val="Hyperlink"/>
          </w:rPr>
          <w:t xml:space="preserve"> </w:t>
        </w:r>
        <w:r>
          <w:rPr>
            <w:rStyle w:val="Hyperlink"/>
          </w:rPr>
          <w:t xml:space="preserve">age as a control on the allocation program</w:t>
        </w:r>
      </w:hyperlink>
      <w:r>
        <w:t xml:space="preserve">.</w:t>
      </w:r>
      <w:r>
        <w:t xml:space="preserve"> </w:t>
      </w:r>
      <w:r>
        <w:rPr>
          <w:iCs/>
          <w:i/>
        </w:rPr>
        <w:t xml:space="preserve">Oecologia</w:t>
      </w:r>
      <w:r>
        <w:t xml:space="preserve"> </w:t>
      </w:r>
      <w:r>
        <w:rPr>
          <w:bCs/>
          <w:b/>
        </w:rPr>
        <w:t xml:space="preserve">56</w:t>
      </w:r>
      <w:r>
        <w:t xml:space="preserve">: 341–347.</w:t>
      </w:r>
    </w:p>
    <w:bookmarkEnd w:id="249"/>
    <w:bookmarkStart w:id="251" w:name="ref-finniganTurbulenceWavingWheat1979"/>
    <w:p>
      <w:pPr>
        <w:pStyle w:val="Bibliography"/>
      </w:pPr>
      <w:r>
        <w:rPr>
          <w:bCs/>
          <w:b/>
          <w:bCs/>
          <w:b/>
        </w:rPr>
        <w:t xml:space="preserve">Finnigan JJ</w:t>
      </w:r>
      <w:r>
        <w:t xml:space="preserve">.</w:t>
      </w:r>
      <w:r>
        <w:t xml:space="preserve"> </w:t>
      </w:r>
      <w:r>
        <w:rPr>
          <w:bCs/>
          <w:b/>
        </w:rPr>
        <w:t xml:space="preserve">1979</w:t>
      </w:r>
      <w:r>
        <w:t xml:space="preserve">.</w:t>
      </w:r>
      <w:r>
        <w:t xml:space="preserve"> </w:t>
      </w:r>
      <w:hyperlink r:id="rId250">
        <w:r>
          <w:rPr>
            <w:rStyle w:val="Hyperlink"/>
          </w:rPr>
          <w:t xml:space="preserve">Turbulence in waving wheat</w:t>
        </w:r>
      </w:hyperlink>
      <w:r>
        <w:t xml:space="preserve">.</w:t>
      </w:r>
      <w:r>
        <w:t xml:space="preserve"> </w:t>
      </w:r>
      <w:r>
        <w:rPr>
          <w:iCs/>
          <w:i/>
        </w:rPr>
        <w:t xml:space="preserve">Boundary-Layer Meteorology</w:t>
      </w:r>
      <w:r>
        <w:t xml:space="preserve"> </w:t>
      </w:r>
      <w:r>
        <w:rPr>
          <w:bCs/>
          <w:b/>
        </w:rPr>
        <w:t xml:space="preserve">16</w:t>
      </w:r>
      <w:r>
        <w:t xml:space="preserve">: 181–211.</w:t>
      </w:r>
    </w:p>
    <w:bookmarkEnd w:id="251"/>
    <w:bookmarkStart w:id="253"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w:t>
      </w:r>
      <w:r>
        <w:t xml:space="preserve"> </w:t>
      </w:r>
      <w:hyperlink r:id="rId252">
        <w:r>
          <w:rPr>
            <w:rStyle w:val="Hyperlink"/>
          </w:rPr>
          <w:t xml:space="preserve">Perspectives on the</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Land Surface Models</w:t>
        </w:r>
        <w:r>
          <w:rPr>
            <w:rStyle w:val="Hyperlink"/>
          </w:rPr>
          <w:t xml:space="preserve"> </w:t>
        </w:r>
        <w:r>
          <w:rPr>
            <w:rStyle w:val="Hyperlink"/>
          </w:rPr>
          <w:t xml:space="preserve">and the</w:t>
        </w:r>
        <w:r>
          <w:rPr>
            <w:rStyle w:val="Hyperlink"/>
          </w:rPr>
          <w:t xml:space="preserve"> </w:t>
        </w:r>
        <w:r>
          <w:rPr>
            <w:rStyle w:val="Hyperlink"/>
          </w:rPr>
          <w:t xml:space="preserve">Challenges</w:t>
        </w:r>
        <w:r>
          <w:rPr>
            <w:rStyle w:val="Hyperlink"/>
          </w:rPr>
          <w:t xml:space="preserve"> </w:t>
        </w:r>
        <w:r>
          <w:rPr>
            <w:rStyle w:val="Hyperlink"/>
          </w:rPr>
          <w:t xml:space="preserve">of</w:t>
        </w:r>
        <w:r>
          <w:rPr>
            <w:rStyle w:val="Hyperlink"/>
          </w:rPr>
          <w:t xml:space="preserve"> </w:t>
        </w:r>
        <w:r>
          <w:rPr>
            <w:rStyle w:val="Hyperlink"/>
          </w:rPr>
          <w:t xml:space="preserve">Representing Complex Terrestrial Systems</w:t>
        </w:r>
      </w:hyperlink>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253"/>
    <w:bookmarkStart w:id="255"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254">
        <w:r>
          <w:rPr>
            <w:rStyle w:val="Hyperlink"/>
          </w:rPr>
          <w:t xml:space="preserve">Vegetation demographics in</w:t>
        </w:r>
        <w:r>
          <w:rPr>
            <w:rStyle w:val="Hyperlink"/>
          </w:rPr>
          <w:t xml:space="preserve"> </w:t>
        </w:r>
        <w:r>
          <w:rPr>
            <w:rStyle w:val="Hyperlink"/>
          </w:rPr>
          <w:t xml:space="preserve">Earth System Models</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review of progress and priorities</w:t>
        </w:r>
      </w:hyperlink>
      <w:r>
        <w:t xml:space="preserve">.</w:t>
      </w:r>
      <w:r>
        <w:t xml:space="preserve"> </w:t>
      </w:r>
      <w:r>
        <w:rPr>
          <w:iCs/>
          <w:i/>
        </w:rPr>
        <w:t xml:space="preserve">Global Change Biology</w:t>
      </w:r>
      <w:r>
        <w:t xml:space="preserve"> </w:t>
      </w:r>
      <w:r>
        <w:rPr>
          <w:bCs/>
          <w:b/>
        </w:rPr>
        <w:t xml:space="preserve">24</w:t>
      </w:r>
      <w:r>
        <w:t xml:space="preserve">: 35–54.</w:t>
      </w:r>
    </w:p>
    <w:bookmarkEnd w:id="255"/>
    <w:bookmarkStart w:id="257"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256">
        <w:r>
          <w:rPr>
            <w:rStyle w:val="Hyperlink"/>
          </w:rPr>
          <w:t xml:space="preserve">ECOSTRESS</w:t>
        </w:r>
        <w:r>
          <w:rPr>
            <w:rStyle w:val="Hyperlink"/>
          </w:rPr>
          <w:t xml:space="preserve">:</w:t>
        </w:r>
        <w:r>
          <w:rPr>
            <w:rStyle w:val="Hyperlink"/>
          </w:rPr>
          <w:t xml:space="preserve"> </w:t>
        </w:r>
        <w:r>
          <w:rPr>
            <w:rStyle w:val="Hyperlink"/>
          </w:rPr>
          <w:t xml:space="preserve">NASA</w:t>
        </w:r>
        <w:r>
          <w:rPr>
            <w:rStyle w:val="Hyperlink"/>
          </w:rPr>
          <w:t xml:space="preserve">’s</w:t>
        </w:r>
        <w:r>
          <w:rPr>
            <w:rStyle w:val="Hyperlink"/>
          </w:rPr>
          <w:t xml:space="preserve"> </w:t>
        </w:r>
        <w:r>
          <w:rPr>
            <w:rStyle w:val="Hyperlink"/>
          </w:rPr>
          <w:t xml:space="preserve">Next Generation Mission</w:t>
        </w:r>
        <w:r>
          <w:rPr>
            <w:rStyle w:val="Hyperlink"/>
          </w:rPr>
          <w:t xml:space="preserve"> </w:t>
        </w:r>
        <w:r>
          <w:rPr>
            <w:rStyle w:val="Hyperlink"/>
          </w:rPr>
          <w:t xml:space="preserve">to</w:t>
        </w:r>
        <w:r>
          <w:rPr>
            <w:rStyle w:val="Hyperlink"/>
          </w:rPr>
          <w:t xml:space="preserve"> </w:t>
        </w:r>
        <w:r>
          <w:rPr>
            <w:rStyle w:val="Hyperlink"/>
          </w:rPr>
          <w:t xml:space="preserve">Measure Evapotranspiration From</w:t>
        </w:r>
        <w:r>
          <w:rPr>
            <w:rStyle w:val="Hyperlink"/>
          </w:rPr>
          <w:t xml:space="preserve"> </w:t>
        </w:r>
        <w:r>
          <w:rPr>
            <w:rStyle w:val="Hyperlink"/>
          </w:rPr>
          <w:t xml:space="preserve">the</w:t>
        </w:r>
        <w:r>
          <w:rPr>
            <w:rStyle w:val="Hyperlink"/>
          </w:rPr>
          <w:t xml:space="preserve"> </w:t>
        </w:r>
        <w:r>
          <w:rPr>
            <w:rStyle w:val="Hyperlink"/>
          </w:rPr>
          <w:t xml:space="preserve">International Space Station</w:t>
        </w:r>
      </w:hyperlink>
      <w:r>
        <w:t xml:space="preserve">.</w:t>
      </w:r>
      <w:r>
        <w:t xml:space="preserve"> </w:t>
      </w:r>
      <w:r>
        <w:rPr>
          <w:iCs/>
          <w:i/>
        </w:rPr>
        <w:t xml:space="preserve">Water Resources Research</w:t>
      </w:r>
      <w:r>
        <w:t xml:space="preserve"> </w:t>
      </w:r>
      <w:r>
        <w:rPr>
          <w:bCs/>
          <w:b/>
        </w:rPr>
        <w:t xml:space="preserve">56</w:t>
      </w:r>
      <w:r>
        <w:t xml:space="preserve">: e2019WR026058.</w:t>
      </w:r>
    </w:p>
    <w:bookmarkEnd w:id="257"/>
    <w:bookmarkStart w:id="259"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w:t>
      </w:r>
      <w:r>
        <w:t xml:space="preserve"> </w:t>
      </w:r>
      <w:hyperlink r:id="rId258">
        <w:r>
          <w:rPr>
            <w:rStyle w:val="Hyperlink"/>
          </w:rPr>
          <w:t xml:space="preserve">Floodplains as an</w:t>
        </w:r>
        <w:r>
          <w:rPr>
            <w:rStyle w:val="Hyperlink"/>
          </w:rPr>
          <w:t xml:space="preserve"> </w:t>
        </w:r>
        <w:r>
          <w:rPr>
            <w:rStyle w:val="Hyperlink"/>
          </w:rPr>
          <w:t xml:space="preserve">Achilles</w:t>
        </w:r>
        <w:r>
          <w:rPr>
            <w:rStyle w:val="Hyperlink"/>
          </w:rPr>
          <w:t xml:space="preserve">’ heel of</w:t>
        </w:r>
        <w:r>
          <w:rPr>
            <w:rStyle w:val="Hyperlink"/>
          </w:rPr>
          <w:t xml:space="preserve"> </w:t>
        </w:r>
        <w:r>
          <w:rPr>
            <w:rStyle w:val="Hyperlink"/>
          </w:rPr>
          <w:t xml:space="preserve">Amazonian</w:t>
        </w:r>
        <w:r>
          <w:rPr>
            <w:rStyle w:val="Hyperlink"/>
          </w:rPr>
          <w:t xml:space="preserve"> </w:t>
        </w:r>
        <w:r>
          <w:rPr>
            <w:rStyle w:val="Hyperlink"/>
          </w:rPr>
          <w:t xml:space="preserve">forest resilience</w:t>
        </w:r>
      </w:hyperlink>
      <w:r>
        <w:t xml:space="preserve">.</w:t>
      </w:r>
      <w:r>
        <w:t xml:space="preserve"> </w:t>
      </w:r>
      <w:r>
        <w:rPr>
          <w:iCs/>
          <w:i/>
        </w:rPr>
        <w:t xml:space="preserve">Proceedings of the National Academy of Sciences</w:t>
      </w:r>
      <w:r>
        <w:t xml:space="preserve"> </w:t>
      </w:r>
      <w:r>
        <w:rPr>
          <w:bCs/>
          <w:b/>
        </w:rPr>
        <w:t xml:space="preserve">114</w:t>
      </w:r>
      <w:r>
        <w:t xml:space="preserve">: 4442–4446.</w:t>
      </w:r>
    </w:p>
    <w:bookmarkEnd w:id="259"/>
    <w:bookmarkStart w:id="261"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w:t>
      </w:r>
      <w:r>
        <w:t xml:space="preserve"> </w:t>
      </w:r>
      <w:hyperlink r:id="rId260">
        <w:r>
          <w:rPr>
            <w:rStyle w:val="Hyperlink"/>
          </w:rPr>
          <w:t xml:space="preserve">An integrated biosphere model of land surface processes, terrestrial carbon balance, and vegetation dynamics</w:t>
        </w:r>
      </w:hyperlink>
      <w:r>
        <w:t xml:space="preserve">.</w:t>
      </w:r>
      <w:r>
        <w:t xml:space="preserve"> </w:t>
      </w:r>
      <w:r>
        <w:rPr>
          <w:iCs/>
          <w:i/>
        </w:rPr>
        <w:t xml:space="preserve">Global Biogeochemical Cycles</w:t>
      </w:r>
      <w:r>
        <w:t xml:space="preserve"> </w:t>
      </w:r>
      <w:r>
        <w:rPr>
          <w:bCs/>
          <w:b/>
        </w:rPr>
        <w:t xml:space="preserve">10</w:t>
      </w:r>
      <w:r>
        <w:t xml:space="preserve">: 603–628.</w:t>
      </w:r>
    </w:p>
    <w:bookmarkEnd w:id="261"/>
    <w:bookmarkStart w:id="263" w:name="Xba32ef2702f5e28829bfd281f5816ac4bfbb613"/>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w:t>
      </w:r>
      <w:r>
        <w:t xml:space="preserve"> </w:t>
      </w:r>
      <w:hyperlink r:id="rId262">
        <w:r>
          <w:rPr>
            <w:rStyle w:val="Hyperlink"/>
          </w:rPr>
          <w:t xml:space="preserve">Temperature and humidity effects on branchlet gas-exchange in white spruce: An explanation for the increase in transpiration with branchlet temperature</w:t>
        </w:r>
      </w:hyperlink>
      <w:r>
        <w:t xml:space="preserve">.</w:t>
      </w:r>
      <w:r>
        <w:t xml:space="preserve"> </w:t>
      </w:r>
      <w:r>
        <w:rPr>
          <w:iCs/>
          <w:i/>
        </w:rPr>
        <w:t xml:space="preserve">Trees</w:t>
      </w:r>
      <w:r>
        <w:t xml:space="preserve"> </w:t>
      </w:r>
      <w:r>
        <w:rPr>
          <w:bCs/>
          <w:b/>
        </w:rPr>
        <w:t xml:space="preserve">14</w:t>
      </w:r>
      <w:r>
        <w:t xml:space="preserve">: 161–168.</w:t>
      </w:r>
    </w:p>
    <w:bookmarkEnd w:id="263"/>
    <w:bookmarkStart w:id="265"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w:t>
      </w:r>
      <w:r>
        <w:t xml:space="preserve"> </w:t>
      </w:r>
      <w:hyperlink r:id="rId264">
        <w:r>
          <w:rPr>
            <w:rStyle w:val="Hyperlink"/>
          </w:rPr>
          <w:t xml:space="preserve">Climate–</w:t>
        </w:r>
        <w:r>
          <w:rPr>
            <w:rStyle w:val="Hyperlink"/>
          </w:rPr>
          <w:t xml:space="preserve">Carbon Cycle Feedback Analysis</w:t>
        </w:r>
        <w:r>
          <w:rPr>
            <w:rStyle w:val="Hyperlink"/>
          </w:rPr>
          <w:t xml:space="preserve">:</w:t>
        </w:r>
        <w:r>
          <w:rPr>
            <w:rStyle w:val="Hyperlink"/>
          </w:rPr>
          <w:t xml:space="preserve"> </w:t>
        </w:r>
        <w:r>
          <w:rPr>
            <w:rStyle w:val="Hyperlink"/>
          </w:rPr>
          <w:t xml:space="preserve">Results</w:t>
        </w:r>
        <w:r>
          <w:rPr>
            <w:rStyle w:val="Hyperlink"/>
          </w:rPr>
          <w:t xml:space="preserve"> </w:t>
        </w:r>
        <w:r>
          <w:rPr>
            <w:rStyle w:val="Hyperlink"/>
          </w:rPr>
          <w:t xml:space="preserve">from the</w:t>
        </w:r>
        <w:r>
          <w:rPr>
            <w:rStyle w:val="Hyperlink"/>
          </w:rPr>
          <w:t xml:space="preserve"> </w:t>
        </w:r>
        <w:r>
          <w:rPr>
            <w:rStyle w:val="Hyperlink"/>
          </w:rPr>
          <w:t xml:space="preserve">C4MIP Model Intercomparison</w:t>
        </w:r>
      </w:hyperlink>
      <w:r>
        <w:t xml:space="preserve">.</w:t>
      </w:r>
      <w:r>
        <w:t xml:space="preserve"> </w:t>
      </w:r>
      <w:r>
        <w:rPr>
          <w:iCs/>
          <w:i/>
        </w:rPr>
        <w:t xml:space="preserve">Journal of Climate</w:t>
      </w:r>
      <w:r>
        <w:t xml:space="preserve"> </w:t>
      </w:r>
      <w:r>
        <w:rPr>
          <w:bCs/>
          <w:b/>
        </w:rPr>
        <w:t xml:space="preserve">19</w:t>
      </w:r>
      <w:r>
        <w:t xml:space="preserve">: 3337–3353.</w:t>
      </w:r>
    </w:p>
    <w:bookmarkEnd w:id="265"/>
    <w:bookmarkStart w:id="266"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266"/>
    <w:bookmarkStart w:id="268"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w:t>
      </w:r>
      <w:r>
        <w:t xml:space="preserve"> </w:t>
      </w:r>
      <w:hyperlink r:id="rId267">
        <w:r>
          <w:rPr>
            <w:rStyle w:val="Hyperlink"/>
          </w:rPr>
          <w:t xml:space="preserve">Importance of hydraulic strategy trade-offs in structuring response of canopy trees to extreme drought in central</w:t>
        </w:r>
        <w:r>
          <w:rPr>
            <w:rStyle w:val="Hyperlink"/>
          </w:rPr>
          <w:t xml:space="preserve"> </w:t>
        </w:r>
        <w:r>
          <w:rPr>
            <w:rStyle w:val="Hyperlink"/>
          </w:rPr>
          <w:t xml:space="preserve">Amazon</w:t>
        </w:r>
      </w:hyperlink>
      <w:r>
        <w:t xml:space="preserve">.</w:t>
      </w:r>
      <w:r>
        <w:t xml:space="preserve"> </w:t>
      </w:r>
      <w:r>
        <w:rPr>
          <w:iCs/>
          <w:i/>
        </w:rPr>
        <w:t xml:space="preserve">Oecologia</w:t>
      </w:r>
      <w:r>
        <w:t xml:space="preserve">.</w:t>
      </w:r>
    </w:p>
    <w:bookmarkEnd w:id="268"/>
    <w:bookmarkStart w:id="27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w:t>
      </w:r>
      <w:r>
        <w:t xml:space="preserve"> </w:t>
      </w:r>
      <w:hyperlink r:id="rId269">
        <w:r>
          <w:rPr>
            <w:rStyle w:val="Hyperlink"/>
          </w:rPr>
          <w:t xml:space="preserve">Acclimation of antioxidant pools to the light environment in a natural forest canopy</w:t>
        </w:r>
      </w:hyperlink>
      <w:r>
        <w:t xml:space="preserve">.</w:t>
      </w:r>
      <w:r>
        <w:t xml:space="preserve"> </w:t>
      </w:r>
      <w:r>
        <w:rPr>
          <w:iCs/>
          <w:i/>
        </w:rPr>
        <w:t xml:space="preserve">New Phytologist</w:t>
      </w:r>
      <w:r>
        <w:t xml:space="preserve"> </w:t>
      </w:r>
      <w:r>
        <w:rPr>
          <w:bCs/>
          <w:b/>
        </w:rPr>
        <w:t xml:space="preserve">163</w:t>
      </w:r>
      <w:r>
        <w:t xml:space="preserve">: 87–97.</w:t>
      </w:r>
    </w:p>
    <w:bookmarkEnd w:id="270"/>
    <w:bookmarkStart w:id="272"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w:t>
      </w:r>
      <w:r>
        <w:t xml:space="preserve"> </w:t>
      </w:r>
      <w:hyperlink r:id="rId271">
        <w:r>
          <w:rPr>
            <w:rStyle w:val="Hyperlink"/>
          </w:rPr>
          <w:t xml:space="preserve">Effects of prolonged drought on the anatomy of sun and shade needles in young</w:t>
        </w:r>
        <w:r>
          <w:rPr>
            <w:rStyle w:val="Hyperlink"/>
          </w:rPr>
          <w:t xml:space="preserve"> </w:t>
        </w:r>
        <w:r>
          <w:rPr>
            <w:rStyle w:val="Hyperlink"/>
          </w:rPr>
          <w:t xml:space="preserve">Norway</w:t>
        </w:r>
        <w:r>
          <w:rPr>
            <w:rStyle w:val="Hyperlink"/>
          </w:rPr>
          <w:t xml:space="preserve"> </w:t>
        </w:r>
        <w:r>
          <w:rPr>
            <w:rStyle w:val="Hyperlink"/>
          </w:rPr>
          <w:t xml:space="preserve">spruce trees</w:t>
        </w:r>
      </w:hyperlink>
      <w:r>
        <w:t xml:space="preserve">.</w:t>
      </w:r>
      <w:r>
        <w:t xml:space="preserve"> </w:t>
      </w:r>
      <w:r>
        <w:rPr>
          <w:iCs/>
          <w:i/>
        </w:rPr>
        <w:t xml:space="preserve">Ecology and Evolution</w:t>
      </w:r>
      <w:r>
        <w:t xml:space="preserve"> </w:t>
      </w:r>
      <w:r>
        <w:rPr>
          <w:bCs/>
          <w:b/>
        </w:rPr>
        <w:t xml:space="preserve">5</w:t>
      </w:r>
      <w:r>
        <w:t xml:space="preserve">: 4989–4998.</w:t>
      </w:r>
    </w:p>
    <w:bookmarkEnd w:id="272"/>
    <w:bookmarkStart w:id="274"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w:t>
      </w:r>
      <w:r>
        <w:t xml:space="preserve"> </w:t>
      </w:r>
      <w:hyperlink r:id="rId273">
        <w:r>
          <w:rPr>
            <w:rStyle w:val="Hyperlink"/>
          </w:rPr>
          <w:t xml:space="preserve">Tree</w:t>
        </w:r>
        <w:r>
          <w:rPr>
            <w:rStyle w:val="Hyperlink"/>
          </w:rPr>
          <w:t xml:space="preserve"> </w:t>
        </w:r>
        <w:r>
          <w:rPr>
            <w:rStyle w:val="Hyperlink"/>
          </w:rPr>
          <w:t xml:space="preserve">Neighbourhood Diversity Has Negligible Effects</w:t>
        </w:r>
        <w:r>
          <w:rPr>
            <w:rStyle w:val="Hyperlink"/>
          </w:rPr>
          <w:t xml:space="preserve"> </w:t>
        </w:r>
        <w:r>
          <w:rPr>
            <w:rStyle w:val="Hyperlink"/>
          </w:rPr>
          <w:t xml:space="preserve">on</w:t>
        </w:r>
        <w:r>
          <w:rPr>
            <w:rStyle w:val="Hyperlink"/>
          </w:rPr>
          <w:t xml:space="preserve"> </w:t>
        </w:r>
        <w:r>
          <w:rPr>
            <w:rStyle w:val="Hyperlink"/>
          </w:rPr>
          <w:t xml:space="preserve">Drought Resilience</w:t>
        </w:r>
        <w:r>
          <w:rPr>
            <w:rStyle w:val="Hyperlink"/>
          </w:rPr>
          <w:t xml:space="preserve"> </w:t>
        </w:r>
        <w:r>
          <w:rPr>
            <w:rStyle w:val="Hyperlink"/>
          </w:rPr>
          <w:t xml:space="preserve">of</w:t>
        </w:r>
        <w:r>
          <w:rPr>
            <w:rStyle w:val="Hyperlink"/>
          </w:rPr>
          <w:t xml:space="preserve"> </w:t>
        </w:r>
        <w:r>
          <w:rPr>
            <w:rStyle w:val="Hyperlink"/>
          </w:rPr>
          <w:t xml:space="preserve">European Beech</w:t>
        </w:r>
        <w:r>
          <w:rPr>
            <w:rStyle w:val="Hyperlink"/>
          </w:rPr>
          <w:t xml:space="preserve">,</w:t>
        </w:r>
        <w:r>
          <w:rPr>
            <w:rStyle w:val="Hyperlink"/>
          </w:rPr>
          <w:t xml:space="preserve"> </w:t>
        </w:r>
        <w:r>
          <w:rPr>
            <w:rStyle w:val="Hyperlink"/>
          </w:rPr>
          <w:t xml:space="preserve">Silver Fir</w:t>
        </w:r>
        <w:r>
          <w:rPr>
            <w:rStyle w:val="Hyperlink"/>
          </w:rPr>
          <w:t xml:space="preserve"> </w:t>
        </w:r>
        <w:r>
          <w:rPr>
            <w:rStyle w:val="Hyperlink"/>
          </w:rPr>
          <w:t xml:space="preserve">and</w:t>
        </w:r>
        <w:r>
          <w:rPr>
            <w:rStyle w:val="Hyperlink"/>
          </w:rPr>
          <w:t xml:space="preserve"> </w:t>
        </w:r>
        <w:r>
          <w:rPr>
            <w:rStyle w:val="Hyperlink"/>
          </w:rPr>
          <w:t xml:space="preserve">Norway Spruce</w:t>
        </w:r>
      </w:hyperlink>
      <w:r>
        <w:t xml:space="preserve">.</w:t>
      </w:r>
      <w:r>
        <w:t xml:space="preserve"> </w:t>
      </w:r>
      <w:r>
        <w:rPr>
          <w:iCs/>
          <w:i/>
        </w:rPr>
        <w:t xml:space="preserve">Ecosystems</w:t>
      </w:r>
      <w:r>
        <w:t xml:space="preserve"> </w:t>
      </w:r>
      <w:r>
        <w:rPr>
          <w:bCs/>
          <w:b/>
        </w:rPr>
        <w:t xml:space="preserve">24</w:t>
      </w:r>
      <w:r>
        <w:t xml:space="preserve">: 20–36.</w:t>
      </w:r>
    </w:p>
    <w:bookmarkEnd w:id="274"/>
    <w:bookmarkStart w:id="276"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w:t>
      </w:r>
      <w:r>
        <w:t xml:space="preserve"> </w:t>
      </w:r>
      <w:hyperlink r:id="rId275">
        <w:r>
          <w:rPr>
            <w:rStyle w:val="Hyperlink"/>
          </w:rPr>
          <w:t xml:space="preserve">Implications of size-dependent tree mortality for tropical forest carbon dynamics</w:t>
        </w:r>
      </w:hyperlink>
      <w:r>
        <w:t xml:space="preserve">.</w:t>
      </w:r>
      <w:r>
        <w:t xml:space="preserve"> </w:t>
      </w:r>
      <w:r>
        <w:rPr>
          <w:iCs/>
          <w:i/>
        </w:rPr>
        <w:t xml:space="preserve">Nature Plants</w:t>
      </w:r>
      <w:r>
        <w:t xml:space="preserve"> </w:t>
      </w:r>
      <w:r>
        <w:rPr>
          <w:bCs/>
          <w:b/>
        </w:rPr>
        <w:t xml:space="preserve">7</w:t>
      </w:r>
      <w:r>
        <w:t xml:space="preserve">: 384–391.</w:t>
      </w:r>
    </w:p>
    <w:bookmarkEnd w:id="276"/>
    <w:bookmarkStart w:id="278"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w:t>
      </w:r>
      <w:r>
        <w:t xml:space="preserve"> </w:t>
      </w:r>
      <w:hyperlink r:id="rId277">
        <w:r>
          <w:rPr>
            <w:rStyle w:val="Hyperlink"/>
          </w:rPr>
          <w:t xml:space="preserve">Biodiversity of</w:t>
        </w:r>
        <w:r>
          <w:rPr>
            <w:rStyle w:val="Hyperlink"/>
          </w:rPr>
          <w:t xml:space="preserve"> </w:t>
        </w:r>
        <w:r>
          <w:rPr>
            <w:rStyle w:val="Hyperlink"/>
          </w:rPr>
          <w:t xml:space="preserve">NPQ</w:t>
        </w:r>
      </w:hyperlink>
      <w:r>
        <w:t xml:space="preserve">.</w:t>
      </w:r>
      <w:r>
        <w:t xml:space="preserve"> </w:t>
      </w:r>
      <w:r>
        <w:rPr>
          <w:iCs/>
          <w:i/>
        </w:rPr>
        <w:t xml:space="preserve">Journal of Plant Physiology</w:t>
      </w:r>
      <w:r>
        <w:t xml:space="preserve"> </w:t>
      </w:r>
      <w:r>
        <w:rPr>
          <w:bCs/>
          <w:b/>
        </w:rPr>
        <w:t xml:space="preserve">172</w:t>
      </w:r>
      <w:r>
        <w:t xml:space="preserve">: 13–32.</w:t>
      </w:r>
    </w:p>
    <w:bookmarkEnd w:id="278"/>
    <w:bookmarkStart w:id="280"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w:t>
      </w:r>
      <w:r>
        <w:t xml:space="preserve"> </w:t>
      </w:r>
      <w:hyperlink r:id="rId279">
        <w:r>
          <w:rPr>
            <w:rStyle w:val="Hyperlink"/>
          </w:rPr>
          <w:t xml:space="preserve">Effects of reduced irradiance on leaf morphology, photosynthetic capacity, and fruit yield in olive (</w:t>
        </w:r>
        <w:r>
          <w:rPr>
            <w:rStyle w:val="Hyperlink"/>
          </w:rPr>
          <w:t xml:space="preserve">Olea</w:t>
        </w:r>
        <w:r>
          <w:rPr>
            <w:rStyle w:val="Hyperlink"/>
          </w:rPr>
          <w:t xml:space="preserve"> </w:t>
        </w:r>
        <w:r>
          <w:rPr>
            <w:rStyle w:val="Hyperlink"/>
          </w:rPr>
          <w:t xml:space="preserve">europaea</w:t>
        </w:r>
        <w:r>
          <w:rPr>
            <w:rStyle w:val="Hyperlink"/>
          </w:rPr>
          <w:t xml:space="preserve"> </w:t>
        </w:r>
        <w:r>
          <w:rPr>
            <w:rStyle w:val="Hyperlink"/>
          </w:rPr>
          <w:t xml:space="preserve">L</w:t>
        </w:r>
        <w:r>
          <w:rPr>
            <w:rStyle w:val="Hyperlink"/>
          </w:rPr>
          <w:t xml:space="preserve">.)</w:t>
        </w:r>
      </w:hyperlink>
      <w:r>
        <w:t xml:space="preserve">.</w:t>
      </w:r>
      <w:r>
        <w:t xml:space="preserve"> </w:t>
      </w:r>
      <w:r>
        <w:rPr>
          <w:iCs/>
          <w:i/>
        </w:rPr>
        <w:t xml:space="preserve">Photosynthetica</w:t>
      </w:r>
      <w:r>
        <w:t xml:space="preserve"> </w:t>
      </w:r>
      <w:r>
        <w:rPr>
          <w:bCs/>
          <w:b/>
        </w:rPr>
        <w:t xml:space="preserve">45</w:t>
      </w:r>
      <w:r>
        <w:t xml:space="preserve">: 172–181.</w:t>
      </w:r>
    </w:p>
    <w:bookmarkEnd w:id="280"/>
    <w:bookmarkStart w:id="282"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w:t>
      </w:r>
      <w:r>
        <w:t xml:space="preserve"> </w:t>
      </w:r>
      <w:hyperlink r:id="rId281">
        <w:r>
          <w:rPr>
            <w:rStyle w:val="Hyperlink"/>
          </w:rPr>
          <w:t xml:space="preserve">Hiding from the climate:</w:t>
        </w:r>
        <w:r>
          <w:rPr>
            <w:rStyle w:val="Hyperlink"/>
          </w:rPr>
          <w:t xml:space="preserve"> </w:t>
        </w:r>
        <w:r>
          <w:rPr>
            <w:rStyle w:val="Hyperlink"/>
          </w:rPr>
          <w:t xml:space="preserve">Characterizing</w:t>
        </w:r>
        <w:r>
          <w:rPr>
            <w:rStyle w:val="Hyperlink"/>
          </w:rPr>
          <w:t xml:space="preserve"> </w:t>
        </w:r>
        <w:r>
          <w:rPr>
            <w:rStyle w:val="Hyperlink"/>
          </w:rPr>
          <w:t xml:space="preserve">microrefugia for boreal forest understory species</w:t>
        </w:r>
      </w:hyperlink>
      <w:r>
        <w:t xml:space="preserve">.</w:t>
      </w:r>
      <w:r>
        <w:t xml:space="preserve"> </w:t>
      </w:r>
      <w:r>
        <w:rPr>
          <w:iCs/>
          <w:i/>
        </w:rPr>
        <w:t xml:space="preserve">Global Change Biology</w:t>
      </w:r>
      <w:r>
        <w:t xml:space="preserve"> </w:t>
      </w:r>
      <w:r>
        <w:rPr>
          <w:bCs/>
          <w:b/>
        </w:rPr>
        <w:t xml:space="preserve">26</w:t>
      </w:r>
      <w:r>
        <w:t xml:space="preserve">: 471–483.</w:t>
      </w:r>
    </w:p>
    <w:bookmarkEnd w:id="282"/>
    <w:bookmarkStart w:id="284"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w:t>
      </w:r>
      <w:r>
        <w:t xml:space="preserve"> </w:t>
      </w:r>
      <w:hyperlink r:id="rId283">
        <w:r>
          <w:rPr>
            <w:rStyle w:val="Hyperlink"/>
          </w:rPr>
          <w:t xml:space="preserve">Plant responses to rising vapor pressure deficit</w:t>
        </w:r>
      </w:hyperlink>
      <w:r>
        <w:t xml:space="preserve">.</w:t>
      </w:r>
      <w:r>
        <w:t xml:space="preserve"> </w:t>
      </w:r>
      <w:r>
        <w:rPr>
          <w:iCs/>
          <w:i/>
        </w:rPr>
        <w:t xml:space="preserve">New Phytologist</w:t>
      </w:r>
      <w:r>
        <w:t xml:space="preserve"> </w:t>
      </w:r>
      <w:r>
        <w:rPr>
          <w:bCs/>
          <w:b/>
        </w:rPr>
        <w:t xml:space="preserve">226</w:t>
      </w:r>
      <w:r>
        <w:t xml:space="preserve">: 1550–1566.</w:t>
      </w:r>
    </w:p>
    <w:bookmarkEnd w:id="284"/>
    <w:bookmarkStart w:id="286"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hyperlink r:id="rId285">
        <w:r>
          <w:rPr>
            <w:rStyle w:val="Hyperlink"/>
            <w:iCs/>
            <w:i/>
          </w:rPr>
          <w:t xml:space="preserve">Physiological</w:t>
        </w:r>
        <w:r>
          <w:rPr>
            <w:rStyle w:val="Hyperlink"/>
            <w:iCs/>
            <w:i/>
          </w:rPr>
          <w:t xml:space="preserve"> </w:t>
        </w:r>
        <w:r>
          <w:rPr>
            <w:rStyle w:val="Hyperlink"/>
            <w:iCs/>
            <w:i/>
          </w:rPr>
          <w:t xml:space="preserve">Plant Anatomy</w:t>
        </w:r>
      </w:hyperlink>
      <w:r>
        <w:t xml:space="preserve">.</w:t>
      </w:r>
      <w:r>
        <w:t xml:space="preserve"> </w:t>
      </w:r>
      <w:r>
        <w:t xml:space="preserve">Macmillan and Company, limited</w:t>
      </w:r>
      <w:r>
        <w:t xml:space="preserve">.</w:t>
      </w:r>
    </w:p>
    <w:bookmarkEnd w:id="286"/>
    <w:bookmarkStart w:id="28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w:t>
      </w:r>
      <w:r>
        <w:t xml:space="preserve"> </w:t>
      </w:r>
      <w:hyperlink r:id="rId287">
        <w:r>
          <w:rPr>
            <w:rStyle w:val="Hyperlink"/>
          </w:rPr>
          <w:t xml:space="preserve">Influence of</w:t>
        </w:r>
        <w:r>
          <w:rPr>
            <w:rStyle w:val="Hyperlink"/>
          </w:rPr>
          <w:t xml:space="preserve"> </w:t>
        </w:r>
        <w:r>
          <w:rPr>
            <w:rStyle w:val="Hyperlink"/>
          </w:rPr>
          <w:t xml:space="preserve">Krummholz Mat Microclimate</w:t>
        </w:r>
        <w:r>
          <w:rPr>
            <w:rStyle w:val="Hyperlink"/>
          </w:rPr>
          <w:t xml:space="preserve"> </w:t>
        </w:r>
        <w:r>
          <w:rPr>
            <w:rStyle w:val="Hyperlink"/>
          </w:rPr>
          <w:t xml:space="preserve">on</w:t>
        </w:r>
        <w:r>
          <w:rPr>
            <w:rStyle w:val="Hyperlink"/>
          </w:rPr>
          <w:t xml:space="preserve"> </w:t>
        </w:r>
        <w:r>
          <w:rPr>
            <w:rStyle w:val="Hyperlink"/>
          </w:rPr>
          <w:t xml:space="preserve">Needle Physiology</w:t>
        </w:r>
        <w:r>
          <w:rPr>
            <w:rStyle w:val="Hyperlink"/>
          </w:rPr>
          <w:t xml:space="preserve"> </w:t>
        </w:r>
        <w:r>
          <w:rPr>
            <w:rStyle w:val="Hyperlink"/>
          </w:rPr>
          <w:t xml:space="preserve">and</w:t>
        </w:r>
        <w:r>
          <w:rPr>
            <w:rStyle w:val="Hyperlink"/>
          </w:rPr>
          <w:t xml:space="preserve"> </w:t>
        </w:r>
        <w:r>
          <w:rPr>
            <w:rStyle w:val="Hyperlink"/>
          </w:rPr>
          <w:t xml:space="preserve">Survival</w:t>
        </w:r>
      </w:hyperlink>
      <w:r>
        <w:t xml:space="preserve">.</w:t>
      </w:r>
      <w:r>
        <w:t xml:space="preserve"> </w:t>
      </w:r>
      <w:r>
        <w:rPr>
          <w:iCs/>
          <w:i/>
        </w:rPr>
        <w:t xml:space="preserve">Oecologia</w:t>
      </w:r>
      <w:r>
        <w:t xml:space="preserve"> </w:t>
      </w:r>
      <w:r>
        <w:rPr>
          <w:bCs/>
          <w:b/>
        </w:rPr>
        <w:t xml:space="preserve">73</w:t>
      </w:r>
      <w:r>
        <w:t xml:space="preserve">: 82–90.</w:t>
      </w:r>
    </w:p>
    <w:bookmarkEnd w:id="288"/>
    <w:bookmarkStart w:id="290"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289">
        <w:r>
          <w:rPr>
            <w:rStyle w:val="Hyperlink"/>
          </w:rPr>
          <w:t xml:space="preserve">ForestTemp</w:t>
        </w:r>
        <w:r>
          <w:rPr>
            <w:rStyle w:val="Hyperlink"/>
          </w:rPr>
          <w:t xml:space="preserve"> </w:t>
        </w:r>
        <w:r>
          <w:rPr>
            <w:rStyle w:val="Hyperlink"/>
          </w:rPr>
          <w:t xml:space="preserve">–</w:t>
        </w:r>
        <w:r>
          <w:rPr>
            <w:rStyle w:val="Hyperlink"/>
          </w:rPr>
          <w:t xml:space="preserve"> </w:t>
        </w:r>
        <w:r>
          <w:rPr>
            <w:rStyle w:val="Hyperlink"/>
          </w:rPr>
          <w:t xml:space="preserve">Sub-canopy</w:t>
        </w:r>
        <w:r>
          <w:rPr>
            <w:rStyle w:val="Hyperlink"/>
          </w:rPr>
          <w:t xml:space="preserve"> </w:t>
        </w:r>
        <w:r>
          <w:rPr>
            <w:rStyle w:val="Hyperlink"/>
          </w:rPr>
          <w:t xml:space="preserve">microclimate temperatures of</w:t>
        </w:r>
        <w:r>
          <w:rPr>
            <w:rStyle w:val="Hyperlink"/>
          </w:rPr>
          <w:t xml:space="preserve"> </w:t>
        </w:r>
        <w:r>
          <w:rPr>
            <w:rStyle w:val="Hyperlink"/>
          </w:rPr>
          <w:t xml:space="preserve">European</w:t>
        </w:r>
        <w:r>
          <w:rPr>
            <w:rStyle w:val="Hyperlink"/>
          </w:rPr>
          <w:t xml:space="preserve"> </w:t>
        </w:r>
        <w:r>
          <w:rPr>
            <w:rStyle w:val="Hyperlink"/>
          </w:rPr>
          <w:t xml:space="preserve">forests</w:t>
        </w:r>
      </w:hyperlink>
      <w:r>
        <w:t xml:space="preserve">.</w:t>
      </w:r>
      <w:r>
        <w:t xml:space="preserve"> </w:t>
      </w:r>
      <w:r>
        <w:rPr>
          <w:iCs/>
          <w:i/>
        </w:rPr>
        <w:t xml:space="preserve">Global Change Biology</w:t>
      </w:r>
      <w:r>
        <w:t xml:space="preserve"> </w:t>
      </w:r>
      <w:r>
        <w:rPr>
          <w:bCs/>
          <w:b/>
        </w:rPr>
        <w:t xml:space="preserve">27</w:t>
      </w:r>
      <w:r>
        <w:t xml:space="preserve">: 6307–6319.</w:t>
      </w:r>
    </w:p>
    <w:bookmarkEnd w:id="290"/>
    <w:bookmarkStart w:id="292"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w:t>
      </w:r>
      <w:r>
        <w:t xml:space="preserve"> </w:t>
      </w:r>
      <w:hyperlink r:id="rId291">
        <w:r>
          <w:rPr>
            <w:rStyle w:val="Hyperlink"/>
          </w:rPr>
          <w:t xml:space="preserve">Photosynthetic and stomatal responses to high temperature and light in two oaks at the western limit of their range</w:t>
        </w:r>
      </w:hyperlink>
      <w:r>
        <w:t xml:space="preserve">.</w:t>
      </w:r>
      <w:r>
        <w:t xml:space="preserve"> </w:t>
      </w:r>
      <w:r>
        <w:rPr>
          <w:iCs/>
          <w:i/>
        </w:rPr>
        <w:t xml:space="preserve">Tree Physiology</w:t>
      </w:r>
      <w:r>
        <w:t xml:space="preserve"> </w:t>
      </w:r>
      <w:r>
        <w:rPr>
          <w:bCs/>
          <w:b/>
        </w:rPr>
        <w:t xml:space="preserve">16</w:t>
      </w:r>
      <w:r>
        <w:t xml:space="preserve">: 557–565.</w:t>
      </w:r>
    </w:p>
    <w:bookmarkEnd w:id="292"/>
    <w:bookmarkStart w:id="294"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w:t>
      </w:r>
      <w:r>
        <w:t xml:space="preserve"> </w:t>
      </w:r>
      <w:hyperlink r:id="rId293">
        <w:r>
          <w:rPr>
            <w:rStyle w:val="Hyperlink"/>
          </w:rPr>
          <w:t xml:space="preserve">Open forest ecosystems:</w:t>
        </w:r>
        <w:r>
          <w:rPr>
            <w:rStyle w:val="Hyperlink"/>
          </w:rPr>
          <w:t xml:space="preserve"> </w:t>
        </w:r>
        <w:r>
          <w:rPr>
            <w:rStyle w:val="Hyperlink"/>
          </w:rPr>
          <w:t xml:space="preserve">An</w:t>
        </w:r>
        <w:r>
          <w:rPr>
            <w:rStyle w:val="Hyperlink"/>
          </w:rPr>
          <w:t xml:space="preserve"> </w:t>
        </w:r>
        <w:r>
          <w:rPr>
            <w:rStyle w:val="Hyperlink"/>
          </w:rPr>
          <w:t xml:space="preserve">excluded state</w:t>
        </w:r>
      </w:hyperlink>
      <w:r>
        <w:t xml:space="preserve">.</w:t>
      </w:r>
      <w:r>
        <w:t xml:space="preserve"> </w:t>
      </w:r>
      <w:r>
        <w:rPr>
          <w:iCs/>
          <w:i/>
        </w:rPr>
        <w:t xml:space="preserve">Forest Ecology and Management</w:t>
      </w:r>
      <w:r>
        <w:t xml:space="preserve"> </w:t>
      </w:r>
      <w:r>
        <w:rPr>
          <w:bCs/>
          <w:b/>
        </w:rPr>
        <w:t xml:space="preserve">472</w:t>
      </w:r>
      <w:r>
        <w:t xml:space="preserve">: 118256.</w:t>
      </w:r>
    </w:p>
    <w:bookmarkEnd w:id="294"/>
    <w:bookmarkStart w:id="296"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w:t>
      </w:r>
      <w:r>
        <w:t xml:space="preserve"> </w:t>
      </w:r>
      <w:hyperlink r:id="rId295">
        <w:r>
          <w:rPr>
            <w:rStyle w:val="Hyperlink"/>
          </w:rPr>
          <w:t xml:space="preserve">A reconceptualization of open oak and pine ecosystems of eastern</w:t>
        </w:r>
        <w:r>
          <w:rPr>
            <w:rStyle w:val="Hyperlink"/>
          </w:rPr>
          <w:t xml:space="preserve"> </w:t>
        </w:r>
        <w:r>
          <w:rPr>
            <w:rStyle w:val="Hyperlink"/>
          </w:rPr>
          <w:t xml:space="preserve">North America</w:t>
        </w:r>
        <w:r>
          <w:rPr>
            <w:rStyle w:val="Hyperlink"/>
          </w:rPr>
          <w:t xml:space="preserve"> </w:t>
        </w:r>
        <w:r>
          <w:rPr>
            <w:rStyle w:val="Hyperlink"/>
          </w:rPr>
          <w:t xml:space="preserve">using a forest structure spectrum</w:t>
        </w:r>
      </w:hyperlink>
      <w:r>
        <w:t xml:space="preserve">.</w:t>
      </w:r>
      <w:r>
        <w:t xml:space="preserve"> </w:t>
      </w:r>
      <w:r>
        <w:rPr>
          <w:iCs/>
          <w:i/>
        </w:rPr>
        <w:t xml:space="preserve">Ecosphere</w:t>
      </w:r>
      <w:r>
        <w:t xml:space="preserve"> </w:t>
      </w:r>
      <w:r>
        <w:rPr>
          <w:bCs/>
          <w:b/>
        </w:rPr>
        <w:t xml:space="preserve">9</w:t>
      </w:r>
      <w:r>
        <w:t xml:space="preserve">: e02431.</w:t>
      </w:r>
    </w:p>
    <w:bookmarkEnd w:id="296"/>
    <w:bookmarkStart w:id="298"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w:t>
      </w:r>
      <w:r>
        <w:t xml:space="preserve"> </w:t>
      </w:r>
      <w:hyperlink r:id="rId297">
        <w:r>
          <w:rPr>
            <w:rStyle w:val="Hyperlink"/>
          </w:rPr>
          <w:t xml:space="preserve">Variation of pigment composition and antioxidative systems along the canopy light gradient in a mixed beech/oak forest: A comparative study on deciduous tree species differing in shade tolerance</w:t>
        </w:r>
      </w:hyperlink>
      <w:r>
        <w:t xml:space="preserve">.</w:t>
      </w:r>
      <w:r>
        <w:t xml:space="preserve"> </w:t>
      </w:r>
      <w:r>
        <w:rPr>
          <w:iCs/>
          <w:i/>
        </w:rPr>
        <w:t xml:space="preserve">Trees</w:t>
      </w:r>
      <w:r>
        <w:t xml:space="preserve"> </w:t>
      </w:r>
      <w:r>
        <w:rPr>
          <w:bCs/>
          <w:b/>
        </w:rPr>
        <w:t xml:space="preserve">16</w:t>
      </w:r>
      <w:r>
        <w:t xml:space="preserve">: 354–364.</w:t>
      </w:r>
    </w:p>
    <w:bookmarkEnd w:id="298"/>
    <w:bookmarkStart w:id="300"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w:t>
      </w:r>
      <w:r>
        <w:t xml:space="preserve"> </w:t>
      </w:r>
      <w:hyperlink r:id="rId299">
        <w:r>
          <w:rPr>
            <w:rStyle w:val="Hyperlink"/>
          </w:rPr>
          <w:t xml:space="preserve">The relationship between leaf area index and microclimate in tropical forest and oil palm plantation:</w:t>
        </w:r>
        <w:r>
          <w:rPr>
            <w:rStyle w:val="Hyperlink"/>
          </w:rPr>
          <w:t xml:space="preserve"> </w:t>
        </w:r>
        <w:r>
          <w:rPr>
            <w:rStyle w:val="Hyperlink"/>
          </w:rPr>
          <w:t xml:space="preserve">Forest</w:t>
        </w:r>
        <w:r>
          <w:rPr>
            <w:rStyle w:val="Hyperlink"/>
          </w:rPr>
          <w:t xml:space="preserve"> </w:t>
        </w:r>
        <w:r>
          <w:rPr>
            <w:rStyle w:val="Hyperlink"/>
          </w:rPr>
          <w:t xml:space="preserve">disturbance drives changes in microclimate</w:t>
        </w:r>
      </w:hyperlink>
      <w:r>
        <w:t xml:space="preserve">.</w:t>
      </w:r>
      <w:r>
        <w:t xml:space="preserve"> </w:t>
      </w:r>
      <w:r>
        <w:rPr>
          <w:iCs/>
          <w:i/>
        </w:rPr>
        <w:t xml:space="preserve">Agricultural and Forest Meteorology</w:t>
      </w:r>
      <w:r>
        <w:t xml:space="preserve"> </w:t>
      </w:r>
      <w:r>
        <w:rPr>
          <w:bCs/>
          <w:b/>
        </w:rPr>
        <w:t xml:space="preserve">201</w:t>
      </w:r>
      <w:r>
        <w:t xml:space="preserve">: 187–195.</w:t>
      </w:r>
    </w:p>
    <w:bookmarkEnd w:id="300"/>
    <w:bookmarkStart w:id="302"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w:t>
      </w:r>
      <w:r>
        <w:t xml:space="preserve"> </w:t>
      </w:r>
      <w:hyperlink r:id="rId301">
        <w:r>
          <w:rPr>
            <w:rStyle w:val="Hyperlink"/>
          </w:rPr>
          <w:t xml:space="preserve">Effects of light, temperature and canopy position on net photosynthesis and isoprene emission from sweetgum (</w:t>
        </w:r>
        <w:r>
          <w:rPr>
            <w:rStyle w:val="Hyperlink"/>
          </w:rPr>
          <w:t xml:space="preserve">Liquidambar</w:t>
        </w:r>
        <w:r>
          <w:rPr>
            <w:rStyle w:val="Hyperlink"/>
          </w:rPr>
          <w:t xml:space="preserve"> </w:t>
        </w:r>
        <w:r>
          <w:rPr>
            <w:rStyle w:val="Hyperlink"/>
          </w:rPr>
          <w:t xml:space="preserve">styraciflua) leaves</w:t>
        </w:r>
      </w:hyperlink>
      <w:r>
        <w:t xml:space="preserve">.</w:t>
      </w:r>
      <w:r>
        <w:t xml:space="preserve"> </w:t>
      </w:r>
      <w:r>
        <w:rPr>
          <w:iCs/>
          <w:i/>
        </w:rPr>
        <w:t xml:space="preserve">Tree Physiology</w:t>
      </w:r>
      <w:r>
        <w:t xml:space="preserve"> </w:t>
      </w:r>
      <w:r>
        <w:rPr>
          <w:bCs/>
          <w:b/>
        </w:rPr>
        <w:t xml:space="preserve">16</w:t>
      </w:r>
      <w:r>
        <w:t xml:space="preserve">: 25–32.</w:t>
      </w:r>
    </w:p>
    <w:bookmarkEnd w:id="302"/>
    <w:bookmarkStart w:id="304"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w:t>
      </w:r>
      <w:r>
        <w:t xml:space="preserve"> </w:t>
      </w:r>
      <w:hyperlink r:id="rId303">
        <w:r>
          <w:rPr>
            <w:rStyle w:val="Hyperlink"/>
          </w:rPr>
          <w:t xml:space="preserve">Environmental controls over isoprene emission in deciduous oak canopies</w:t>
        </w:r>
      </w:hyperlink>
      <w:r>
        <w:t xml:space="preserve">.</w:t>
      </w:r>
      <w:r>
        <w:t xml:space="preserve"> </w:t>
      </w:r>
      <w:r>
        <w:rPr>
          <w:iCs/>
          <w:i/>
        </w:rPr>
        <w:t xml:space="preserve">Tree Physiology</w:t>
      </w:r>
      <w:r>
        <w:t xml:space="preserve"> </w:t>
      </w:r>
      <w:r>
        <w:rPr>
          <w:bCs/>
          <w:b/>
        </w:rPr>
        <w:t xml:space="preserve">17</w:t>
      </w:r>
      <w:r>
        <w:t xml:space="preserve">: 705–714.</w:t>
      </w:r>
    </w:p>
    <w:bookmarkEnd w:id="304"/>
    <w:bookmarkStart w:id="306"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w:t>
      </w:r>
      <w:r>
        <w:t xml:space="preserve"> </w:t>
      </w:r>
      <w:hyperlink r:id="rId305">
        <w:r>
          <w:rPr>
            <w:rStyle w:val="Hyperlink"/>
          </w:rPr>
          <w:t xml:space="preserve">A simple unified theory for flow in the canopy and roughness sublayer</w:t>
        </w:r>
      </w:hyperlink>
      <w:r>
        <w:t xml:space="preserve">.</w:t>
      </w:r>
      <w:r>
        <w:t xml:space="preserve"> </w:t>
      </w:r>
      <w:r>
        <w:rPr>
          <w:iCs/>
          <w:i/>
        </w:rPr>
        <w:t xml:space="preserve">Boundary-Layer Meteorology</w:t>
      </w:r>
      <w:r>
        <w:t xml:space="preserve"> </w:t>
      </w:r>
      <w:r>
        <w:rPr>
          <w:bCs/>
          <w:b/>
        </w:rPr>
        <w:t xml:space="preserve">123</w:t>
      </w:r>
      <w:r>
        <w:t xml:space="preserve">: 339–363.</w:t>
      </w:r>
    </w:p>
    <w:bookmarkEnd w:id="306"/>
    <w:bookmarkStart w:id="308"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w:t>
      </w:r>
      <w:r>
        <w:t xml:space="preserve"> </w:t>
      </w:r>
      <w:hyperlink r:id="rId307">
        <w:r>
          <w:rPr>
            <w:rStyle w:val="Hyperlink"/>
          </w:rPr>
          <w:t xml:space="preserve">Changes in leaf properties across an elevation gradient in the</w:t>
        </w:r>
        <w:r>
          <w:rPr>
            <w:rStyle w:val="Hyperlink"/>
          </w:rPr>
          <w:t xml:space="preserve"> </w:t>
        </w:r>
        <w:r>
          <w:rPr>
            <w:rStyle w:val="Hyperlink"/>
          </w:rPr>
          <w:t xml:space="preserve">Luquillo Mountains</w:t>
        </w:r>
        <w:r>
          <w:rPr>
            <w:rStyle w:val="Hyperlink"/>
          </w:rPr>
          <w:t xml:space="preserve">,</w:t>
        </w:r>
        <w:r>
          <w:rPr>
            <w:rStyle w:val="Hyperlink"/>
          </w:rPr>
          <w:t xml:space="preserve"> </w:t>
        </w:r>
        <w:r>
          <w:rPr>
            <w:rStyle w:val="Hyperlink"/>
          </w:rPr>
          <w:t xml:space="preserve">Puerto Rico</w:t>
        </w:r>
      </w:hyperlink>
      <w:r>
        <w:t xml:space="preserve">.</w:t>
      </w:r>
      <w:r>
        <w:t xml:space="preserve"> </w:t>
      </w:r>
      <w:r>
        <w:rPr>
          <w:iCs/>
          <w:i/>
        </w:rPr>
        <w:t xml:space="preserve">Ecological Bulletins</w:t>
      </w:r>
      <w:r>
        <w:t xml:space="preserve">: 169–180.</w:t>
      </w:r>
    </w:p>
    <w:bookmarkEnd w:id="308"/>
    <w:bookmarkStart w:id="310"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w:t>
      </w:r>
      <w:r>
        <w:t xml:space="preserve"> </w:t>
      </w:r>
      <w:hyperlink r:id="rId309">
        <w:r>
          <w:rPr>
            <w:rStyle w:val="Hyperlink"/>
          </w:rPr>
          <w:t xml:space="preserve">Changes in the</w:t>
        </w:r>
        <w:r>
          <w:rPr>
            <w:rStyle w:val="Hyperlink"/>
          </w:rPr>
          <w:t xml:space="preserve"> </w:t>
        </w:r>
        <w:r>
          <w:rPr>
            <w:rStyle w:val="Hyperlink"/>
          </w:rPr>
          <w:t xml:space="preserve">Shadow</w:t>
        </w:r>
        <w:r>
          <w:rPr>
            <w:rStyle w:val="Hyperlink"/>
          </w:rPr>
          <w:t xml:space="preserve">:</w:t>
        </w:r>
        <w:r>
          <w:rPr>
            <w:rStyle w:val="Hyperlink"/>
          </w:rPr>
          <w:t xml:space="preserve"> </w:t>
        </w:r>
        <w:r>
          <w:rPr>
            <w:rStyle w:val="Hyperlink"/>
          </w:rPr>
          <w:t xml:space="preserve">The Shifting Role</w:t>
        </w:r>
        <w:r>
          <w:rPr>
            <w:rStyle w:val="Hyperlink"/>
          </w:rPr>
          <w:t xml:space="preserve"> </w:t>
        </w:r>
        <w:r>
          <w:rPr>
            <w:rStyle w:val="Hyperlink"/>
          </w:rPr>
          <w:t xml:space="preserve">of</w:t>
        </w:r>
        <w:r>
          <w:rPr>
            <w:rStyle w:val="Hyperlink"/>
          </w:rPr>
          <w:t xml:space="preserve"> </w:t>
        </w:r>
        <w:r>
          <w:rPr>
            <w:rStyle w:val="Hyperlink"/>
          </w:rPr>
          <w:t xml:space="preserve">Shaded Leaves</w:t>
        </w:r>
        <w:r>
          <w:rPr>
            <w:rStyle w:val="Hyperlink"/>
          </w:rPr>
          <w:t xml:space="preserve"> </w:t>
        </w:r>
        <w:r>
          <w:rPr>
            <w:rStyle w:val="Hyperlink"/>
          </w:rPr>
          <w:t xml:space="preserve">in</w:t>
        </w:r>
        <w:r>
          <w:rPr>
            <w:rStyle w:val="Hyperlink"/>
          </w:rPr>
          <w:t xml:space="preserve"> </w:t>
        </w:r>
        <w:r>
          <w:rPr>
            <w:rStyle w:val="Hyperlink"/>
          </w:rPr>
          <w:t xml:space="preserve">Global Carbon</w:t>
        </w:r>
        <w:r>
          <w:rPr>
            <w:rStyle w:val="Hyperlink"/>
          </w:rPr>
          <w:t xml:space="preserve"> </w:t>
        </w:r>
        <w:r>
          <w:rPr>
            <w:rStyle w:val="Hyperlink"/>
          </w:rPr>
          <w:t xml:space="preserve">and</w:t>
        </w:r>
        <w:r>
          <w:rPr>
            <w:rStyle w:val="Hyperlink"/>
          </w:rPr>
          <w:t xml:space="preserve"> </w:t>
        </w:r>
        <w:r>
          <w:rPr>
            <w:rStyle w:val="Hyperlink"/>
          </w:rPr>
          <w:t xml:space="preserve">Water Cycles Under Climate Change</w:t>
        </w:r>
      </w:hyperlink>
      <w:r>
        <w:t xml:space="preserve">.</w:t>
      </w:r>
      <w:r>
        <w:t xml:space="preserve"> </w:t>
      </w:r>
      <w:r>
        <w:rPr>
          <w:iCs/>
          <w:i/>
        </w:rPr>
        <w:t xml:space="preserve">Geophysical Research Letters</w:t>
      </w:r>
      <w:r>
        <w:t xml:space="preserve"> </w:t>
      </w:r>
      <w:r>
        <w:rPr>
          <w:bCs/>
          <w:b/>
        </w:rPr>
        <w:t xml:space="preserve">45</w:t>
      </w:r>
      <w:r>
        <w:t xml:space="preserve">: 5052–5061.</w:t>
      </w:r>
    </w:p>
    <w:bookmarkEnd w:id="310"/>
    <w:bookmarkStart w:id="312"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w:t>
      </w:r>
      <w:r>
        <w:t xml:space="preserve"> </w:t>
      </w:r>
      <w:hyperlink r:id="rId311">
        <w:r>
          <w:rPr>
            <w:rStyle w:val="Hyperlink"/>
          </w:rPr>
          <w:t xml:space="preserve">Ecological forecasting of tree growth:</w:t>
        </w:r>
        <w:r>
          <w:rPr>
            <w:rStyle w:val="Hyperlink"/>
          </w:rPr>
          <w:t xml:space="preserve"> </w:t>
        </w:r>
        <w:r>
          <w:rPr>
            <w:rStyle w:val="Hyperlink"/>
          </w:rPr>
          <w:t xml:space="preserve">Regional</w:t>
        </w:r>
        <w:r>
          <w:rPr>
            <w:rStyle w:val="Hyperlink"/>
          </w:rPr>
          <w:t xml:space="preserve"> </w:t>
        </w:r>
        <w:r>
          <w:rPr>
            <w:rStyle w:val="Hyperlink"/>
          </w:rPr>
          <w:t xml:space="preserve">fusion of tree-ring and forest inventory data to quantify drivers and characterize uncertainty</w:t>
        </w:r>
      </w:hyperlink>
      <w:r>
        <w:t xml:space="preserve">.</w:t>
      </w:r>
      <w:r>
        <w:t xml:space="preserve"> </w:t>
      </w:r>
      <w:r>
        <w:rPr>
          <w:iCs/>
          <w:i/>
        </w:rPr>
        <w:t xml:space="preserve">Global Change Biology</w:t>
      </w:r>
      <w:r>
        <w:t xml:space="preserve"> </w:t>
      </w:r>
      <w:r>
        <w:rPr>
          <w:bCs/>
          <w:b/>
        </w:rPr>
        <w:t xml:space="preserve">n/a</w:t>
      </w:r>
      <w:r>
        <w:t xml:space="preserve">.</w:t>
      </w:r>
    </w:p>
    <w:bookmarkEnd w:id="312"/>
    <w:bookmarkStart w:id="314"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w:t>
      </w:r>
      <w:r>
        <w:t xml:space="preserve"> </w:t>
      </w:r>
      <w:hyperlink r:id="rId313">
        <w:r>
          <w:rPr>
            <w:rStyle w:val="Hyperlink"/>
          </w:rPr>
          <w:t xml:space="preserve">Similar temperature dependence of photosynthetic parameters in sun and shade leaves of three tropical tree species</w:t>
        </w:r>
      </w:hyperlink>
      <w:r>
        <w:t xml:space="preserve">.</w:t>
      </w:r>
      <w:r>
        <w:t xml:space="preserve"> </w:t>
      </w:r>
      <w:r>
        <w:rPr>
          <w:iCs/>
          <w:i/>
        </w:rPr>
        <w:t xml:space="preserve">Tree Physiology</w:t>
      </w:r>
      <w:r>
        <w:t xml:space="preserve"> </w:t>
      </w:r>
      <w:r>
        <w:rPr>
          <w:bCs/>
          <w:b/>
        </w:rPr>
        <w:t xml:space="preserve">40</w:t>
      </w:r>
      <w:r>
        <w:t xml:space="preserve">: 637–651.</w:t>
      </w:r>
    </w:p>
    <w:bookmarkEnd w:id="314"/>
    <w:bookmarkStart w:id="316" w:name="X0ccfad755741eb47469194a077a6965756390e7"/>
    <w:p>
      <w:pPr>
        <w:pStyle w:val="Bibliography"/>
      </w:pPr>
      <w:r>
        <w:rPr>
          <w:bCs/>
          <w:b/>
          <w:bCs/>
          <w:b/>
        </w:rPr>
        <w:t xml:space="preserve">Hikosaka K</w:t>
      </w:r>
      <w:r>
        <w:t xml:space="preserve">.</w:t>
      </w:r>
      <w:r>
        <w:t xml:space="preserve"> </w:t>
      </w:r>
      <w:r>
        <w:rPr>
          <w:bCs/>
          <w:b/>
        </w:rPr>
        <w:t xml:space="preserve">2014</w:t>
      </w:r>
      <w:r>
        <w:t xml:space="preserve">.</w:t>
      </w:r>
      <w:r>
        <w:t xml:space="preserve"> </w:t>
      </w:r>
      <w:hyperlink r:id="rId315">
        <w:r>
          <w:rPr>
            <w:rStyle w:val="Hyperlink"/>
          </w:rPr>
          <w:t xml:space="preserve">Optimal nitrogen distribution within a leaf canopy under direct and diffuse light</w:t>
        </w:r>
      </w:hyperlink>
      <w:r>
        <w:t xml:space="preserve">.</w:t>
      </w:r>
      <w:r>
        <w:t xml:space="preserve"> </w:t>
      </w:r>
      <w:r>
        <w:rPr>
          <w:iCs/>
          <w:i/>
        </w:rPr>
        <w:t xml:space="preserve">Plant, Cell &amp; Environment</w:t>
      </w:r>
      <w:r>
        <w:t xml:space="preserve"> </w:t>
      </w:r>
      <w:r>
        <w:rPr>
          <w:bCs/>
          <w:b/>
        </w:rPr>
        <w:t xml:space="preserve">37</w:t>
      </w:r>
      <w:r>
        <w:t xml:space="preserve">: 2077–2085.</w:t>
      </w:r>
    </w:p>
    <w:bookmarkEnd w:id="316"/>
    <w:bookmarkStart w:id="318"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w:t>
      </w:r>
      <w:r>
        <w:t xml:space="preserve"> </w:t>
      </w:r>
      <w:hyperlink r:id="rId317">
        <w:r>
          <w:rPr>
            <w:rStyle w:val="Hyperlink"/>
          </w:rPr>
          <w:t xml:space="preserve">Maximizing daily canopy photosynthesis with respect to the leaf nitrogen allocation pattern in the canopy</w:t>
        </w:r>
      </w:hyperlink>
      <w:r>
        <w:t xml:space="preserve">.</w:t>
      </w:r>
      <w:r>
        <w:t xml:space="preserve"> </w:t>
      </w:r>
      <w:r>
        <w:rPr>
          <w:iCs/>
          <w:i/>
        </w:rPr>
        <w:t xml:space="preserve">Oecologia</w:t>
      </w:r>
      <w:r>
        <w:t xml:space="preserve"> </w:t>
      </w:r>
      <w:r>
        <w:rPr>
          <w:bCs/>
          <w:b/>
        </w:rPr>
        <w:t xml:space="preserve">72</w:t>
      </w:r>
      <w:r>
        <w:t xml:space="preserve">: 520–526.</w:t>
      </w:r>
    </w:p>
    <w:bookmarkEnd w:id="318"/>
    <w:bookmarkStart w:id="320"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w:t>
      </w:r>
      <w:r>
        <w:t xml:space="preserve"> </w:t>
      </w:r>
      <w:hyperlink r:id="rId319">
        <w:r>
          <w:rPr>
            <w:rStyle w:val="Hyperlink"/>
          </w:rPr>
          <w:t xml:space="preserve">Drought and the interannual variability of stem growth in an aseasonal, everwet forest</w:t>
        </w:r>
      </w:hyperlink>
      <w:r>
        <w:t xml:space="preserve">.</w:t>
      </w:r>
      <w:r>
        <w:t xml:space="preserve"> </w:t>
      </w:r>
      <w:r>
        <w:rPr>
          <w:iCs/>
          <w:i/>
        </w:rPr>
        <w:t xml:space="preserve">Biotropica</w:t>
      </w:r>
      <w:r>
        <w:t xml:space="preserve"> </w:t>
      </w:r>
      <w:r>
        <w:rPr>
          <w:bCs/>
          <w:b/>
        </w:rPr>
        <w:t xml:space="preserve">51</w:t>
      </w:r>
      <w:r>
        <w:t xml:space="preserve">: 139–154.</w:t>
      </w:r>
    </w:p>
    <w:bookmarkEnd w:id="320"/>
    <w:bookmarkStart w:id="322"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w:t>
      </w:r>
      <w:r>
        <w:t xml:space="preserve"> </w:t>
      </w:r>
      <w:hyperlink r:id="rId321">
        <w:r>
          <w:rPr>
            <w:rStyle w:val="Hyperlink"/>
          </w:rPr>
          <w:t xml:space="preserve">Ontogenetic changes in leaf traits of tropical rainforest trees differing in juvenile light requirement</w:t>
        </w:r>
      </w:hyperlink>
      <w:r>
        <w:t xml:space="preserve">.</w:t>
      </w:r>
      <w:r>
        <w:t xml:space="preserve"> </w:t>
      </w:r>
      <w:r>
        <w:rPr>
          <w:iCs/>
          <w:i/>
        </w:rPr>
        <w:t xml:space="preserve">Oecologia</w:t>
      </w:r>
      <w:r>
        <w:t xml:space="preserve"> </w:t>
      </w:r>
      <w:r>
        <w:rPr>
          <w:bCs/>
          <w:b/>
        </w:rPr>
        <w:t xml:space="preserve">169</w:t>
      </w:r>
      <w:r>
        <w:t xml:space="preserve">: 33–45.</w:t>
      </w:r>
    </w:p>
    <w:bookmarkEnd w:id="322"/>
    <w:bookmarkStart w:id="324"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323">
        <w:r>
          <w:rPr>
            <w:rStyle w:val="Hyperlink"/>
          </w:rPr>
          <w:t xml:space="preserve">Air temperature optima of vegetation productivity across global biomes</w:t>
        </w:r>
      </w:hyperlink>
      <w:r>
        <w:t xml:space="preserve">.</w:t>
      </w:r>
      <w:r>
        <w:t xml:space="preserve"> </w:t>
      </w:r>
      <w:r>
        <w:rPr>
          <w:iCs/>
          <w:i/>
        </w:rPr>
        <w:t xml:space="preserve">Nature Ecology &amp; Evolution</w:t>
      </w:r>
      <w:r>
        <w:t xml:space="preserve"> </w:t>
      </w:r>
      <w:r>
        <w:rPr>
          <w:bCs/>
          <w:b/>
        </w:rPr>
        <w:t xml:space="preserve">3</w:t>
      </w:r>
      <w:r>
        <w:t xml:space="preserve">: 772–779.</w:t>
      </w:r>
    </w:p>
    <w:bookmarkEnd w:id="324"/>
    <w:bookmarkStart w:id="326"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w:t>
      </w:r>
      <w:r>
        <w:t xml:space="preserve"> </w:t>
      </w:r>
      <w:hyperlink r:id="rId325">
        <w:r>
          <w:rPr>
            <w:rStyle w:val="Hyperlink"/>
          </w:rPr>
          <w:t xml:space="preserve">New</w:t>
        </w:r>
        <w:r>
          <w:rPr>
            <w:rStyle w:val="Hyperlink"/>
          </w:rPr>
          <w:t xml:space="preserve"> </w:t>
        </w:r>
        <w:r>
          <w:rPr>
            <w:rStyle w:val="Hyperlink"/>
          </w:rPr>
          <w:t xml:space="preserve">ECOSTRESS</w:t>
        </w:r>
        <w:r>
          <w:rPr>
            <w:rStyle w:val="Hyperlink"/>
          </w:rPr>
          <w:t xml:space="preserve"> </w:t>
        </w:r>
        <w:r>
          <w:rPr>
            <w:rStyle w:val="Hyperlink"/>
          </w:rPr>
          <w:t xml:space="preserve">and</w:t>
        </w:r>
        <w:r>
          <w:rPr>
            <w:rStyle w:val="Hyperlink"/>
          </w:rPr>
          <w:t xml:space="preserve"> </w:t>
        </w:r>
        <w:r>
          <w:rPr>
            <w:rStyle w:val="Hyperlink"/>
          </w:rPr>
          <w:t xml:space="preserve">MODIS Land Surface Temperature Data Reveal Fine-Scale Heat Vulnerability</w:t>
        </w:r>
        <w:r>
          <w:rPr>
            <w:rStyle w:val="Hyperlink"/>
          </w:rPr>
          <w:t xml:space="preserve"> </w:t>
        </w:r>
        <w:r>
          <w:rPr>
            <w:rStyle w:val="Hyperlink"/>
          </w:rPr>
          <w:t xml:space="preserve">in</w:t>
        </w:r>
        <w:r>
          <w:rPr>
            <w:rStyle w:val="Hyperlink"/>
          </w:rPr>
          <w:t xml:space="preserve"> </w:t>
        </w:r>
        <w:r>
          <w:rPr>
            <w:rStyle w:val="Hyperlink"/>
          </w:rPr>
          <w:t xml:space="preserve">Cities</w:t>
        </w:r>
        <w:r>
          <w:rPr>
            <w:rStyle w:val="Hyperlink"/>
          </w:rPr>
          <w:t xml:space="preserve">:</w:t>
        </w:r>
        <w:r>
          <w:rPr>
            <w:rStyle w:val="Hyperlink"/>
          </w:rPr>
          <w:t xml:space="preserve"> </w:t>
        </w:r>
        <w:r>
          <w:rPr>
            <w:rStyle w:val="Hyperlink"/>
          </w:rPr>
          <w:t xml:space="preserve">A Case Study</w:t>
        </w:r>
        <w:r>
          <w:rPr>
            <w:rStyle w:val="Hyperlink"/>
          </w:rPr>
          <w:t xml:space="preserve"> </w:t>
        </w:r>
        <w:r>
          <w:rPr>
            <w:rStyle w:val="Hyperlink"/>
          </w:rPr>
          <w:t xml:space="preserve">for</w:t>
        </w:r>
        <w:r>
          <w:rPr>
            <w:rStyle w:val="Hyperlink"/>
          </w:rPr>
          <w:t xml:space="preserve"> </w:t>
        </w:r>
        <w:r>
          <w:rPr>
            <w:rStyle w:val="Hyperlink"/>
          </w:rPr>
          <w:t xml:space="preserve">Los Angeles County</w:t>
        </w:r>
        <w:r>
          <w:rPr>
            <w:rStyle w:val="Hyperlink"/>
          </w:rPr>
          <w:t xml:space="preserve">,</w:t>
        </w:r>
        <w:r>
          <w:rPr>
            <w:rStyle w:val="Hyperlink"/>
          </w:rPr>
          <w:t xml:space="preserve"> </w:t>
        </w:r>
        <w:r>
          <w:rPr>
            <w:rStyle w:val="Hyperlink"/>
          </w:rPr>
          <w:t xml:space="preserve">California</w:t>
        </w:r>
      </w:hyperlink>
      <w:r>
        <w:t xml:space="preserve">.</w:t>
      </w:r>
      <w:r>
        <w:t xml:space="preserve"> </w:t>
      </w:r>
      <w:r>
        <w:rPr>
          <w:iCs/>
          <w:i/>
        </w:rPr>
        <w:t xml:space="preserve">Remote Sensing</w:t>
      </w:r>
      <w:r>
        <w:t xml:space="preserve"> </w:t>
      </w:r>
      <w:r>
        <w:rPr>
          <w:bCs/>
          <w:b/>
        </w:rPr>
        <w:t xml:space="preserve">11</w:t>
      </w:r>
      <w:r>
        <w:t xml:space="preserve">: 2136.</w:t>
      </w:r>
    </w:p>
    <w:bookmarkEnd w:id="326"/>
    <w:bookmarkStart w:id="328"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w:t>
      </w:r>
      <w:r>
        <w:t xml:space="preserve"> </w:t>
      </w:r>
      <w:hyperlink r:id="rId327">
        <w:r>
          <w:rPr>
            <w:rStyle w:val="Hyperlink"/>
          </w:rPr>
          <w:t xml:space="preserve">Soil moisture– atmosphere feedback dominates land carbon uptake variability</w:t>
        </w:r>
      </w:hyperlink>
      <w:r>
        <w:t xml:space="preserve">.</w:t>
      </w:r>
      <w:r>
        <w:t xml:space="preserve"> </w:t>
      </w:r>
      <w:r>
        <w:rPr>
          <w:iCs/>
          <w:i/>
        </w:rPr>
        <w:t xml:space="preserve">Nature</w:t>
      </w:r>
      <w:r>
        <w:t xml:space="preserve"> </w:t>
      </w:r>
      <w:r>
        <w:rPr>
          <w:bCs/>
          <w:b/>
        </w:rPr>
        <w:t xml:space="preserve">592</w:t>
      </w:r>
      <w:r>
        <w:t xml:space="preserve">: 65–69.</w:t>
      </w:r>
    </w:p>
    <w:bookmarkEnd w:id="328"/>
    <w:bookmarkStart w:id="330"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w:t>
      </w:r>
      <w:r>
        <w:t xml:space="preserve"> </w:t>
      </w:r>
      <w:hyperlink r:id="rId329">
        <w:r>
          <w:rPr>
            <w:rStyle w:val="Hyperlink"/>
          </w:rPr>
          <w:t xml:space="preserve">Terrestrial models and global change: Challenges for the future</w:t>
        </w:r>
      </w:hyperlink>
      <w:r>
        <w:t xml:space="preserve">.</w:t>
      </w:r>
      <w:r>
        <w:t xml:space="preserve"> </w:t>
      </w:r>
      <w:r>
        <w:rPr>
          <w:iCs/>
          <w:i/>
        </w:rPr>
        <w:t xml:space="preserve">Global Change Biology</w:t>
      </w:r>
      <w:r>
        <w:t xml:space="preserve"> </w:t>
      </w:r>
      <w:r>
        <w:rPr>
          <w:bCs/>
          <w:b/>
        </w:rPr>
        <w:t xml:space="preserve">4</w:t>
      </w:r>
      <w:r>
        <w:t xml:space="preserve">: 581–590.</w:t>
      </w:r>
    </w:p>
    <w:bookmarkEnd w:id="330"/>
    <w:bookmarkStart w:id="332"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w:t>
      </w:r>
      <w:r>
        <w:t xml:space="preserve"> </w:t>
      </w:r>
      <w:hyperlink r:id="rId331">
        <w:r>
          <w:rPr>
            <w:rStyle w:val="Hyperlink"/>
          </w:rPr>
          <w:t xml:space="preserve">Ecological distribution of leaf stomata and trichomes among tree species in a</w:t>
        </w:r>
        <w:r>
          <w:rPr>
            <w:rStyle w:val="Hyperlink"/>
          </w:rPr>
          <w:t xml:space="preserve"> </w:t>
        </w:r>
        <w:r>
          <w:rPr>
            <w:rStyle w:val="Hyperlink"/>
          </w:rPr>
          <w:t xml:space="preserve">Malaysian</w:t>
        </w:r>
        <w:r>
          <w:rPr>
            <w:rStyle w:val="Hyperlink"/>
          </w:rPr>
          <w:t xml:space="preserve"> </w:t>
        </w:r>
        <w:r>
          <w:rPr>
            <w:rStyle w:val="Hyperlink"/>
          </w:rPr>
          <w:t xml:space="preserve">lowland tropical rain forest</w:t>
        </w:r>
      </w:hyperlink>
      <w:r>
        <w:t xml:space="preserve">.</w:t>
      </w:r>
      <w:r>
        <w:t xml:space="preserve"> </w:t>
      </w:r>
      <w:r>
        <w:rPr>
          <w:iCs/>
          <w:i/>
        </w:rPr>
        <w:t xml:space="preserve">Journal of Plant Research</w:t>
      </w:r>
      <w:r>
        <w:t xml:space="preserve"> </w:t>
      </w:r>
      <w:r>
        <w:rPr>
          <w:bCs/>
          <w:b/>
        </w:rPr>
        <w:t xml:space="preserve">129</w:t>
      </w:r>
      <w:r>
        <w:t xml:space="preserve">: 625–635.</w:t>
      </w:r>
    </w:p>
    <w:bookmarkEnd w:id="332"/>
    <w:bookmarkStart w:id="334" w:name="ref-ipccClimateChange20212021"/>
    <w:p>
      <w:pPr>
        <w:pStyle w:val="Bibliography"/>
      </w:pPr>
      <w:r>
        <w:rPr>
          <w:bCs/>
          <w:b/>
          <w:bCs/>
          <w:b/>
        </w:rPr>
        <w:t xml:space="preserve">IPCC</w:t>
      </w:r>
      <w:r>
        <w:t xml:space="preserve">.</w:t>
      </w:r>
      <w:r>
        <w:t xml:space="preserve"> </w:t>
      </w:r>
      <w:r>
        <w:rPr>
          <w:bCs/>
          <w:b/>
        </w:rPr>
        <w:t xml:space="preserve">2021</w:t>
      </w:r>
      <w:r>
        <w:t xml:space="preserve">.</w:t>
      </w:r>
      <w:r>
        <w:t xml:space="preserve"> </w:t>
      </w:r>
      <w:hyperlink r:id="rId333">
        <w:r>
          <w:rPr>
            <w:rStyle w:val="Hyperlink"/>
          </w:rPr>
          <w:t xml:space="preserve">Climate</w:t>
        </w:r>
        <w:r>
          <w:rPr>
            <w:rStyle w:val="Hyperlink"/>
          </w:rPr>
          <w:t xml:space="preserve"> </w:t>
        </w:r>
        <w:r>
          <w:rPr>
            <w:rStyle w:val="Hyperlink"/>
          </w:rPr>
          <w:t xml:space="preserve">Change</w:t>
        </w:r>
        <w:r>
          <w:rPr>
            <w:rStyle w:val="Hyperlink"/>
          </w:rPr>
          <w:t xml:space="preserve"> </w:t>
        </w:r>
        <w:r>
          <w:rPr>
            <w:rStyle w:val="Hyperlink"/>
          </w:rPr>
          <w:t xml:space="preserve">2021</w:t>
        </w:r>
        <w:r>
          <w:rPr>
            <w:rStyle w:val="Hyperlink"/>
          </w:rPr>
          <w:t xml:space="preserve"> </w:t>
        </w:r>
        <w:r>
          <w:rPr>
            <w:rStyle w:val="Hyperlink"/>
          </w:rPr>
          <w:t xml:space="preserve">The Physical Science Basis–IPCC</w:t>
        </w:r>
      </w:hyperlink>
      <w:r>
        <w:t xml:space="preserve">.</w:t>
      </w:r>
    </w:p>
    <w:bookmarkEnd w:id="334"/>
    <w:bookmarkStart w:id="336"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w:t>
      </w:r>
      <w:r>
        <w:t xml:space="preserve"> </w:t>
      </w:r>
      <w:hyperlink r:id="rId335">
        <w:r>
          <w:rPr>
            <w:rStyle w:val="Hyperlink"/>
          </w:rPr>
          <w:t xml:space="preserve">Age-related changes in ecosystem structure and function and effects on water and carbon exchange in ponderosa pine</w:t>
        </w:r>
      </w:hyperlink>
      <w:r>
        <w:t xml:space="preserve">.</w:t>
      </w:r>
      <w:r>
        <w:t xml:space="preserve"> </w:t>
      </w:r>
      <w:r>
        <w:rPr>
          <w:iCs/>
          <w:i/>
        </w:rPr>
        <w:t xml:space="preserve">Tree Physiology</w:t>
      </w:r>
      <w:r>
        <w:t xml:space="preserve"> </w:t>
      </w:r>
      <w:r>
        <w:rPr>
          <w:bCs/>
          <w:b/>
        </w:rPr>
        <w:t xml:space="preserve">24</w:t>
      </w:r>
      <w:r>
        <w:t xml:space="preserve">: 753–763.</w:t>
      </w:r>
    </w:p>
    <w:bookmarkEnd w:id="336"/>
    <w:bookmarkStart w:id="338"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w:t>
      </w:r>
      <w:r>
        <w:t xml:space="preserve"> </w:t>
      </w:r>
      <w:hyperlink r:id="rId337">
        <w:r>
          <w:rPr>
            <w:rStyle w:val="Hyperlink"/>
          </w:rPr>
          <w:t xml:space="preserve">Wind profiles in and over trees</w:t>
        </w:r>
      </w:hyperlink>
      <w:r>
        <w:t xml:space="preserve">.</w:t>
      </w:r>
      <w:r>
        <w:t xml:space="preserve"> </w:t>
      </w:r>
      <w:r>
        <w:rPr>
          <w:iCs/>
          <w:i/>
        </w:rPr>
        <w:t xml:space="preserve">Journal of Forestry Research</w:t>
      </w:r>
      <w:r>
        <w:t xml:space="preserve"> </w:t>
      </w:r>
      <w:r>
        <w:rPr>
          <w:bCs/>
          <w:b/>
        </w:rPr>
        <w:t xml:space="preserve">15</w:t>
      </w:r>
      <w:r>
        <w:t xml:space="preserve">: 305.</w:t>
      </w:r>
    </w:p>
    <w:bookmarkEnd w:id="338"/>
    <w:bookmarkStart w:id="340" w:name="ref-johnstonWhatLiesVertical2022a"/>
    <w:p>
      <w:pPr>
        <w:pStyle w:val="Bibliography"/>
      </w:pPr>
      <w:r>
        <w:rPr>
          <w:bCs/>
          <w:b/>
          <w:bCs/>
          <w:b/>
        </w:rPr>
        <w:t xml:space="preserve">Johnston MR</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Moorcroft PR</w:t>
      </w:r>
      <w:r>
        <w:t xml:space="preserve">.</w:t>
      </w:r>
      <w:r>
        <w:t xml:space="preserve"> </w:t>
      </w:r>
      <w:r>
        <w:rPr>
          <w:bCs/>
          <w:b/>
        </w:rPr>
        <w:t xml:space="preserve">2022</w:t>
      </w:r>
      <w:r>
        <w:t xml:space="preserve">.</w:t>
      </w:r>
      <w:r>
        <w:t xml:space="preserve"> </w:t>
      </w:r>
      <w:hyperlink r:id="rId339">
        <w:r>
          <w:rPr>
            <w:rStyle w:val="Hyperlink"/>
          </w:rPr>
          <w:t xml:space="preserve">What lies beneath:</w:t>
        </w:r>
        <w:r>
          <w:rPr>
            <w:rStyle w:val="Hyperlink"/>
          </w:rPr>
          <w:t xml:space="preserve"> </w:t>
        </w:r>
        <w:r>
          <w:rPr>
            <w:rStyle w:val="Hyperlink"/>
          </w:rPr>
          <w:t xml:space="preserve">Vertical</w:t>
        </w:r>
        <w:r>
          <w:rPr>
            <w:rStyle w:val="Hyperlink"/>
          </w:rPr>
          <w:t xml:space="preserve"> </w:t>
        </w:r>
        <w:r>
          <w:rPr>
            <w:rStyle w:val="Hyperlink"/>
          </w:rPr>
          <w:t xml:space="preserve">temperature heterogeneity in a</w:t>
        </w:r>
        <w:r>
          <w:rPr>
            <w:rStyle w:val="Hyperlink"/>
          </w:rPr>
          <w:t xml:space="preserve"> </w:t>
        </w:r>
        <w:r>
          <w:rPr>
            <w:rStyle w:val="Hyperlink"/>
          </w:rPr>
          <w:t xml:space="preserve">Mediterranean</w:t>
        </w:r>
        <w:r>
          <w:rPr>
            <w:rStyle w:val="Hyperlink"/>
          </w:rPr>
          <w:t xml:space="preserve"> </w:t>
        </w:r>
        <w:r>
          <w:rPr>
            <w:rStyle w:val="Hyperlink"/>
          </w:rPr>
          <w:t xml:space="preserve">woodland savanna</w:t>
        </w:r>
      </w:hyperlink>
      <w:r>
        <w:t xml:space="preserve">.</w:t>
      </w:r>
      <w:r>
        <w:t xml:space="preserve"> </w:t>
      </w:r>
      <w:r>
        <w:rPr>
          <w:iCs/>
          <w:i/>
        </w:rPr>
        <w:t xml:space="preserve">Remote Sensing of Environment</w:t>
      </w:r>
      <w:r>
        <w:t xml:space="preserve"> </w:t>
      </w:r>
      <w:r>
        <w:rPr>
          <w:bCs/>
          <w:b/>
        </w:rPr>
        <w:t xml:space="preserve">274</w:t>
      </w:r>
      <w:r>
        <w:t xml:space="preserve">: 112950.</w:t>
      </w:r>
    </w:p>
    <w:bookmarkEnd w:id="340"/>
    <w:bookmarkStart w:id="342"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w:t>
      </w:r>
      <w:r>
        <w:t xml:space="preserve"> </w:t>
      </w:r>
      <w:hyperlink r:id="rId341">
        <w:r>
          <w:rPr>
            <w:rStyle w:val="Hyperlink"/>
          </w:rPr>
          <w:t xml:space="preserve">Managing red pine stand structure to mitigate drought impacts</w:t>
        </w:r>
      </w:hyperlink>
      <w:r>
        <w:t xml:space="preserve">.</w:t>
      </w:r>
      <w:r>
        <w:t xml:space="preserve"> </w:t>
      </w:r>
      <w:r>
        <w:rPr>
          <w:iCs/>
          <w:i/>
        </w:rPr>
        <w:t xml:space="preserve">Dendrochronologia</w:t>
      </w:r>
      <w:r>
        <w:t xml:space="preserve"> </w:t>
      </w:r>
      <w:r>
        <w:rPr>
          <w:bCs/>
          <w:b/>
        </w:rPr>
        <w:t xml:space="preserve">57</w:t>
      </w:r>
      <w:r>
        <w:t xml:space="preserve">: 125623.</w:t>
      </w:r>
    </w:p>
    <w:bookmarkEnd w:id="342"/>
    <w:bookmarkStart w:id="344"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w:t>
      </w:r>
      <w:r>
        <w:t xml:space="preserve"> </w:t>
      </w:r>
      <w:hyperlink r:id="rId343">
        <w:r>
          <w:rPr>
            <w:rStyle w:val="Hyperlink"/>
          </w:rPr>
          <w:t xml:space="preserve">Canopy structure and topography jointly constrain the microclimate of human-modified tropical landscapes</w:t>
        </w:r>
      </w:hyperlink>
      <w:r>
        <w:t xml:space="preserve">.</w:t>
      </w:r>
      <w:r>
        <w:t xml:space="preserve"> </w:t>
      </w:r>
      <w:r>
        <w:rPr>
          <w:iCs/>
          <w:i/>
        </w:rPr>
        <w:t xml:space="preserve">Global Change Biology</w:t>
      </w:r>
      <w:r>
        <w:t xml:space="preserve"> </w:t>
      </w:r>
      <w:r>
        <w:rPr>
          <w:bCs/>
          <w:b/>
        </w:rPr>
        <w:t xml:space="preserve">24</w:t>
      </w:r>
      <w:r>
        <w:t xml:space="preserve">: 5243–5258.</w:t>
      </w:r>
    </w:p>
    <w:bookmarkEnd w:id="344"/>
    <w:bookmarkStart w:id="346"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w:t>
      </w:r>
      <w:r>
        <w:t xml:space="preserve"> </w:t>
      </w:r>
      <w:hyperlink r:id="rId345">
        <w:r>
          <w:rPr>
            <w:rStyle w:val="Hyperlink"/>
          </w:rPr>
          <w:t xml:space="preserve">Foliar and</w:t>
        </w:r>
        <w:r>
          <w:rPr>
            <w:rStyle w:val="Hyperlink"/>
          </w:rPr>
          <w:t xml:space="preserve"> </w:t>
        </w:r>
        <w:r>
          <w:rPr>
            <w:rStyle w:val="Hyperlink"/>
          </w:rPr>
          <w:t xml:space="preserve">Wood Traits Covary</w:t>
        </w:r>
        <w:r>
          <w:rPr>
            <w:rStyle w:val="Hyperlink"/>
          </w:rPr>
          <w:t xml:space="preserve"> </w:t>
        </w:r>
        <w:r>
          <w:rPr>
            <w:rStyle w:val="Hyperlink"/>
          </w:rPr>
          <w:t xml:space="preserve">along a</w:t>
        </w:r>
        <w:r>
          <w:rPr>
            <w:rStyle w:val="Hyperlink"/>
          </w:rPr>
          <w:t xml:space="preserve"> </w:t>
        </w:r>
        <w:r>
          <w:rPr>
            <w:rStyle w:val="Hyperlink"/>
          </w:rPr>
          <w:t xml:space="preserve">Vertical Gradient</w:t>
        </w:r>
        <w:r>
          <w:rPr>
            <w:rStyle w:val="Hyperlink"/>
          </w:rPr>
          <w:t xml:space="preserve"> </w:t>
        </w:r>
        <w:r>
          <w:rPr>
            <w:rStyle w:val="Hyperlink"/>
          </w:rPr>
          <w:t xml:space="preserve">within the</w:t>
        </w:r>
        <w:r>
          <w:rPr>
            <w:rStyle w:val="Hyperlink"/>
          </w:rPr>
          <w:t xml:space="preserve"> </w:t>
        </w:r>
        <w:r>
          <w:rPr>
            <w:rStyle w:val="Hyperlink"/>
          </w:rPr>
          <w:t xml:space="preserve">Crown</w:t>
        </w:r>
        <w:r>
          <w:rPr>
            <w:rStyle w:val="Hyperlink"/>
          </w:rPr>
          <w:t xml:space="preserve"> </w:t>
        </w:r>
        <w:r>
          <w:rPr>
            <w:rStyle w:val="Hyperlink"/>
          </w:rPr>
          <w:t xml:space="preserve">of</w:t>
        </w:r>
        <w:r>
          <w:rPr>
            <w:rStyle w:val="Hyperlink"/>
          </w:rPr>
          <w:t xml:space="preserve"> </w:t>
        </w:r>
        <w:r>
          <w:rPr>
            <w:rStyle w:val="Hyperlink"/>
          </w:rPr>
          <w:t xml:space="preserve">Long-Lived Light-Demanding Species</w:t>
        </w:r>
        <w:r>
          <w:rPr>
            <w:rStyle w:val="Hyperlink"/>
          </w:rPr>
          <w:t xml:space="preserve"> </w:t>
        </w:r>
        <w:r>
          <w:rPr>
            <w:rStyle w:val="Hyperlink"/>
          </w:rPr>
          <w:t xml:space="preserve">of the</w:t>
        </w:r>
        <w:r>
          <w:rPr>
            <w:rStyle w:val="Hyperlink"/>
          </w:rPr>
          <w:t xml:space="preserve"> </w:t>
        </w:r>
        <w:r>
          <w:rPr>
            <w:rStyle w:val="Hyperlink"/>
          </w:rPr>
          <w:t xml:space="preserve">Congo Basin Semi-Deciduous Forest</w:t>
        </w:r>
      </w:hyperlink>
      <w:r>
        <w:t xml:space="preserve">.</w:t>
      </w:r>
      <w:r>
        <w:t xml:space="preserve"> </w:t>
      </w:r>
      <w:r>
        <w:rPr>
          <w:iCs/>
          <w:i/>
        </w:rPr>
        <w:t xml:space="preserve">Forests</w:t>
      </w:r>
      <w:r>
        <w:t xml:space="preserve"> </w:t>
      </w:r>
      <w:r>
        <w:rPr>
          <w:bCs/>
          <w:b/>
        </w:rPr>
        <w:t xml:space="preserve">11</w:t>
      </w:r>
      <w:r>
        <w:t xml:space="preserve">: 35.</w:t>
      </w:r>
    </w:p>
    <w:bookmarkEnd w:id="346"/>
    <w:bookmarkStart w:id="348"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w:t>
      </w:r>
      <w:r>
        <w:t xml:space="preserve"> </w:t>
      </w:r>
      <w:hyperlink r:id="rId347">
        <w:r>
          <w:rPr>
            <w:rStyle w:val="Hyperlink"/>
          </w:rPr>
          <w:t xml:space="preserve">Modeling</w:t>
        </w:r>
        <w:r>
          <w:rPr>
            <w:rStyle w:val="Hyperlink"/>
          </w:rPr>
          <w:t xml:space="preserve"> </w:t>
        </w:r>
        <w:r>
          <w:rPr>
            <w:rStyle w:val="Hyperlink"/>
          </w:rPr>
          <w:t xml:space="preserve">CO2</w:t>
        </w:r>
        <w:r>
          <w:rPr>
            <w:rStyle w:val="Hyperlink"/>
          </w:rPr>
          <w:t xml:space="preserve"> </w:t>
        </w:r>
        <w:r>
          <w:rPr>
            <w:rStyle w:val="Hyperlink"/>
          </w:rPr>
          <w:t xml:space="preserve">sources, sinks, and fluxes within a forest canopy</w:t>
        </w:r>
      </w:hyperlink>
      <w:r>
        <w:t xml:space="preserve">.</w:t>
      </w:r>
      <w:r>
        <w:t xml:space="preserve"> </w:t>
      </w:r>
      <w:r>
        <w:rPr>
          <w:iCs/>
          <w:i/>
        </w:rPr>
        <w:t xml:space="preserve">Journal of Geophysical Research: Atmospheres</w:t>
      </w:r>
      <w:r>
        <w:t xml:space="preserve"> </w:t>
      </w:r>
      <w:r>
        <w:rPr>
          <w:bCs/>
          <w:b/>
        </w:rPr>
        <w:t xml:space="preserve">104</w:t>
      </w:r>
      <w:r>
        <w:t xml:space="preserve">: 6081–6091.</w:t>
      </w:r>
    </w:p>
    <w:bookmarkEnd w:id="348"/>
    <w:bookmarkStart w:id="35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w:t>
      </w:r>
      <w:r>
        <w:t xml:space="preserve"> </w:t>
      </w:r>
      <w:hyperlink r:id="rId349">
        <w:r>
          <w:rPr>
            <w:rStyle w:val="Hyperlink"/>
          </w:rPr>
          <w:t xml:space="preserve">Global leaf trait estimates biased due to plasticity in the shade</w:t>
        </w:r>
      </w:hyperlink>
      <w:r>
        <w:t xml:space="preserve">.</w:t>
      </w:r>
      <w:r>
        <w:t xml:space="preserve"> </w:t>
      </w:r>
      <w:r>
        <w:rPr>
          <w:iCs/>
          <w:i/>
        </w:rPr>
        <w:t xml:space="preserve">Nature Plants</w:t>
      </w:r>
      <w:r>
        <w:t xml:space="preserve"> </w:t>
      </w:r>
      <w:r>
        <w:rPr>
          <w:bCs/>
          <w:b/>
        </w:rPr>
        <w:t xml:space="preserve">3</w:t>
      </w:r>
      <w:r>
        <w:t xml:space="preserve">: 1–6.</w:t>
      </w:r>
    </w:p>
    <w:bookmarkEnd w:id="350"/>
    <w:bookmarkStart w:id="35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w:t>
      </w:r>
      <w:r>
        <w:t xml:space="preserve"> </w:t>
      </w:r>
      <w:hyperlink r:id="rId351">
        <w:r>
          <w:rPr>
            <w:rStyle w:val="Hyperlink"/>
          </w:rPr>
          <w:t xml:space="preserve">Height-related changes in leaf photosynthetic traits in diverse</w:t>
        </w:r>
        <w:r>
          <w:rPr>
            <w:rStyle w:val="Hyperlink"/>
          </w:rPr>
          <w:t xml:space="preserve"> </w:t>
        </w:r>
        <w:r>
          <w:rPr>
            <w:rStyle w:val="Hyperlink"/>
          </w:rPr>
          <w:t xml:space="preserve">Bornean</w:t>
        </w:r>
        <w:r>
          <w:rPr>
            <w:rStyle w:val="Hyperlink"/>
          </w:rPr>
          <w:t xml:space="preserve"> </w:t>
        </w:r>
        <w:r>
          <w:rPr>
            <w:rStyle w:val="Hyperlink"/>
          </w:rPr>
          <w:t xml:space="preserve">tropical rain forest trees</w:t>
        </w:r>
      </w:hyperlink>
      <w:r>
        <w:t xml:space="preserve">.</w:t>
      </w:r>
      <w:r>
        <w:t xml:space="preserve"> </w:t>
      </w:r>
      <w:r>
        <w:rPr>
          <w:iCs/>
          <w:i/>
        </w:rPr>
        <w:t xml:space="preserve">Oecologia</w:t>
      </w:r>
      <w:r>
        <w:t xml:space="preserve"> </w:t>
      </w:r>
      <w:r>
        <w:rPr>
          <w:bCs/>
          <w:b/>
        </w:rPr>
        <w:t xml:space="preserve">177</w:t>
      </w:r>
      <w:r>
        <w:t xml:space="preserve">: 191–202.</w:t>
      </w:r>
    </w:p>
    <w:bookmarkEnd w:id="352"/>
    <w:bookmarkStart w:id="353"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353"/>
    <w:bookmarkStart w:id="355"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w:t>
      </w:r>
      <w:r>
        <w:t xml:space="preserve"> </w:t>
      </w:r>
      <w:hyperlink r:id="rId354">
        <w:r>
          <w:rPr>
            <w:rStyle w:val="Hyperlink"/>
          </w:rPr>
          <w:t xml:space="preserve">Toward</w:t>
        </w:r>
        <w:r>
          <w:rPr>
            <w:rStyle w:val="Hyperlink"/>
          </w:rPr>
          <w:t xml:space="preserve"> </w:t>
        </w:r>
        <w:r>
          <w:rPr>
            <w:rStyle w:val="Hyperlink"/>
          </w:rPr>
          <w:t xml:space="preserve">Synthesis</w:t>
        </w:r>
        <w:r>
          <w:rPr>
            <w:rStyle w:val="Hyperlink"/>
          </w:rPr>
          <w:t xml:space="preserve"> </w:t>
        </w:r>
        <w:r>
          <w:rPr>
            <w:rStyle w:val="Hyperlink"/>
          </w:rPr>
          <w:t xml:space="preserve">of</w:t>
        </w:r>
        <w:r>
          <w:rPr>
            <w:rStyle w:val="Hyperlink"/>
          </w:rPr>
          <w:t xml:space="preserve"> </w:t>
        </w:r>
        <w:r>
          <w:rPr>
            <w:rStyle w:val="Hyperlink"/>
          </w:rPr>
          <w:t xml:space="preserve">Relationships</w:t>
        </w:r>
        <w:r>
          <w:rPr>
            <w:rStyle w:val="Hyperlink"/>
          </w:rPr>
          <w:t xml:space="preserve"> </w:t>
        </w:r>
        <w:r>
          <w:rPr>
            <w:rStyle w:val="Hyperlink"/>
          </w:rPr>
          <w:t xml:space="preserve">among</w:t>
        </w:r>
        <w:r>
          <w:rPr>
            <w:rStyle w:val="Hyperlink"/>
          </w:rPr>
          <w:t xml:space="preserve"> </w:t>
        </w:r>
        <w:r>
          <w:rPr>
            <w:rStyle w:val="Hyperlink"/>
          </w:rPr>
          <w:t xml:space="preserve">Leaf Longevity</w:t>
        </w:r>
        <w:r>
          <w:rPr>
            <w:rStyle w:val="Hyperlink"/>
          </w:rPr>
          <w:t xml:space="preserve">,</w:t>
        </w:r>
        <w:r>
          <w:rPr>
            <w:rStyle w:val="Hyperlink"/>
          </w:rPr>
          <w:t xml:space="preserve"> </w:t>
        </w:r>
        <w:r>
          <w:rPr>
            <w:rStyle w:val="Hyperlink"/>
          </w:rPr>
          <w:t xml:space="preserve">Instantaneous Photosynthetic Rate</w:t>
        </w:r>
        <w:r>
          <w:rPr>
            <w:rStyle w:val="Hyperlink"/>
          </w:rPr>
          <w:t xml:space="preserve">,</w:t>
        </w:r>
        <w:r>
          <w:rPr>
            <w:rStyle w:val="Hyperlink"/>
          </w:rPr>
          <w:t xml:space="preserve"> </w:t>
        </w:r>
        <w:r>
          <w:rPr>
            <w:rStyle w:val="Hyperlink"/>
          </w:rPr>
          <w:t xml:space="preserve">Lifetime Leaf Carbon Gain</w:t>
        </w:r>
        <w:r>
          <w:rPr>
            <w:rStyle w:val="Hyperlink"/>
          </w:rPr>
          <w:t xml:space="preserve">, and the</w:t>
        </w:r>
        <w:r>
          <w:rPr>
            <w:rStyle w:val="Hyperlink"/>
          </w:rPr>
          <w:t xml:space="preserve"> </w:t>
        </w:r>
        <w:r>
          <w:rPr>
            <w:rStyle w:val="Hyperlink"/>
          </w:rPr>
          <w:t xml:space="preserve">Gross Primary Production</w:t>
        </w:r>
        <w:r>
          <w:rPr>
            <w:rStyle w:val="Hyperlink"/>
          </w:rPr>
          <w:t xml:space="preserve"> </w:t>
        </w:r>
        <w:r>
          <w:rPr>
            <w:rStyle w:val="Hyperlink"/>
          </w:rPr>
          <w:t xml:space="preserve">of</w:t>
        </w:r>
        <w:r>
          <w:rPr>
            <w:rStyle w:val="Hyperlink"/>
          </w:rPr>
          <w:t xml:space="preserve"> </w:t>
        </w:r>
        <w:r>
          <w:rPr>
            <w:rStyle w:val="Hyperlink"/>
          </w:rPr>
          <w:t xml:space="preserve">Forests</w:t>
        </w:r>
        <w:r>
          <w:rPr>
            <w:rStyle w:val="Hyperlink"/>
          </w:rPr>
          <w:t xml:space="preserve">.</w:t>
        </w:r>
      </w:hyperlink>
      <w:r>
        <w:t xml:space="preserve"> </w:t>
      </w:r>
      <w:r>
        <w:rPr>
          <w:iCs/>
          <w:i/>
        </w:rPr>
        <w:t xml:space="preserve">The American Naturalist</w:t>
      </w:r>
      <w:r>
        <w:t xml:space="preserve"> </w:t>
      </w:r>
      <w:r>
        <w:rPr>
          <w:bCs/>
          <w:b/>
        </w:rPr>
        <w:t xml:space="preserve">168</w:t>
      </w:r>
      <w:r>
        <w:t xml:space="preserve">: 373–383.</w:t>
      </w:r>
    </w:p>
    <w:bookmarkEnd w:id="355"/>
    <w:bookmarkStart w:id="357"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w:t>
      </w:r>
      <w:r>
        <w:t xml:space="preserve"> </w:t>
      </w:r>
      <w:hyperlink r:id="rId356">
        <w:r>
          <w:rPr>
            <w:rStyle w:val="Hyperlink"/>
          </w:rPr>
          <w:t xml:space="preserve">Canopy nitrogen distribution is optimized to prevent photoinhibition throughout the canopy during sun flecks</w:t>
        </w:r>
      </w:hyperlink>
      <w:r>
        <w:t xml:space="preserve">.</w:t>
      </w:r>
      <w:r>
        <w:t xml:space="preserve"> </w:t>
      </w:r>
      <w:r>
        <w:rPr>
          <w:iCs/>
          <w:i/>
        </w:rPr>
        <w:t xml:space="preserve">Scientific Reports</w:t>
      </w:r>
      <w:r>
        <w:t xml:space="preserve"> </w:t>
      </w:r>
      <w:r>
        <w:rPr>
          <w:bCs/>
          <w:b/>
        </w:rPr>
        <w:t xml:space="preserve">8</w:t>
      </w:r>
      <w:r>
        <w:t xml:space="preserve">: 503.</w:t>
      </w:r>
    </w:p>
    <w:bookmarkEnd w:id="357"/>
    <w:bookmarkStart w:id="359"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w:t>
      </w:r>
      <w:r>
        <w:t xml:space="preserve"> </w:t>
      </w:r>
      <w:hyperlink r:id="rId358">
        <w:r>
          <w:rPr>
            <w:rStyle w:val="Hyperlink"/>
          </w:rPr>
          <w:t xml:space="preserve">Variability in leaf optical properties among 26</w:t>
        </w:r>
        <w:r>
          <w:rPr>
            <w:rStyle w:val="Hyperlink"/>
          </w:rPr>
          <w:t xml:space="preserve"> </w:t>
        </w:r>
        <w:r>
          <w:rPr>
            <w:rStyle w:val="Hyperlink"/>
          </w:rPr>
          <w:t xml:space="preserve">Species From A Broad Range Of Habitats</w:t>
        </w:r>
      </w:hyperlink>
      <w:r>
        <w:t xml:space="preserve">.</w:t>
      </w:r>
      <w:r>
        <w:t xml:space="preserve"> </w:t>
      </w:r>
      <w:r>
        <w:rPr>
          <w:iCs/>
          <w:i/>
        </w:rPr>
        <w:t xml:space="preserve">American Journal of Botany</w:t>
      </w:r>
      <w:r>
        <w:t xml:space="preserve"> </w:t>
      </w:r>
      <w:r>
        <w:rPr>
          <w:bCs/>
          <w:b/>
        </w:rPr>
        <w:t xml:space="preserve">85</w:t>
      </w:r>
      <w:r>
        <w:t xml:space="preserve">: 940–946.</w:t>
      </w:r>
    </w:p>
    <w:bookmarkEnd w:id="359"/>
    <w:bookmarkStart w:id="361"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w:t>
      </w:r>
      <w:r>
        <w:t xml:space="preserve"> </w:t>
      </w:r>
      <w:hyperlink r:id="rId360">
        <w:r>
          <w:rPr>
            <w:rStyle w:val="Hyperlink"/>
          </w:rPr>
          <w:t xml:space="preserve">Diurnal patterns of leaf photosynthesis, conductance and water potential at the top of a lowland rain forest canopy in</w:t>
        </w:r>
        <w:r>
          <w:rPr>
            <w:rStyle w:val="Hyperlink"/>
          </w:rPr>
          <w:t xml:space="preserve"> </w:t>
        </w:r>
        <w:r>
          <w:rPr>
            <w:rStyle w:val="Hyperlink"/>
          </w:rPr>
          <w:t xml:space="preserve">Cameroon</w:t>
        </w:r>
        <w:r>
          <w:rPr>
            <w:rStyle w:val="Hyperlink"/>
          </w:rPr>
          <w:t xml:space="preserve">: Measurements from the</w:t>
        </w:r>
        <w:r>
          <w:rPr>
            <w:rStyle w:val="Hyperlink"/>
          </w:rPr>
          <w:t xml:space="preserve"> </w:t>
        </w:r>
        <w:r>
          <w:rPr>
            <w:rStyle w:val="Hyperlink"/>
          </w:rPr>
          <w:t xml:space="preserve">Radeau</w:t>
        </w:r>
        <w:r>
          <w:rPr>
            <w:rStyle w:val="Hyperlink"/>
          </w:rPr>
          <w:t xml:space="preserve"> </w:t>
        </w:r>
        <w:r>
          <w:rPr>
            <w:rStyle w:val="Hyperlink"/>
          </w:rPr>
          <w:t xml:space="preserve">des</w:t>
        </w:r>
        <w:r>
          <w:rPr>
            <w:rStyle w:val="Hyperlink"/>
          </w:rPr>
          <w:t xml:space="preserve"> </w:t>
        </w:r>
        <w:r>
          <w:rPr>
            <w:rStyle w:val="Hyperlink"/>
          </w:rPr>
          <w:t xml:space="preserve">Cimes</w:t>
        </w:r>
      </w:hyperlink>
      <w:r>
        <w:t xml:space="preserve">.</w:t>
      </w:r>
      <w:r>
        <w:t xml:space="preserve"> </w:t>
      </w:r>
      <w:r>
        <w:rPr>
          <w:iCs/>
          <w:i/>
        </w:rPr>
        <w:t xml:space="preserve">Tree Physiology</w:t>
      </w:r>
      <w:r>
        <w:t xml:space="preserve"> </w:t>
      </w:r>
      <w:r>
        <w:rPr>
          <w:bCs/>
          <w:b/>
        </w:rPr>
        <w:t xml:space="preserve">14</w:t>
      </w:r>
      <w:r>
        <w:t xml:space="preserve">: 347–360.</w:t>
      </w:r>
    </w:p>
    <w:bookmarkEnd w:id="361"/>
    <w:bookmarkStart w:id="363"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w:t>
      </w:r>
      <w:r>
        <w:t xml:space="preserve"> </w:t>
      </w:r>
      <w:hyperlink r:id="rId362">
        <w:r>
          <w:rPr>
            <w:rStyle w:val="Hyperlink"/>
          </w:rPr>
          <w:t xml:space="preserve">The limits to tree height</w:t>
        </w:r>
      </w:hyperlink>
      <w:r>
        <w:t xml:space="preserve">.</w:t>
      </w:r>
      <w:r>
        <w:t xml:space="preserve"> </w:t>
      </w:r>
      <w:r>
        <w:rPr>
          <w:iCs/>
          <w:i/>
        </w:rPr>
        <w:t xml:space="preserve">Nature</w:t>
      </w:r>
      <w:r>
        <w:t xml:space="preserve"> </w:t>
      </w:r>
      <w:r>
        <w:rPr>
          <w:bCs/>
          <w:b/>
        </w:rPr>
        <w:t xml:space="preserve">428</w:t>
      </w:r>
      <w:r>
        <w:t xml:space="preserve">: 851–854.</w:t>
      </w:r>
    </w:p>
    <w:bookmarkEnd w:id="363"/>
    <w:bookmarkStart w:id="365"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w:t>
      </w:r>
      <w:r>
        <w:t xml:space="preserve"> </w:t>
      </w:r>
      <w:hyperlink r:id="rId364">
        <w:r>
          <w:rPr>
            <w:rStyle w:val="Hyperlink"/>
          </w:rPr>
          <w:t xml:space="preserve">Leaf morphology and photosynthetic adjustments among deciduous broad-leaved trees within the vertical canopy profile</w:t>
        </w:r>
      </w:hyperlink>
      <w:r>
        <w:t xml:space="preserve">.</w:t>
      </w:r>
      <w:r>
        <w:t xml:space="preserve"> </w:t>
      </w:r>
      <w:r>
        <w:rPr>
          <w:iCs/>
          <w:i/>
        </w:rPr>
        <w:t xml:space="preserve">Tree Physiology</w:t>
      </w:r>
      <w:r>
        <w:t xml:space="preserve"> </w:t>
      </w:r>
      <w:r>
        <w:rPr>
          <w:bCs/>
          <w:b/>
        </w:rPr>
        <w:t xml:space="preserve">21</w:t>
      </w:r>
      <w:r>
        <w:t xml:space="preserve">: 951–958.</w:t>
      </w:r>
    </w:p>
    <w:bookmarkEnd w:id="365"/>
    <w:bookmarkStart w:id="36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w:t>
      </w:r>
      <w:r>
        <w:t xml:space="preserve"> </w:t>
      </w:r>
      <w:hyperlink r:id="rId366">
        <w:r>
          <w:rPr>
            <w:rStyle w:val="Hyperlink"/>
          </w:rPr>
          <w:t xml:space="preserve">Canopy</w:t>
        </w:r>
        <w:r>
          <w:rPr>
            <w:rStyle w:val="Hyperlink"/>
          </w:rPr>
          <w:t xml:space="preserve"> </w:t>
        </w:r>
        <w:r>
          <w:rPr>
            <w:rStyle w:val="Hyperlink"/>
          </w:rPr>
          <w:t xml:space="preserve">Structure</w:t>
        </w:r>
        <w:r>
          <w:rPr>
            <w:rStyle w:val="Hyperlink"/>
          </w:rPr>
          <w:t xml:space="preserve"> </w:t>
        </w:r>
        <w:r>
          <w:rPr>
            <w:rStyle w:val="Hyperlink"/>
          </w:rPr>
          <w:t xml:space="preserve">of a</w:t>
        </w:r>
        <w:r>
          <w:rPr>
            <w:rStyle w:val="Hyperlink"/>
          </w:rPr>
          <w:t xml:space="preserve"> </w:t>
        </w:r>
        <w:r>
          <w:rPr>
            <w:rStyle w:val="Hyperlink"/>
          </w:rPr>
          <w:t xml:space="preserve">Tropical Rain Forest</w:t>
        </w:r>
        <w:r>
          <w:rPr>
            <w:rStyle w:val="Hyperlink"/>
          </w:rPr>
          <w:t xml:space="preserve"> </w:t>
        </w:r>
        <w:r>
          <w:rPr>
            <w:rStyle w:val="Hyperlink"/>
          </w:rPr>
          <w:t xml:space="preserve">and the</w:t>
        </w:r>
        <w:r>
          <w:rPr>
            <w:rStyle w:val="Hyperlink"/>
          </w:rPr>
          <w:t xml:space="preserve"> </w:t>
        </w:r>
        <w:r>
          <w:rPr>
            <w:rStyle w:val="Hyperlink"/>
          </w:rPr>
          <w:t xml:space="preserve">Nature</w:t>
        </w:r>
        <w:r>
          <w:rPr>
            <w:rStyle w:val="Hyperlink"/>
          </w:rPr>
          <w:t xml:space="preserve"> </w:t>
        </w:r>
        <w:r>
          <w:rPr>
            <w:rStyle w:val="Hyperlink"/>
          </w:rPr>
          <w:t xml:space="preserve">of an</w:t>
        </w:r>
        <w:r>
          <w:rPr>
            <w:rStyle w:val="Hyperlink"/>
          </w:rPr>
          <w:t xml:space="preserve"> </w:t>
        </w:r>
        <w:r>
          <w:rPr>
            <w:rStyle w:val="Hyperlink"/>
          </w:rPr>
          <w:t xml:space="preserve">Unstratified Upper Layer</w:t>
        </w:r>
      </w:hyperlink>
      <w:r>
        <w:t xml:space="preserve">.</w:t>
      </w:r>
      <w:r>
        <w:t xml:space="preserve"> </w:t>
      </w:r>
      <w:r>
        <w:rPr>
          <w:iCs/>
          <w:i/>
        </w:rPr>
        <w:t xml:space="preserve">Functional Ecology</w:t>
      </w:r>
      <w:r>
        <w:t xml:space="preserve"> </w:t>
      </w:r>
      <w:r>
        <w:rPr>
          <w:bCs/>
          <w:b/>
        </w:rPr>
        <w:t xml:space="preserve">7</w:t>
      </w:r>
      <w:r>
        <w:t xml:space="preserve">: 230–235.</w:t>
      </w:r>
    </w:p>
    <w:bookmarkEnd w:id="367"/>
    <w:bookmarkStart w:id="369"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w:t>
      </w:r>
      <w:r>
        <w:t xml:space="preserve"> </w:t>
      </w:r>
      <w:hyperlink r:id="rId368">
        <w:r>
          <w:rPr>
            <w:rStyle w:val="Hyperlink"/>
          </w:rPr>
          <w:t xml:space="preserve">Xanthophyll-</w:t>
        </w:r>
        <w:r>
          <w:rPr>
            <w:rStyle w:val="Hyperlink"/>
          </w:rPr>
          <w:t xml:space="preserve">Cycle Pigments</w:t>
        </w:r>
        <w:r>
          <w:rPr>
            <w:rStyle w:val="Hyperlink"/>
          </w:rPr>
          <w:t xml:space="preserve"> </w:t>
        </w:r>
        <w:r>
          <w:rPr>
            <w:rStyle w:val="Hyperlink"/>
          </w:rPr>
          <w:t xml:space="preserve">and</w:t>
        </w:r>
        <w:r>
          <w:rPr>
            <w:rStyle w:val="Hyperlink"/>
          </w:rPr>
          <w:t xml:space="preserve"> </w:t>
        </w:r>
        <w:r>
          <w:rPr>
            <w:rStyle w:val="Hyperlink"/>
          </w:rPr>
          <w:t xml:space="preserve">Photosynthetic Capacity</w:t>
        </w:r>
        <w:r>
          <w:rPr>
            <w:rStyle w:val="Hyperlink"/>
          </w:rPr>
          <w:t xml:space="preserve"> </w:t>
        </w:r>
        <w:r>
          <w:rPr>
            <w:rStyle w:val="Hyperlink"/>
          </w:rPr>
          <w:t xml:space="preserve">in</w:t>
        </w:r>
        <w:r>
          <w:rPr>
            <w:rStyle w:val="Hyperlink"/>
          </w:rPr>
          <w:t xml:space="preserve"> </w:t>
        </w:r>
        <w:r>
          <w:rPr>
            <w:rStyle w:val="Hyperlink"/>
          </w:rPr>
          <w:t xml:space="preserve">Tropical Forest Species</w:t>
        </w:r>
        <w:r>
          <w:rPr>
            <w:rStyle w:val="Hyperlink"/>
          </w:rPr>
          <w:t xml:space="preserve">:</w:t>
        </w:r>
        <w:r>
          <w:rPr>
            <w:rStyle w:val="Hyperlink"/>
          </w:rPr>
          <w:t xml:space="preserve"> </w:t>
        </w:r>
        <w:r>
          <w:rPr>
            <w:rStyle w:val="Hyperlink"/>
          </w:rPr>
          <w:t xml:space="preserve">A Comparative Field Study</w:t>
        </w:r>
        <w:r>
          <w:rPr>
            <w:rStyle w:val="Hyperlink"/>
          </w:rPr>
          <w:t xml:space="preserve"> </w:t>
        </w:r>
        <w:r>
          <w:rPr>
            <w:rStyle w:val="Hyperlink"/>
          </w:rPr>
          <w:t xml:space="preserve">on</w:t>
        </w:r>
        <w:r>
          <w:rPr>
            <w:rStyle w:val="Hyperlink"/>
          </w:rPr>
          <w:t xml:space="preserve"> </w:t>
        </w:r>
        <w:r>
          <w:rPr>
            <w:rStyle w:val="Hyperlink"/>
          </w:rPr>
          <w:t xml:space="preserve">Canopy</w:t>
        </w:r>
        <w:r>
          <w:rPr>
            <w:rStyle w:val="Hyperlink"/>
          </w:rPr>
          <w:t xml:space="preserve">,</w:t>
        </w:r>
        <w:r>
          <w:rPr>
            <w:rStyle w:val="Hyperlink"/>
          </w:rPr>
          <w:t xml:space="preserve"> </w:t>
        </w:r>
        <w:r>
          <w:rPr>
            <w:rStyle w:val="Hyperlink"/>
          </w:rPr>
          <w:t xml:space="preserve">Gap</w:t>
        </w:r>
        <w:r>
          <w:rPr>
            <w:rStyle w:val="Hyperlink"/>
          </w:rPr>
          <w:t xml:space="preserve"> </w:t>
        </w:r>
        <w:r>
          <w:rPr>
            <w:rStyle w:val="Hyperlink"/>
          </w:rPr>
          <w:t xml:space="preserve">and</w:t>
        </w:r>
        <w:r>
          <w:rPr>
            <w:rStyle w:val="Hyperlink"/>
          </w:rPr>
          <w:t xml:space="preserve"> </w:t>
        </w:r>
        <w:r>
          <w:rPr>
            <w:rStyle w:val="Hyperlink"/>
          </w:rPr>
          <w:t xml:space="preserve">Understory Plants</w:t>
        </w:r>
      </w:hyperlink>
      <w:r>
        <w:t xml:space="preserve">.</w:t>
      </w:r>
      <w:r>
        <w:t xml:space="preserve"> </w:t>
      </w:r>
      <w:r>
        <w:rPr>
          <w:iCs/>
          <w:i/>
        </w:rPr>
        <w:t xml:space="preserve">Oecologia</w:t>
      </w:r>
      <w:r>
        <w:t xml:space="preserve"> </w:t>
      </w:r>
      <w:r>
        <w:rPr>
          <w:bCs/>
          <w:b/>
        </w:rPr>
        <w:t xml:space="preserve">104</w:t>
      </w:r>
      <w:r>
        <w:t xml:space="preserve">: 280–290.</w:t>
      </w:r>
    </w:p>
    <w:bookmarkEnd w:id="369"/>
    <w:bookmarkStart w:id="371"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w:t>
      </w:r>
      <w:r>
        <w:t xml:space="preserve"> </w:t>
      </w:r>
      <w:hyperlink r:id="rId370">
        <w:r>
          <w:rPr>
            <w:rStyle w:val="Hyperlink"/>
          </w:rPr>
          <w:t xml:space="preserve">Leaf temperature and its dependence on atmospheric</w:t>
        </w:r>
        <w:r>
          <w:rPr>
            <w:rStyle w:val="Hyperlink"/>
          </w:rPr>
          <w:t xml:space="preserve"> </w:t>
        </w:r>
        <w:r>
          <w:rPr>
            <w:rStyle w:val="Hyperlink"/>
          </w:rPr>
          <w:t xml:space="preserve">CO</w:t>
        </w:r>
        <w:r>
          <w:rPr>
            <w:rStyle w:val="Hyperlink"/>
          </w:rPr>
          <w:t xml:space="preserve"> </w:t>
        </w:r>
        <w:r>
          <w:rPr>
            <w:rStyle w:val="Hyperlink"/>
            <w:vertAlign w:val="subscript"/>
          </w:rPr>
          <w:t xml:space="preserve">2</w:t>
        </w:r>
        <w:r>
          <w:rPr>
            <w:rStyle w:val="Hyperlink"/>
          </w:rPr>
          <w:t xml:space="preserve"> </w:t>
        </w:r>
        <w:r>
          <w:rPr>
            <w:rStyle w:val="Hyperlink"/>
          </w:rPr>
          <w:t xml:space="preserve">and leaf size</w:t>
        </w:r>
      </w:hyperlink>
      <w:r>
        <w:t xml:space="preserve">.</w:t>
      </w:r>
      <w:r>
        <w:t xml:space="preserve"> </w:t>
      </w:r>
      <w:r>
        <w:rPr>
          <w:iCs/>
          <w:i/>
        </w:rPr>
        <w:t xml:space="preserve">Geological Journal</w:t>
      </w:r>
      <w:r>
        <w:t xml:space="preserve"> </w:t>
      </w:r>
      <w:r>
        <w:rPr>
          <w:bCs/>
          <w:b/>
        </w:rPr>
        <w:t xml:space="preserve">56</w:t>
      </w:r>
      <w:r>
        <w:t xml:space="preserve">: 866–885.</w:t>
      </w:r>
    </w:p>
    <w:bookmarkEnd w:id="371"/>
    <w:bookmarkStart w:id="373"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w:t>
      </w:r>
      <w:r>
        <w:t xml:space="preserve"> </w:t>
      </w:r>
      <w:hyperlink r:id="rId372">
        <w:r>
          <w:rPr>
            <w:rStyle w:val="Hyperlink"/>
          </w:rPr>
          <w:t xml:space="preserve">Seasonal fluctuations and temperature dependence of leaf gas exchange parameters of co-occurring evergreen and deciduous trees in a temperate broad-leaved forest</w:t>
        </w:r>
      </w:hyperlink>
      <w:r>
        <w:t xml:space="preserve">.</w:t>
      </w:r>
      <w:r>
        <w:t xml:space="preserve"> </w:t>
      </w:r>
      <w:r>
        <w:rPr>
          <w:iCs/>
          <w:i/>
        </w:rPr>
        <w:t xml:space="preserve">Tree Physiology</w:t>
      </w:r>
      <w:r>
        <w:t xml:space="preserve"> </w:t>
      </w:r>
      <w:r>
        <w:rPr>
          <w:bCs/>
          <w:b/>
        </w:rPr>
        <w:t xml:space="preserve">26</w:t>
      </w:r>
      <w:r>
        <w:t xml:space="preserve">: 1173–1184.</w:t>
      </w:r>
    </w:p>
    <w:bookmarkEnd w:id="373"/>
    <w:bookmarkStart w:id="375"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374">
        <w:r>
          <w:rPr>
            <w:rStyle w:val="Hyperlink"/>
          </w:rPr>
          <w:t xml:space="preserve">Large uncertainty in carbon uptake potential of land-based climate-change mitigation efforts</w:t>
        </w:r>
      </w:hyperlink>
      <w:r>
        <w:t xml:space="preserve">.</w:t>
      </w:r>
      <w:r>
        <w:t xml:space="preserve"> </w:t>
      </w:r>
      <w:r>
        <w:rPr>
          <w:iCs/>
          <w:i/>
        </w:rPr>
        <w:t xml:space="preserve">Global Change Biology</w:t>
      </w:r>
      <w:r>
        <w:t xml:space="preserve"> </w:t>
      </w:r>
      <w:r>
        <w:rPr>
          <w:bCs/>
          <w:b/>
        </w:rPr>
        <w:t xml:space="preserve">24</w:t>
      </w:r>
      <w:r>
        <w:t xml:space="preserve">: 3025–3038.</w:t>
      </w:r>
    </w:p>
    <w:bookmarkEnd w:id="375"/>
    <w:bookmarkStart w:id="377"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w:t>
      </w:r>
      <w:r>
        <w:t xml:space="preserve"> </w:t>
      </w:r>
      <w:hyperlink r:id="rId376">
        <w:r>
          <w:rPr>
            <w:rStyle w:val="Hyperlink"/>
          </w:rPr>
          <w:t xml:space="preserve">High-temperature tolerance of a tropical tree,</w:t>
        </w:r>
        <w:r>
          <w:rPr>
            <w:rStyle w:val="Hyperlink"/>
          </w:rPr>
          <w:t xml:space="preserve"> </w:t>
        </w:r>
        <w:r>
          <w:rPr>
            <w:rStyle w:val="Hyperlink"/>
          </w:rPr>
          <w:t xml:space="preserve">Ficus</w:t>
        </w:r>
        <w:r>
          <w:rPr>
            <w:rStyle w:val="Hyperlink"/>
          </w:rPr>
          <w:t xml:space="preserve"> </w:t>
        </w:r>
        <w:r>
          <w:rPr>
            <w:rStyle w:val="Hyperlink"/>
          </w:rPr>
          <w:t xml:space="preserve">insipida: Methodological reassessment and climate change considerations</w:t>
        </w:r>
      </w:hyperlink>
      <w:r>
        <w:t xml:space="preserve">.</w:t>
      </w:r>
      <w:r>
        <w:t xml:space="preserve"> </w:t>
      </w:r>
      <w:r>
        <w:rPr>
          <w:iCs/>
          <w:i/>
        </w:rPr>
        <w:t xml:space="preserve">Functional Plant Biology</w:t>
      </w:r>
      <w:r>
        <w:t xml:space="preserve"> </w:t>
      </w:r>
      <w:r>
        <w:rPr>
          <w:bCs/>
          <w:b/>
        </w:rPr>
        <w:t xml:space="preserve">37</w:t>
      </w:r>
      <w:r>
        <w:t xml:space="preserve">: 890.</w:t>
      </w:r>
    </w:p>
    <w:bookmarkEnd w:id="377"/>
    <w:bookmarkStart w:id="379"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w:t>
      </w:r>
      <w:r>
        <w:t xml:space="preserve"> </w:t>
      </w:r>
      <w:hyperlink r:id="rId378">
        <w:r>
          <w:rPr>
            <w:rStyle w:val="Hyperlink"/>
          </w:rPr>
          <w:t xml:space="preserve">A dynamic global vegetation model for studies of the coupled atmosphere-biosphere system</w:t>
        </w:r>
      </w:hyperlink>
      <w:r>
        <w:t xml:space="preserve">.</w:t>
      </w:r>
      <w:r>
        <w:t xml:space="preserve"> </w:t>
      </w:r>
      <w:r>
        <w:rPr>
          <w:iCs/>
          <w:i/>
        </w:rPr>
        <w:t xml:space="preserve">Global Biogeochemical Cycles</w:t>
      </w:r>
      <w:r>
        <w:t xml:space="preserve"> </w:t>
      </w:r>
      <w:r>
        <w:rPr>
          <w:bCs/>
          <w:b/>
        </w:rPr>
        <w:t xml:space="preserve">19</w:t>
      </w:r>
      <w:r>
        <w:t xml:space="preserve">.</w:t>
      </w:r>
    </w:p>
    <w:bookmarkEnd w:id="379"/>
    <w:bookmarkStart w:id="381"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380">
        <w:r>
          <w:rPr>
            <w:rStyle w:val="Hyperlink"/>
          </w:rPr>
          <w:t xml:space="preserve">Acclimation and adaptation components of the temperature dependence of plant photosynthesis at the global scale</w:t>
        </w:r>
      </w:hyperlink>
      <w:r>
        <w:t xml:space="preserve">.</w:t>
      </w:r>
      <w:r>
        <w:t xml:space="preserve"> </w:t>
      </w:r>
      <w:r>
        <w:rPr>
          <w:iCs/>
          <w:i/>
        </w:rPr>
        <w:t xml:space="preserve">New Phytologist</w:t>
      </w:r>
      <w:r>
        <w:t xml:space="preserve"> </w:t>
      </w:r>
      <w:r>
        <w:rPr>
          <w:bCs/>
          <w:b/>
        </w:rPr>
        <w:t xml:space="preserve">222</w:t>
      </w:r>
      <w:r>
        <w:t xml:space="preserve">: 768–784.</w:t>
      </w:r>
    </w:p>
    <w:bookmarkEnd w:id="381"/>
    <w:bookmarkStart w:id="382"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382"/>
    <w:bookmarkStart w:id="384"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w:t>
      </w:r>
      <w:r>
        <w:t xml:space="preserve"> </w:t>
      </w:r>
      <w:hyperlink r:id="rId383">
        <w:r>
          <w:rPr>
            <w:rStyle w:val="Hyperlink"/>
          </w:rPr>
          <w:t xml:space="preserve">A revised hydrological model for the</w:t>
        </w:r>
        <w:r>
          <w:rPr>
            <w:rStyle w:val="Hyperlink"/>
          </w:rPr>
          <w:t xml:space="preserve"> </w:t>
        </w:r>
        <w:r>
          <w:rPr>
            <w:rStyle w:val="Hyperlink"/>
          </w:rPr>
          <w:t xml:space="preserve">Central Amazon</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importance of emergent canopy trees in the forest water budget</w:t>
        </w:r>
      </w:hyperlink>
      <w:r>
        <w:t xml:space="preserve">.</w:t>
      </w:r>
      <w:r>
        <w:t xml:space="preserve"> </w:t>
      </w:r>
      <w:r>
        <w:rPr>
          <w:iCs/>
          <w:i/>
        </w:rPr>
        <w:t xml:space="preserve">Agricultural and Forest Meteorology</w:t>
      </w:r>
      <w:r>
        <w:t xml:space="preserve"> </w:t>
      </w:r>
      <w:r>
        <w:rPr>
          <w:bCs/>
          <w:b/>
        </w:rPr>
        <w:t xml:space="preserve">239</w:t>
      </w:r>
      <w:r>
        <w:t xml:space="preserve">: 47–57.</w:t>
      </w:r>
    </w:p>
    <w:bookmarkEnd w:id="384"/>
    <w:bookmarkStart w:id="38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w:t>
      </w:r>
      <w:r>
        <w:t xml:space="preserve"> </w:t>
      </w:r>
      <w:hyperlink r:id="rId385">
        <w:r>
          <w:rPr>
            <w:rStyle w:val="Hyperlink"/>
          </w:rPr>
          <w:t xml:space="preserve">Plastic leaf morphology in three species of</w:t>
        </w:r>
        <w:r>
          <w:rPr>
            <w:rStyle w:val="Hyperlink"/>
          </w:rPr>
          <w:t xml:space="preserve"> </w:t>
        </w:r>
        <w:r>
          <w:rPr>
            <w:rStyle w:val="Hyperlink"/>
          </w:rPr>
          <w:t xml:space="preserve">Quercus</w:t>
        </w:r>
        <w:r>
          <w:rPr>
            <w:rStyle w:val="Hyperlink"/>
          </w:rPr>
          <w:t xml:space="preserve">:</w:t>
        </w:r>
        <w:r>
          <w:rPr>
            <w:rStyle w:val="Hyperlink"/>
          </w:rPr>
          <w:t xml:space="preserve"> </w:t>
        </w:r>
        <w:r>
          <w:rPr>
            <w:rStyle w:val="Hyperlink"/>
          </w:rPr>
          <w:t xml:space="preserve">The</w:t>
        </w:r>
        <w:r>
          <w:rPr>
            <w:rStyle w:val="Hyperlink"/>
          </w:rPr>
          <w:t xml:space="preserve"> </w:t>
        </w:r>
        <w:r>
          <w:rPr>
            <w:rStyle w:val="Hyperlink"/>
          </w:rPr>
          <w:t xml:space="preserve">more exposed leaves are smaller, more lobated and denser</w:t>
        </w:r>
      </w:hyperlink>
      <w:r>
        <w:t xml:space="preserve">.</w:t>
      </w:r>
      <w:r>
        <w:t xml:space="preserve"> </w:t>
      </w:r>
      <w:r>
        <w:rPr>
          <w:iCs/>
          <w:i/>
        </w:rPr>
        <w:t xml:space="preserve">Plant Species Biology</w:t>
      </w:r>
      <w:r>
        <w:t xml:space="preserve"> </w:t>
      </w:r>
      <w:r>
        <w:rPr>
          <w:bCs/>
          <w:b/>
        </w:rPr>
        <w:t xml:space="preserve">35</w:t>
      </w:r>
      <w:r>
        <w:t xml:space="preserve">: 24–37.</w:t>
      </w:r>
    </w:p>
    <w:bookmarkEnd w:id="386"/>
    <w:bookmarkStart w:id="388"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w:t>
      </w:r>
      <w:r>
        <w:t xml:space="preserve"> </w:t>
      </w:r>
      <w:hyperlink r:id="rId387">
        <w:r>
          <w:rPr>
            <w:rStyle w:val="Hyperlink"/>
          </w:rPr>
          <w:t xml:space="preserve">Isoprene:</w:t>
        </w:r>
        <w:r>
          <w:rPr>
            <w:rStyle w:val="Hyperlink"/>
          </w:rPr>
          <w:t xml:space="preserve"> </w:t>
        </w:r>
        <w:r>
          <w:rPr>
            <w:rStyle w:val="Hyperlink"/>
          </w:rPr>
          <w:t xml:space="preserve">New</w:t>
        </w:r>
        <w:r>
          <w:rPr>
            <w:rStyle w:val="Hyperlink"/>
          </w:rPr>
          <w:t xml:space="preserve"> </w:t>
        </w:r>
        <w:r>
          <w:rPr>
            <w:rStyle w:val="Hyperlink"/>
          </w:rPr>
          <w:t xml:space="preserve">insights into the control of emission and mediation of stress tolerance by gene expression</w:t>
        </w:r>
      </w:hyperlink>
      <w:r>
        <w:t xml:space="preserve">.</w:t>
      </w:r>
      <w:r>
        <w:t xml:space="preserve"> </w:t>
      </w:r>
      <w:r>
        <w:rPr>
          <w:iCs/>
          <w:i/>
        </w:rPr>
        <w:t xml:space="preserve">Plant, Cell &amp; Environment</w:t>
      </w:r>
      <w:r>
        <w:t xml:space="preserve"> </w:t>
      </w:r>
      <w:r>
        <w:rPr>
          <w:bCs/>
          <w:b/>
        </w:rPr>
        <w:t xml:space="preserve">42</w:t>
      </w:r>
      <w:r>
        <w:t xml:space="preserve">: 2808–2826.</w:t>
      </w:r>
    </w:p>
    <w:bookmarkEnd w:id="388"/>
    <w:bookmarkStart w:id="390"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w:t>
      </w:r>
      <w:r>
        <w:t xml:space="preserve"> </w:t>
      </w:r>
      <w:hyperlink r:id="rId389">
        <w:r>
          <w:rPr>
            <w:rStyle w:val="Hyperlink"/>
          </w:rPr>
          <w:t xml:space="preserve">Biogenic volatile organic compounds in the</w:t>
        </w:r>
        <w:r>
          <w:rPr>
            <w:rStyle w:val="Hyperlink"/>
          </w:rPr>
          <w:t xml:space="preserve"> </w:t>
        </w:r>
        <w:r>
          <w:rPr>
            <w:rStyle w:val="Hyperlink"/>
          </w:rPr>
          <w:t xml:space="preserve">Earth</w:t>
        </w:r>
        <w:r>
          <w:rPr>
            <w:rStyle w:val="Hyperlink"/>
          </w:rPr>
          <w:t xml:space="preserve"> </w:t>
        </w:r>
        <w:r>
          <w:rPr>
            <w:rStyle w:val="Hyperlink"/>
          </w:rPr>
          <w:t xml:space="preserve">system</w:t>
        </w:r>
      </w:hyperlink>
      <w:r>
        <w:t xml:space="preserve">.</w:t>
      </w:r>
      <w:r>
        <w:t xml:space="preserve"> </w:t>
      </w:r>
      <w:r>
        <w:rPr>
          <w:iCs/>
          <w:i/>
        </w:rPr>
        <w:t xml:space="preserve">New Phytologist</w:t>
      </w:r>
      <w:r>
        <w:t xml:space="preserve"> </w:t>
      </w:r>
      <w:r>
        <w:rPr>
          <w:bCs/>
          <w:b/>
        </w:rPr>
        <w:t xml:space="preserve">183</w:t>
      </w:r>
      <w:r>
        <w:t xml:space="preserve">: 27–51.</w:t>
      </w:r>
    </w:p>
    <w:bookmarkEnd w:id="390"/>
    <w:bookmarkStart w:id="392"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w:t>
      </w:r>
      <w:r>
        <w:t xml:space="preserve"> </w:t>
      </w:r>
      <w:hyperlink r:id="rId391">
        <w:r>
          <w:rPr>
            <w:rStyle w:val="Hyperlink"/>
          </w:rPr>
          <w:t xml:space="preserve">Rain</w:t>
        </w:r>
        <w:r>
          <w:rPr>
            <w:rStyle w:val="Hyperlink"/>
          </w:rPr>
          <w:t xml:space="preserve"> </w:t>
        </w:r>
        <w:r>
          <w:rPr>
            <w:rStyle w:val="Hyperlink"/>
          </w:rPr>
          <w:t xml:space="preserve">Forest Fragmentation</w:t>
        </w:r>
        <w:r>
          <w:rPr>
            <w:rStyle w:val="Hyperlink"/>
          </w:rPr>
          <w:t xml:space="preserve"> </w:t>
        </w:r>
        <w:r>
          <w:rPr>
            <w:rStyle w:val="Hyperlink"/>
          </w:rPr>
          <w:t xml:space="preserve">and the</w:t>
        </w:r>
        <w:r>
          <w:rPr>
            <w:rStyle w:val="Hyperlink"/>
          </w:rPr>
          <w:t xml:space="preserve"> </w:t>
        </w:r>
        <w:r>
          <w:rPr>
            <w:rStyle w:val="Hyperlink"/>
          </w:rPr>
          <w:t xml:space="preserve">Proliferation</w:t>
        </w:r>
        <w:r>
          <w:rPr>
            <w:rStyle w:val="Hyperlink"/>
          </w:rPr>
          <w:t xml:space="preserve"> </w:t>
        </w:r>
        <w:r>
          <w:rPr>
            <w:rStyle w:val="Hyperlink"/>
          </w:rPr>
          <w:t xml:space="preserve">of</w:t>
        </w:r>
        <w:r>
          <w:rPr>
            <w:rStyle w:val="Hyperlink"/>
          </w:rPr>
          <w:t xml:space="preserve"> </w:t>
        </w:r>
        <w:r>
          <w:rPr>
            <w:rStyle w:val="Hyperlink"/>
          </w:rPr>
          <w:t xml:space="preserve">Successional Trees</w:t>
        </w:r>
      </w:hyperlink>
      <w:r>
        <w:t xml:space="preserve">.</w:t>
      </w:r>
      <w:r>
        <w:t xml:space="preserve"> </w:t>
      </w:r>
      <w:r>
        <w:rPr>
          <w:iCs/>
          <w:i/>
        </w:rPr>
        <w:t xml:space="preserve">Ecology</w:t>
      </w:r>
      <w:r>
        <w:t xml:space="preserve"> </w:t>
      </w:r>
      <w:r>
        <w:rPr>
          <w:bCs/>
          <w:b/>
        </w:rPr>
        <w:t xml:space="preserve">87</w:t>
      </w:r>
      <w:r>
        <w:t xml:space="preserve">: 469–482.</w:t>
      </w:r>
    </w:p>
    <w:bookmarkEnd w:id="392"/>
    <w:bookmarkStart w:id="394"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w:t>
      </w:r>
      <w:r>
        <w:t xml:space="preserve"> </w:t>
      </w:r>
      <w:hyperlink r:id="rId393">
        <w:r>
          <w:rPr>
            <w:rStyle w:val="Hyperlink"/>
          </w:rPr>
          <w:t xml:space="preserve">Leaf area distribution and radiative transfer in open-canopy forests: Implications for mass and energy exchange</w:t>
        </w:r>
      </w:hyperlink>
      <w:r>
        <w:t xml:space="preserve">.</w:t>
      </w:r>
      <w:r>
        <w:t xml:space="preserve"> </w:t>
      </w:r>
      <w:r>
        <w:rPr>
          <w:iCs/>
          <w:i/>
        </w:rPr>
        <w:t xml:space="preserve">Tree Physiology</w:t>
      </w:r>
      <w:r>
        <w:t xml:space="preserve"> </w:t>
      </w:r>
      <w:r>
        <w:rPr>
          <w:bCs/>
          <w:b/>
        </w:rPr>
        <w:t xml:space="preserve">21</w:t>
      </w:r>
      <w:r>
        <w:t xml:space="preserve">: 777–787.</w:t>
      </w:r>
    </w:p>
    <w:bookmarkEnd w:id="394"/>
    <w:bookmarkStart w:id="396"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w:t>
      </w:r>
      <w:r>
        <w:t xml:space="preserve"> </w:t>
      </w:r>
      <w:hyperlink r:id="rId395">
        <w:r>
          <w:rPr>
            <w:rStyle w:val="Hyperlink"/>
          </w:rPr>
          <w:t xml:space="preserve">Correlates of</w:t>
        </w:r>
        <w:r>
          <w:rPr>
            <w:rStyle w:val="Hyperlink"/>
          </w:rPr>
          <w:t xml:space="preserve"> </w:t>
        </w:r>
        <w:r>
          <w:rPr>
            <w:rStyle w:val="Hyperlink"/>
          </w:rPr>
          <w:t xml:space="preserve">Leaf Optical Properties</w:t>
        </w:r>
        <w:r>
          <w:rPr>
            <w:rStyle w:val="Hyperlink"/>
          </w:rPr>
          <w:t xml:space="preserve"> </w:t>
        </w:r>
        <w:r>
          <w:rPr>
            <w:rStyle w:val="Hyperlink"/>
          </w:rPr>
          <w:t xml:space="preserve">in</w:t>
        </w:r>
        <w:r>
          <w:rPr>
            <w:rStyle w:val="Hyperlink"/>
          </w:rPr>
          <w:t xml:space="preserve"> </w:t>
        </w:r>
        <w:r>
          <w:rPr>
            <w:rStyle w:val="Hyperlink"/>
          </w:rPr>
          <w:t xml:space="preserve">Tropical Forest Sun</w:t>
        </w:r>
        <w:r>
          <w:rPr>
            <w:rStyle w:val="Hyperlink"/>
          </w:rPr>
          <w:t xml:space="preserve"> </w:t>
        </w:r>
        <w:r>
          <w:rPr>
            <w:rStyle w:val="Hyperlink"/>
          </w:rPr>
          <w:t xml:space="preserve">and</w:t>
        </w:r>
        <w:r>
          <w:rPr>
            <w:rStyle w:val="Hyperlink"/>
          </w:rPr>
          <w:t xml:space="preserve"> </w:t>
        </w:r>
        <w:r>
          <w:rPr>
            <w:rStyle w:val="Hyperlink"/>
          </w:rPr>
          <w:t xml:space="preserve">Extreme-Shade Plants</w:t>
        </w:r>
      </w:hyperlink>
      <w:r>
        <w:t xml:space="preserve">.</w:t>
      </w:r>
      <w:r>
        <w:t xml:space="preserve"> </w:t>
      </w:r>
      <w:r>
        <w:rPr>
          <w:iCs/>
          <w:i/>
        </w:rPr>
        <w:t xml:space="preserve">American Journal of Botany</w:t>
      </w:r>
      <w:r>
        <w:t xml:space="preserve"> </w:t>
      </w:r>
      <w:r>
        <w:rPr>
          <w:bCs/>
          <w:b/>
        </w:rPr>
        <w:t xml:space="preserve">77</w:t>
      </w:r>
      <w:r>
        <w:t xml:space="preserve">: 370–380.</w:t>
      </w:r>
    </w:p>
    <w:bookmarkEnd w:id="396"/>
    <w:bookmarkStart w:id="398"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w:t>
      </w:r>
      <w:r>
        <w:t xml:space="preserve"> </w:t>
      </w:r>
      <w:hyperlink r:id="rId397">
        <w:r>
          <w:rPr>
            <w:rStyle w:val="Hyperlink"/>
          </w:rPr>
          <w:t xml:space="preserve">Spring phenological escape is critical for the survival of temperate tree seedlings</w:t>
        </w:r>
      </w:hyperlink>
      <w:r>
        <w:t xml:space="preserve">.</w:t>
      </w:r>
      <w:r>
        <w:t xml:space="preserve"> </w:t>
      </w:r>
      <w:r>
        <w:rPr>
          <w:iCs/>
          <w:i/>
        </w:rPr>
        <w:t xml:space="preserve">Functional Ecology</w:t>
      </w:r>
      <w:r>
        <w:t xml:space="preserve"> </w:t>
      </w:r>
      <w:r>
        <w:rPr>
          <w:bCs/>
          <w:b/>
        </w:rPr>
        <w:t xml:space="preserve">35</w:t>
      </w:r>
      <w:r>
        <w:t xml:space="preserve">: 1848–1861.</w:t>
      </w:r>
    </w:p>
    <w:bookmarkEnd w:id="398"/>
    <w:bookmarkStart w:id="400"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w:t>
      </w:r>
      <w:r>
        <w:t xml:space="preserve"> </w:t>
      </w:r>
      <w:hyperlink r:id="rId399">
        <w:r>
          <w:rPr>
            <w:rStyle w:val="Hyperlink"/>
          </w:rPr>
          <w:t xml:space="preserve">Within-canopy variation in photosynthetic capacity,</w:t>
        </w:r>
        <w:r>
          <w:rPr>
            <w:rStyle w:val="Hyperlink"/>
          </w:rPr>
          <w:t xml:space="preserve"> </w:t>
        </w:r>
        <w:r>
          <w:rPr>
            <w:rStyle w:val="Hyperlink"/>
          </w:rPr>
          <w:t xml:space="preserve">SLA</w:t>
        </w:r>
        <w:r>
          <w:rPr>
            <w:rStyle w:val="Hyperlink"/>
          </w:rPr>
          <w:t xml:space="preserve"> </w:t>
        </w:r>
        <w:r>
          <w:rPr>
            <w:rStyle w:val="Hyperlink"/>
          </w:rPr>
          <w:t xml:space="preserve">and foliar</w:t>
        </w:r>
        <w:r>
          <w:rPr>
            <w:rStyle w:val="Hyperlink"/>
          </w:rPr>
          <w:t xml:space="preserve"> </w:t>
        </w:r>
        <w:r>
          <w:rPr>
            <w:rStyle w:val="Hyperlink"/>
          </w:rPr>
          <w:t xml:space="preserve">N</w:t>
        </w:r>
        <w:r>
          <w:rPr>
            <w:rStyle w:val="Hyperlink"/>
          </w:rPr>
          <w:t xml:space="preserve"> </w:t>
        </w:r>
        <w:r>
          <w:rPr>
            <w:rStyle w:val="Hyperlink"/>
          </w:rPr>
          <w:t xml:space="preserve">in temperate broad-leaved trees with contrasting shade tolerance</w:t>
        </w:r>
      </w:hyperlink>
      <w:r>
        <w:t xml:space="preserve">.</w:t>
      </w:r>
      <w:r>
        <w:t xml:space="preserve"> </w:t>
      </w:r>
      <w:r>
        <w:rPr>
          <w:iCs/>
          <w:i/>
        </w:rPr>
        <w:t xml:space="preserve">Trees</w:t>
      </w:r>
      <w:r>
        <w:t xml:space="preserve"> </w:t>
      </w:r>
      <w:r>
        <w:rPr>
          <w:bCs/>
          <w:b/>
        </w:rPr>
        <w:t xml:space="preserve">28</w:t>
      </w:r>
      <w:r>
        <w:t xml:space="preserve">: 263–280.</w:t>
      </w:r>
    </w:p>
    <w:bookmarkEnd w:id="400"/>
    <w:bookmarkStart w:id="402"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w:t>
      </w:r>
      <w:r>
        <w:t xml:space="preserve"> </w:t>
      </w:r>
      <w:hyperlink r:id="rId401">
        <w:r>
          <w:rPr>
            <w:rStyle w:val="Hyperlink"/>
          </w:rPr>
          <w:t xml:space="preserve">The influence of leaf size and shape on leaf thermal dynamics: Does theory hold up under natural conditions?</w:t>
        </w:r>
      </w:hyperlink>
      <w:r>
        <w:t xml:space="preserve"> </w:t>
      </w:r>
      <w:r>
        <w:rPr>
          <w:iCs/>
          <w:i/>
        </w:rPr>
        <w:t xml:space="preserve">Plant, Cell &amp; Environment</w:t>
      </w:r>
      <w:r>
        <w:t xml:space="preserve"> </w:t>
      </w:r>
      <w:r>
        <w:rPr>
          <w:bCs/>
          <w:b/>
        </w:rPr>
        <w:t xml:space="preserve">40</w:t>
      </w:r>
      <w:r>
        <w:t xml:space="preserve">: 237–248.</w:t>
      </w:r>
    </w:p>
    <w:bookmarkEnd w:id="402"/>
    <w:bookmarkStart w:id="404"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w:t>
      </w:r>
      <w:r>
        <w:t xml:space="preserve"> </w:t>
      </w:r>
      <w:hyperlink r:id="rId403">
        <w:r>
          <w:rPr>
            <w:rStyle w:val="Hyperlink"/>
          </w:rPr>
          <w:t xml:space="preserve">Nondestructive assessment of leaf chemistry and physiology through spectral reflectance measurements may be misleading when changes in trichome density co-occur</w:t>
        </w:r>
      </w:hyperlink>
      <w:r>
        <w:t xml:space="preserve">.</w:t>
      </w:r>
      <w:r>
        <w:t xml:space="preserve"> </w:t>
      </w:r>
      <w:r>
        <w:rPr>
          <w:iCs/>
          <w:i/>
        </w:rPr>
        <w:t xml:space="preserve">New Phytologist</w:t>
      </w:r>
      <w:r>
        <w:t xml:space="preserve"> </w:t>
      </w:r>
      <w:r>
        <w:rPr>
          <w:bCs/>
          <w:b/>
        </w:rPr>
        <w:t xml:space="preserve">165</w:t>
      </w:r>
      <w:r>
        <w:t xml:space="preserve">: 463–472.</w:t>
      </w:r>
    </w:p>
    <w:bookmarkEnd w:id="404"/>
    <w:bookmarkStart w:id="406"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w:t>
      </w:r>
      <w:r>
        <w:t xml:space="preserve"> </w:t>
      </w:r>
      <w:hyperlink r:id="rId405">
        <w:r>
          <w:rPr>
            <w:rStyle w:val="Hyperlink"/>
          </w:rPr>
          <w:t xml:space="preserve">Trichome density and its</w:t>
        </w:r>
        <w:r>
          <w:rPr>
            <w:rStyle w:val="Hyperlink"/>
          </w:rPr>
          <w:t xml:space="preserve"> </w:t>
        </w:r>
        <w:r>
          <w:rPr>
            <w:rStyle w:val="Hyperlink"/>
          </w:rPr>
          <w:t xml:space="preserve">UV-B</w:t>
        </w:r>
        <w:r>
          <w:rPr>
            <w:rStyle w:val="Hyperlink"/>
          </w:rPr>
          <w:t xml:space="preserve"> </w:t>
        </w:r>
        <w:r>
          <w:rPr>
            <w:rStyle w:val="Hyperlink"/>
          </w:rPr>
          <w:t xml:space="preserve">protective potential are affected by shading and leaf position on the canopy</w:t>
        </w:r>
      </w:hyperlink>
      <w:r>
        <w:t xml:space="preserve">.</w:t>
      </w:r>
      <w:r>
        <w:t xml:space="preserve"> </w:t>
      </w:r>
      <w:r>
        <w:rPr>
          <w:iCs/>
          <w:i/>
        </w:rPr>
        <w:t xml:space="preserve">Environmental and Experimental Botany</w:t>
      </w:r>
      <w:r>
        <w:t xml:space="preserve"> </w:t>
      </w:r>
      <w:r>
        <w:rPr>
          <w:bCs/>
          <w:b/>
        </w:rPr>
        <w:t xml:space="preserve">38</w:t>
      </w:r>
      <w:r>
        <w:t xml:space="preserve">: 223–229.</w:t>
      </w:r>
    </w:p>
    <w:bookmarkEnd w:id="406"/>
    <w:bookmarkStart w:id="408"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w:t>
      </w:r>
      <w:r>
        <w:t xml:space="preserve"> </w:t>
      </w:r>
      <w:hyperlink r:id="rId407">
        <w:r>
          <w:rPr>
            <w:rStyle w:val="Hyperlink"/>
          </w:rPr>
          <w:t xml:space="preserve">Effects of rising temperatures and [</w:t>
        </w:r>
        <w:r>
          <w:rPr>
            <w:rStyle w:val="Hyperlink"/>
          </w:rPr>
          <w:t xml:space="preserve">CO2</w:t>
        </w:r>
        <w:r>
          <w:rPr>
            <w:rStyle w:val="Hyperlink"/>
          </w:rPr>
          <w:t xml:space="preserve">] on the physiology of tropical forest trees</w:t>
        </w:r>
      </w:hyperlink>
      <w:r>
        <w:t xml:space="preserve">.</w:t>
      </w:r>
      <w:r>
        <w:t xml:space="preserve"> </w:t>
      </w:r>
      <w:r>
        <w:rPr>
          <w:iCs/>
          <w:i/>
        </w:rPr>
        <w:t xml:space="preserve">Philosophical Transactions of the Royal Society B: Biological Sciences</w:t>
      </w:r>
      <w:r>
        <w:t xml:space="preserve"> </w:t>
      </w:r>
      <w:r>
        <w:rPr>
          <w:bCs/>
          <w:b/>
        </w:rPr>
        <w:t xml:space="preserve">363</w:t>
      </w:r>
      <w:r>
        <w:t xml:space="preserve">: 1811–1817.</w:t>
      </w:r>
    </w:p>
    <w:bookmarkEnd w:id="408"/>
    <w:bookmarkStart w:id="410"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w:t>
      </w:r>
      <w:r>
        <w:t xml:space="preserve"> </w:t>
      </w:r>
      <w:hyperlink r:id="rId409">
        <w:r>
          <w:rPr>
            <w:rStyle w:val="Hyperlink"/>
          </w:rPr>
          <w:t xml:space="preserve">Optimisation of photosynthetic carbon gain and within-canopy gradients of associated foliar traits for</w:t>
        </w:r>
        <w:r>
          <w:rPr>
            <w:rStyle w:val="Hyperlink"/>
          </w:rPr>
          <w:t xml:space="preserve"> </w:t>
        </w:r>
        <w:r>
          <w:rPr>
            <w:rStyle w:val="Hyperlink"/>
          </w:rPr>
          <w:t xml:space="preserve">Amazon</w:t>
        </w:r>
        <w:r>
          <w:rPr>
            <w:rStyle w:val="Hyperlink"/>
          </w:rPr>
          <w:t xml:space="preserve"> </w:t>
        </w:r>
        <w:r>
          <w:rPr>
            <w:rStyle w:val="Hyperlink"/>
          </w:rPr>
          <w:t xml:space="preserve">forest trees</w:t>
        </w:r>
      </w:hyperlink>
      <w:r>
        <w:t xml:space="preserve">.</w:t>
      </w:r>
      <w:r>
        <w:t xml:space="preserve"> </w:t>
      </w:r>
      <w:r>
        <w:rPr>
          <w:iCs/>
          <w:i/>
        </w:rPr>
        <w:t xml:space="preserve">Biogeosciences</w:t>
      </w:r>
      <w:r>
        <w:t xml:space="preserve"> </w:t>
      </w:r>
      <w:r>
        <w:rPr>
          <w:bCs/>
          <w:b/>
        </w:rPr>
        <w:t xml:space="preserve">7</w:t>
      </w:r>
      <w:r>
        <w:t xml:space="preserve">: 1833–1859.</w:t>
      </w:r>
    </w:p>
    <w:bookmarkEnd w:id="410"/>
    <w:bookmarkStart w:id="412"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411">
        <w:r>
          <w:rPr>
            <w:rStyle w:val="Hyperlink"/>
          </w:rPr>
          <w:t xml:space="preserve">The biophysics, ecology, and biogeochemistry of functionally diverse, vertically and horizontally heterogeneous ecosystems: The</w:t>
        </w:r>
        <w:r>
          <w:rPr>
            <w:rStyle w:val="Hyperlink"/>
          </w:rPr>
          <w:t xml:space="preserve"> </w:t>
        </w:r>
        <w:r>
          <w:rPr>
            <w:rStyle w:val="Hyperlink"/>
          </w:rPr>
          <w:t xml:space="preserve">Ecosystem Demography</w:t>
        </w:r>
        <w:r>
          <w:rPr>
            <w:rStyle w:val="Hyperlink"/>
          </w:rPr>
          <w:t xml:space="preserve"> </w:t>
        </w:r>
        <w:r>
          <w:rPr>
            <w:rStyle w:val="Hyperlink"/>
          </w:rPr>
          <w:t xml:space="preserve">model, version 2.2 –</w:t>
        </w:r>
        <w:r>
          <w:rPr>
            <w:rStyle w:val="Hyperlink"/>
          </w:rPr>
          <w:t xml:space="preserve"> </w:t>
        </w:r>
        <w:r>
          <w:rPr>
            <w:rStyle w:val="Hyperlink"/>
          </w:rPr>
          <w:t xml:space="preserve">Part</w:t>
        </w:r>
        <w:r>
          <w:rPr>
            <w:rStyle w:val="Hyperlink"/>
          </w:rPr>
          <w:t xml:space="preserve"> </w:t>
        </w:r>
        <w:r>
          <w:rPr>
            <w:rStyle w:val="Hyperlink"/>
          </w:rPr>
          <w:t xml:space="preserve">1:</w:t>
        </w:r>
        <w:r>
          <w:rPr>
            <w:rStyle w:val="Hyperlink"/>
          </w:rPr>
          <w:t xml:space="preserve"> </w:t>
        </w:r>
        <w:r>
          <w:rPr>
            <w:rStyle w:val="Hyperlink"/>
          </w:rPr>
          <w:t xml:space="preserve">Model</w:t>
        </w:r>
        <w:r>
          <w:rPr>
            <w:rStyle w:val="Hyperlink"/>
          </w:rPr>
          <w:t xml:space="preserve"> </w:t>
        </w:r>
        <w:r>
          <w:rPr>
            <w:rStyle w:val="Hyperlink"/>
          </w:rPr>
          <w:t xml:space="preserve">description</w:t>
        </w:r>
      </w:hyperlink>
      <w:r>
        <w:t xml:space="preserve">.</w:t>
      </w:r>
      <w:r>
        <w:t xml:space="preserve"> </w:t>
      </w:r>
      <w:r>
        <w:rPr>
          <w:iCs/>
          <w:i/>
        </w:rPr>
        <w:t xml:space="preserve">Geoscientific Model Development</w:t>
      </w:r>
      <w:r>
        <w:t xml:space="preserve"> </w:t>
      </w:r>
      <w:r>
        <w:rPr>
          <w:bCs/>
          <w:b/>
        </w:rPr>
        <w:t xml:space="preserve">12</w:t>
      </w:r>
      <w:r>
        <w:t xml:space="preserve">: 4309–4346.</w:t>
      </w:r>
    </w:p>
    <w:bookmarkEnd w:id="412"/>
    <w:bookmarkStart w:id="413"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413"/>
    <w:bookmarkStart w:id="415"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w:t>
      </w:r>
      <w:r>
        <w:t xml:space="preserve"> </w:t>
      </w:r>
      <w:hyperlink r:id="rId414">
        <w:r>
          <w:rPr>
            <w:rStyle w:val="Hyperlink"/>
          </w:rPr>
          <w:t xml:space="preserve">Why are evergreen leaves so contrary about shade?</w:t>
        </w:r>
      </w:hyperlink>
      <w:r>
        <w:t xml:space="preserve"> </w:t>
      </w:r>
      <w:r>
        <w:rPr>
          <w:iCs/>
          <w:i/>
        </w:rPr>
        <w:t xml:space="preserve">Trends in Ecology &amp; Evolution</w:t>
      </w:r>
      <w:r>
        <w:t xml:space="preserve"> </w:t>
      </w:r>
      <w:r>
        <w:rPr>
          <w:bCs/>
          <w:b/>
        </w:rPr>
        <w:t xml:space="preserve">23</w:t>
      </w:r>
      <w:r>
        <w:t xml:space="preserve">: 299–303.</w:t>
      </w:r>
    </w:p>
    <w:bookmarkEnd w:id="415"/>
    <w:bookmarkStart w:id="41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416">
        <w:r>
          <w:rPr>
            <w:rStyle w:val="Hyperlink"/>
          </w:rPr>
          <w:t xml:space="preserve">Plant functional trait response to environmental drivers across</w:t>
        </w:r>
        <w:r>
          <w:rPr>
            <w:rStyle w:val="Hyperlink"/>
          </w:rPr>
          <w:t xml:space="preserve"> </w:t>
        </w:r>
        <w:r>
          <w:rPr>
            <w:rStyle w:val="Hyperlink"/>
          </w:rPr>
          <w:t xml:space="preserve">European</w:t>
        </w:r>
        <w:r>
          <w:rPr>
            <w:rStyle w:val="Hyperlink"/>
          </w:rPr>
          <w:t xml:space="preserve"> </w:t>
        </w:r>
        <w:r>
          <w:rPr>
            <w:rStyle w:val="Hyperlink"/>
          </w:rPr>
          <w:t xml:space="preserve">temperate forest understorey communities</w:t>
        </w:r>
      </w:hyperlink>
      <w:r>
        <w:t xml:space="preserve">.</w:t>
      </w:r>
      <w:r>
        <w:t xml:space="preserve"> </w:t>
      </w:r>
      <w:r>
        <w:rPr>
          <w:iCs/>
          <w:i/>
        </w:rPr>
        <w:t xml:space="preserve">Plant Biology</w:t>
      </w:r>
      <w:r>
        <w:t xml:space="preserve"> </w:t>
      </w:r>
      <w:r>
        <w:rPr>
          <w:bCs/>
          <w:b/>
        </w:rPr>
        <w:t xml:space="preserve">22</w:t>
      </w:r>
      <w:r>
        <w:t xml:space="preserve">: 410–424.</w:t>
      </w:r>
    </w:p>
    <w:bookmarkEnd w:id="417"/>
    <w:bookmarkStart w:id="41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w:t>
      </w:r>
      <w:r>
        <w:t xml:space="preserve"> </w:t>
      </w:r>
      <w:hyperlink r:id="rId418">
        <w:r>
          <w:rPr>
            <w:rStyle w:val="Hyperlink"/>
          </w:rPr>
          <w:t xml:space="preserve">The impact of tree canopy structure on understory variation in a boreal forest</w:t>
        </w:r>
      </w:hyperlink>
      <w:r>
        <w:t xml:space="preserve">.</w:t>
      </w:r>
      <w:r>
        <w:t xml:space="preserve"> </w:t>
      </w:r>
      <w:r>
        <w:rPr>
          <w:iCs/>
          <w:i/>
        </w:rPr>
        <w:t xml:space="preserve">Forest Ecology and Management</w:t>
      </w:r>
      <w:r>
        <w:t xml:space="preserve"> </w:t>
      </w:r>
      <w:r>
        <w:rPr>
          <w:bCs/>
          <w:b/>
        </w:rPr>
        <w:t xml:space="preserve">466</w:t>
      </w:r>
      <w:r>
        <w:t xml:space="preserve">: 118100.</w:t>
      </w:r>
    </w:p>
    <w:bookmarkEnd w:id="419"/>
    <w:bookmarkStart w:id="421"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w:t>
      </w:r>
      <w:r>
        <w:t xml:space="preserve"> </w:t>
      </w:r>
      <w:hyperlink r:id="rId420">
        <w:r>
          <w:rPr>
            <w:rStyle w:val="Hyperlink"/>
          </w:rPr>
          <w:t xml:space="preserve">Leaf trait plasticity in six forest tree species of central</w:t>
        </w:r>
        <w:r>
          <w:rPr>
            <w:rStyle w:val="Hyperlink"/>
          </w:rPr>
          <w:t xml:space="preserve"> </w:t>
        </w:r>
        <w:r>
          <w:rPr>
            <w:rStyle w:val="Hyperlink"/>
          </w:rPr>
          <w:t xml:space="preserve">Amazonia</w:t>
        </w:r>
      </w:hyperlink>
      <w:r>
        <w:t xml:space="preserve">.</w:t>
      </w:r>
      <w:r>
        <w:t xml:space="preserve"> </w:t>
      </w:r>
      <w:r>
        <w:rPr>
          <w:iCs/>
          <w:i/>
        </w:rPr>
        <w:t xml:space="preserve">Photosynthetica</w:t>
      </w:r>
      <w:r>
        <w:t xml:space="preserve"> </w:t>
      </w:r>
      <w:r>
        <w:rPr>
          <w:bCs/>
          <w:b/>
        </w:rPr>
        <w:t xml:space="preserve">55</w:t>
      </w:r>
      <w:r>
        <w:t xml:space="preserve">: 679–688.</w:t>
      </w:r>
    </w:p>
    <w:bookmarkEnd w:id="421"/>
    <w:bookmarkStart w:id="423"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w:t>
      </w:r>
      <w:r>
        <w:t xml:space="preserve"> </w:t>
      </w:r>
      <w:hyperlink r:id="rId422">
        <w:r>
          <w:rPr>
            <w:rStyle w:val="Hyperlink"/>
          </w:rPr>
          <w:t xml:space="preserve">Boundary layer conductance, leaf temperature and transpiration of</w:t>
        </w:r>
        <w:r>
          <w:rPr>
            <w:rStyle w:val="Hyperlink"/>
          </w:rPr>
          <w:t xml:space="preserve"> </w:t>
        </w:r>
        <w:r>
          <w:rPr>
            <w:rStyle w:val="Hyperlink"/>
          </w:rPr>
          <w:t xml:space="preserve">Abies</w:t>
        </w:r>
        <w:r>
          <w:rPr>
            <w:rStyle w:val="Hyperlink"/>
          </w:rPr>
          <w:t xml:space="preserve"> </w:t>
        </w:r>
        <w:r>
          <w:rPr>
            <w:rStyle w:val="Hyperlink"/>
          </w:rPr>
          <w:t xml:space="preserve">amabilis branches</w:t>
        </w:r>
      </w:hyperlink>
      <w:r>
        <w:t xml:space="preserve">.</w:t>
      </w:r>
      <w:r>
        <w:t xml:space="preserve"> </w:t>
      </w:r>
      <w:r>
        <w:rPr>
          <w:iCs/>
          <w:i/>
        </w:rPr>
        <w:t xml:space="preserve">Tree Physiology</w:t>
      </w:r>
      <w:r>
        <w:t xml:space="preserve"> </w:t>
      </w:r>
      <w:r>
        <w:rPr>
          <w:bCs/>
          <w:b/>
        </w:rPr>
        <w:t xml:space="preserve">19</w:t>
      </w:r>
      <w:r>
        <w:t xml:space="preserve">: 435–443.</w:t>
      </w:r>
    </w:p>
    <w:bookmarkEnd w:id="423"/>
    <w:bookmarkStart w:id="425"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w:t>
      </w:r>
      <w:r>
        <w:t xml:space="preserve"> </w:t>
      </w:r>
      <w:hyperlink r:id="rId424">
        <w:r>
          <w:rPr>
            <w:rStyle w:val="Hyperlink"/>
          </w:rPr>
          <w:t xml:space="preserve">Sun-shade patterns of leaf carotenoid composition in 86 species of neotropical forest plants</w:t>
        </w:r>
      </w:hyperlink>
      <w:r>
        <w:t xml:space="preserve">.</w:t>
      </w:r>
      <w:r>
        <w:t xml:space="preserve"> </w:t>
      </w:r>
      <w:r>
        <w:rPr>
          <w:iCs/>
          <w:i/>
        </w:rPr>
        <w:t xml:space="preserve">Functional Plant Biology</w:t>
      </w:r>
      <w:r>
        <w:t xml:space="preserve"> </w:t>
      </w:r>
      <w:r>
        <w:rPr>
          <w:bCs/>
          <w:b/>
        </w:rPr>
        <w:t xml:space="preserve">36</w:t>
      </w:r>
      <w:r>
        <w:t xml:space="preserve">: 20–36.</w:t>
      </w:r>
    </w:p>
    <w:bookmarkEnd w:id="425"/>
    <w:bookmarkStart w:id="427"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w:t>
      </w:r>
      <w:r>
        <w:t xml:space="preserve"> </w:t>
      </w:r>
      <w:hyperlink r:id="rId426">
        <w:r>
          <w:rPr>
            <w:rStyle w:val="Hyperlink"/>
          </w:rPr>
          <w:t xml:space="preserve">Sudden forest canopy collapse corresponding with extreme drought and heat in a mediterranean-type eucalypt forest in southwestern</w:t>
        </w:r>
        <w:r>
          <w:rPr>
            <w:rStyle w:val="Hyperlink"/>
          </w:rPr>
          <w:t xml:space="preserve"> </w:t>
        </w:r>
        <w:r>
          <w:rPr>
            <w:rStyle w:val="Hyperlink"/>
          </w:rPr>
          <w:t xml:space="preserve">Australia</w:t>
        </w:r>
      </w:hyperlink>
      <w:r>
        <w:t xml:space="preserve">.</w:t>
      </w:r>
      <w:r>
        <w:t xml:space="preserve"> </w:t>
      </w:r>
      <w:r>
        <w:rPr>
          <w:iCs/>
          <w:i/>
        </w:rPr>
        <w:t xml:space="preserve">European Journal of Forest Research</w:t>
      </w:r>
      <w:r>
        <w:t xml:space="preserve"> </w:t>
      </w:r>
      <w:r>
        <w:rPr>
          <w:bCs/>
          <w:b/>
        </w:rPr>
        <w:t xml:space="preserve">132</w:t>
      </w:r>
      <w:r>
        <w:t xml:space="preserve">: 497–510.</w:t>
      </w:r>
    </w:p>
    <w:bookmarkEnd w:id="427"/>
    <w:bookmarkStart w:id="429"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w:t>
      </w:r>
      <w:r>
        <w:t xml:space="preserve"> </w:t>
      </w:r>
      <w:hyperlink r:id="rId428">
        <w:r>
          <w:rPr>
            <w:rStyle w:val="Hyperlink"/>
          </w:rPr>
          <w:t xml:space="preserve">Temperate and</w:t>
        </w:r>
        <w:r>
          <w:rPr>
            <w:rStyle w:val="Hyperlink"/>
          </w:rPr>
          <w:t xml:space="preserve"> </w:t>
        </w:r>
        <w:r>
          <w:rPr>
            <w:rStyle w:val="Hyperlink"/>
          </w:rPr>
          <w:t xml:space="preserve">Tropical Forest Canopies</w:t>
        </w:r>
        <w:r>
          <w:rPr>
            <w:rStyle w:val="Hyperlink"/>
          </w:rPr>
          <w:t xml:space="preserve"> </w:t>
        </w:r>
        <w:r>
          <w:rPr>
            <w:rStyle w:val="Hyperlink"/>
          </w:rPr>
          <w:t xml:space="preserve">are</w:t>
        </w:r>
        <w:r>
          <w:rPr>
            <w:rStyle w:val="Hyperlink"/>
          </w:rPr>
          <w:t xml:space="preserve"> </w:t>
        </w:r>
        <w:r>
          <w:rPr>
            <w:rStyle w:val="Hyperlink"/>
          </w:rPr>
          <w:t xml:space="preserve">Already Functioning</w:t>
        </w:r>
        <w:r>
          <w:rPr>
            <w:rStyle w:val="Hyperlink"/>
          </w:rPr>
          <w:t xml:space="preserve"> </w:t>
        </w:r>
        <w:r>
          <w:rPr>
            <w:rStyle w:val="Hyperlink"/>
          </w:rPr>
          <w:t xml:space="preserve">beyond</w:t>
        </w:r>
        <w:r>
          <w:rPr>
            <w:rStyle w:val="Hyperlink"/>
          </w:rPr>
          <w:t xml:space="preserve"> </w:t>
        </w:r>
        <w:r>
          <w:rPr>
            <w:rStyle w:val="Hyperlink"/>
          </w:rPr>
          <w:t xml:space="preserve">Their Thermal Thresholds</w:t>
        </w:r>
        <w:r>
          <w:rPr>
            <w:rStyle w:val="Hyperlink"/>
          </w:rPr>
          <w:t xml:space="preserve"> </w:t>
        </w:r>
        <w:r>
          <w:rPr>
            <w:rStyle w:val="Hyperlink"/>
          </w:rPr>
          <w:t xml:space="preserve">for</w:t>
        </w:r>
        <w:r>
          <w:rPr>
            <w:rStyle w:val="Hyperlink"/>
          </w:rPr>
          <w:t xml:space="preserve"> </w:t>
        </w:r>
        <w:r>
          <w:rPr>
            <w:rStyle w:val="Hyperlink"/>
          </w:rPr>
          <w:t xml:space="preserve">Photosynthesis</w:t>
        </w:r>
      </w:hyperlink>
      <w:r>
        <w:t xml:space="preserve">.</w:t>
      </w:r>
      <w:r>
        <w:t xml:space="preserve"> </w:t>
      </w:r>
      <w:r>
        <w:rPr>
          <w:iCs/>
          <w:i/>
        </w:rPr>
        <w:t xml:space="preserve">Forests</w:t>
      </w:r>
      <w:r>
        <w:t xml:space="preserve"> </w:t>
      </w:r>
      <w:r>
        <w:rPr>
          <w:bCs/>
          <w:b/>
        </w:rPr>
        <w:t xml:space="preserve">9</w:t>
      </w:r>
      <w:r>
        <w:t xml:space="preserve">: 47.</w:t>
      </w:r>
    </w:p>
    <w:bookmarkEnd w:id="429"/>
    <w:bookmarkStart w:id="431"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430">
        <w:r>
          <w:rPr>
            <w:rStyle w:val="Hyperlink"/>
          </w:rPr>
          <w:t xml:space="preserve">Pervasive shifts in forest dynamics in a changing world</w:t>
        </w:r>
      </w:hyperlink>
      <w:r>
        <w:t xml:space="preserve">.</w:t>
      </w:r>
      <w:r>
        <w:t xml:space="preserve"> </w:t>
      </w:r>
      <w:r>
        <w:rPr>
          <w:iCs/>
          <w:i/>
        </w:rPr>
        <w:t xml:space="preserve">Science</w:t>
      </w:r>
      <w:r>
        <w:t xml:space="preserve"> </w:t>
      </w:r>
      <w:r>
        <w:rPr>
          <w:bCs/>
          <w:b/>
        </w:rPr>
        <w:t xml:space="preserve">368</w:t>
      </w:r>
      <w:r>
        <w:t xml:space="preserve">: eaaz9463.</w:t>
      </w:r>
    </w:p>
    <w:bookmarkEnd w:id="431"/>
    <w:bookmarkStart w:id="432"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432"/>
    <w:bookmarkStart w:id="434"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433">
        <w:r>
          <w:rPr>
            <w:rStyle w:val="Hyperlink"/>
          </w:rPr>
          <w:t xml:space="preserve">Tree height and leaf drought tolerance traits shape growth responses across droughts in a temperate broadleaf forest</w:t>
        </w:r>
      </w:hyperlink>
      <w:r>
        <w:t xml:space="preserve">.</w:t>
      </w:r>
      <w:r>
        <w:t xml:space="preserve"> </w:t>
      </w:r>
      <w:r>
        <w:rPr>
          <w:iCs/>
          <w:i/>
        </w:rPr>
        <w:t xml:space="preserve">New Phytologist</w:t>
      </w:r>
      <w:r>
        <w:t xml:space="preserve"> </w:t>
      </w:r>
      <w:r>
        <w:rPr>
          <w:bCs/>
          <w:b/>
        </w:rPr>
        <w:t xml:space="preserve">231</w:t>
      </w:r>
      <w:r>
        <w:t xml:space="preserve">: 601–616.</w:t>
      </w:r>
    </w:p>
    <w:bookmarkEnd w:id="434"/>
    <w:bookmarkStart w:id="436"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w:t>
      </w:r>
      <w:r>
        <w:t xml:space="preserve"> </w:t>
      </w:r>
      <w:hyperlink r:id="rId435">
        <w:r>
          <w:rPr>
            <w:rStyle w:val="Hyperlink"/>
          </w:rPr>
          <w:t xml:space="preserve">Role of tree size in moist tropical forest carbon cycling and water deficit responses</w:t>
        </w:r>
      </w:hyperlink>
      <w:r>
        <w:t xml:space="preserve">.</w:t>
      </w:r>
      <w:r>
        <w:t xml:space="preserve"> </w:t>
      </w:r>
      <w:r>
        <w:rPr>
          <w:iCs/>
          <w:i/>
        </w:rPr>
        <w:t xml:space="preserve">New Phytologist</w:t>
      </w:r>
      <w:r>
        <w:t xml:space="preserve"> </w:t>
      </w:r>
      <w:r>
        <w:rPr>
          <w:bCs/>
          <w:b/>
        </w:rPr>
        <w:t xml:space="preserve">219</w:t>
      </w:r>
      <w:r>
        <w:t xml:space="preserve">: 947–958.</w:t>
      </w:r>
    </w:p>
    <w:bookmarkEnd w:id="436"/>
    <w:bookmarkStart w:id="438"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w:t>
      </w:r>
      <w:r>
        <w:t xml:space="preserve"> </w:t>
      </w:r>
      <w:hyperlink r:id="rId437">
        <w:r>
          <w:rPr>
            <w:rStyle w:val="Hyperlink"/>
          </w:rPr>
          <w:t xml:space="preserve">Stomatal responses to drought of mature trees and seedlings of two co-occurring</w:t>
        </w:r>
        <w:r>
          <w:rPr>
            <w:rStyle w:val="Hyperlink"/>
          </w:rPr>
          <w:t xml:space="preserve"> </w:t>
        </w:r>
        <w:r>
          <w:rPr>
            <w:rStyle w:val="Hyperlink"/>
          </w:rPr>
          <w:t xml:space="preserve">Mediterranean</w:t>
        </w:r>
        <w:r>
          <w:rPr>
            <w:rStyle w:val="Hyperlink"/>
          </w:rPr>
          <w:t xml:space="preserve"> </w:t>
        </w:r>
        <w:r>
          <w:rPr>
            <w:rStyle w:val="Hyperlink"/>
          </w:rPr>
          <w:t xml:space="preserve">oaks</w:t>
        </w:r>
      </w:hyperlink>
      <w:r>
        <w:t xml:space="preserve">.</w:t>
      </w:r>
      <w:r>
        <w:t xml:space="preserve"> </w:t>
      </w:r>
      <w:r>
        <w:rPr>
          <w:iCs/>
          <w:i/>
        </w:rPr>
        <w:t xml:space="preserve">Forest Ecology and Management</w:t>
      </w:r>
      <w:r>
        <w:t xml:space="preserve"> </w:t>
      </w:r>
      <w:r>
        <w:rPr>
          <w:bCs/>
          <w:b/>
        </w:rPr>
        <w:t xml:space="preserve">187</w:t>
      </w:r>
      <w:r>
        <w:t xml:space="preserve">: 281–294.</w:t>
      </w:r>
    </w:p>
    <w:bookmarkEnd w:id="438"/>
    <w:bookmarkStart w:id="44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w:t>
      </w:r>
      <w:r>
        <w:t xml:space="preserve"> </w:t>
      </w:r>
      <w:hyperlink r:id="rId439">
        <w:r>
          <w:rPr>
            <w:rStyle w:val="Hyperlink"/>
          </w:rPr>
          <w:t xml:space="preserve">Foliar plasticity related to gradients of heat and drought stress across crown orientations in three</w:t>
        </w:r>
        <w:r>
          <w:rPr>
            <w:rStyle w:val="Hyperlink"/>
          </w:rPr>
          <w:t xml:space="preserve"> </w:t>
        </w:r>
        <w:r>
          <w:rPr>
            <w:rStyle w:val="Hyperlink"/>
          </w:rPr>
          <w:t xml:space="preserve">Mediterranean Quercus</w:t>
        </w:r>
        <w:r>
          <w:rPr>
            <w:rStyle w:val="Hyperlink"/>
          </w:rPr>
          <w:t xml:space="preserve"> </w:t>
        </w:r>
        <w:r>
          <w:rPr>
            <w:rStyle w:val="Hyperlink"/>
          </w:rPr>
          <w:t xml:space="preserve">species</w:t>
        </w:r>
      </w:hyperlink>
      <w:r>
        <w:t xml:space="preserve">.</w:t>
      </w:r>
      <w:r>
        <w:t xml:space="preserve"> </w:t>
      </w:r>
      <w:r>
        <w:rPr>
          <w:iCs/>
          <w:i/>
        </w:rPr>
        <w:t xml:space="preserve">PLOS ONE</w:t>
      </w:r>
      <w:r>
        <w:t xml:space="preserve"> </w:t>
      </w:r>
      <w:r>
        <w:rPr>
          <w:bCs/>
          <w:b/>
        </w:rPr>
        <w:t xml:space="preserve">14</w:t>
      </w:r>
      <w:r>
        <w:t xml:space="preserve">: e0224462.</w:t>
      </w:r>
    </w:p>
    <w:bookmarkEnd w:id="440"/>
    <w:bookmarkStart w:id="442"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w:t>
      </w:r>
      <w:r>
        <w:t xml:space="preserve"> </w:t>
      </w:r>
      <w:hyperlink r:id="rId441">
        <w:r>
          <w:rPr>
            <w:rStyle w:val="Hyperlink"/>
          </w:rPr>
          <w:t xml:space="preserve">More</w:t>
        </w:r>
        <w:r>
          <w:rPr>
            <w:rStyle w:val="Hyperlink"/>
          </w:rPr>
          <w:t xml:space="preserve"> </w:t>
        </w:r>
        <w:r>
          <w:rPr>
            <w:rStyle w:val="Hyperlink"/>
          </w:rPr>
          <w:t xml:space="preserve">Intense</w:t>
        </w:r>
        <w:r>
          <w:rPr>
            <w:rStyle w:val="Hyperlink"/>
          </w:rPr>
          <w:t xml:space="preserve">,</w:t>
        </w:r>
        <w:r>
          <w:rPr>
            <w:rStyle w:val="Hyperlink"/>
          </w:rPr>
          <w:t xml:space="preserve"> </w:t>
        </w:r>
        <w:r>
          <w:rPr>
            <w:rStyle w:val="Hyperlink"/>
          </w:rPr>
          <w:t xml:space="preserve">More Frequent</w:t>
        </w:r>
        <w:r>
          <w:rPr>
            <w:rStyle w:val="Hyperlink"/>
          </w:rPr>
          <w:t xml:space="preserve">, and</w:t>
        </w:r>
        <w:r>
          <w:rPr>
            <w:rStyle w:val="Hyperlink"/>
          </w:rPr>
          <w:t xml:space="preserve"> </w:t>
        </w:r>
        <w:r>
          <w:rPr>
            <w:rStyle w:val="Hyperlink"/>
          </w:rPr>
          <w:t xml:space="preserve">Longer Lasting Heat Waves</w:t>
        </w:r>
        <w:r>
          <w:rPr>
            <w:rStyle w:val="Hyperlink"/>
          </w:rPr>
          <w:t xml:space="preserve"> </w:t>
        </w:r>
        <w:r>
          <w:rPr>
            <w:rStyle w:val="Hyperlink"/>
          </w:rPr>
          <w:t xml:space="preserve">in the 21st</w:t>
        </w:r>
        <w:r>
          <w:rPr>
            <w:rStyle w:val="Hyperlink"/>
          </w:rPr>
          <w:t xml:space="preserve"> </w:t>
        </w:r>
        <w:r>
          <w:rPr>
            <w:rStyle w:val="Hyperlink"/>
          </w:rPr>
          <w:t xml:space="preserve">Century</w:t>
        </w:r>
      </w:hyperlink>
      <w:r>
        <w:t xml:space="preserve">.</w:t>
      </w:r>
      <w:r>
        <w:t xml:space="preserve"> </w:t>
      </w:r>
      <w:r>
        <w:rPr>
          <w:iCs/>
          <w:i/>
        </w:rPr>
        <w:t xml:space="preserve">Science</w:t>
      </w:r>
      <w:r>
        <w:t xml:space="preserve"> </w:t>
      </w:r>
      <w:r>
        <w:rPr>
          <w:bCs/>
          <w:b/>
        </w:rPr>
        <w:t xml:space="preserve">305</w:t>
      </w:r>
      <w:r>
        <w:t xml:space="preserve">: 994–997.</w:t>
      </w:r>
    </w:p>
    <w:bookmarkEnd w:id="442"/>
    <w:bookmarkStart w:id="444"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443">
        <w:r>
          <w:rPr>
            <w:rStyle w:val="Hyperlink"/>
          </w:rPr>
          <w:t xml:space="preserve">Microclimatic edge-to-interior gradients of</w:t>
        </w:r>
        <w:r>
          <w:rPr>
            <w:rStyle w:val="Hyperlink"/>
          </w:rPr>
          <w:t xml:space="preserve"> </w:t>
        </w:r>
        <w:r>
          <w:rPr>
            <w:rStyle w:val="Hyperlink"/>
          </w:rPr>
          <w:t xml:space="preserve">European</w:t>
        </w:r>
        <w:r>
          <w:rPr>
            <w:rStyle w:val="Hyperlink"/>
          </w:rPr>
          <w:t xml:space="preserve"> </w:t>
        </w:r>
        <w:r>
          <w:rPr>
            <w:rStyle w:val="Hyperlink"/>
          </w:rPr>
          <w:t xml:space="preserve">deciduous forests</w:t>
        </w:r>
      </w:hyperlink>
      <w:r>
        <w:t xml:space="preserve">.</w:t>
      </w:r>
      <w:r>
        <w:t xml:space="preserve"> </w:t>
      </w:r>
      <w:r>
        <w:rPr>
          <w:iCs/>
          <w:i/>
        </w:rPr>
        <w:t xml:space="preserve">Agricultural and Forest Meteorology</w:t>
      </w:r>
      <w:r>
        <w:t xml:space="preserve"> </w:t>
      </w:r>
      <w:r>
        <w:rPr>
          <w:bCs/>
          <w:b/>
        </w:rPr>
        <w:t xml:space="preserve">311</w:t>
      </w:r>
      <w:r>
        <w:t xml:space="preserve">: 108699.</w:t>
      </w:r>
    </w:p>
    <w:bookmarkEnd w:id="444"/>
    <w:bookmarkStart w:id="446"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w:t>
      </w:r>
      <w:r>
        <w:t xml:space="preserve"> </w:t>
      </w:r>
      <w:hyperlink r:id="rId445">
        <w:r>
          <w:rPr>
            <w:rStyle w:val="Hyperlink"/>
          </w:rPr>
          <w:t xml:space="preserve">Water transport in trees: Current perspectives, new insights and some controversies</w:t>
        </w:r>
      </w:hyperlink>
      <w:r>
        <w:t xml:space="preserve">.</w:t>
      </w:r>
      <w:r>
        <w:t xml:space="preserve"> </w:t>
      </w:r>
      <w:r>
        <w:rPr>
          <w:iCs/>
          <w:i/>
        </w:rPr>
        <w:t xml:space="preserve">Environmental and Experimental Botany</w:t>
      </w:r>
      <w:r>
        <w:t xml:space="preserve"> </w:t>
      </w:r>
      <w:r>
        <w:rPr>
          <w:bCs/>
          <w:b/>
        </w:rPr>
        <w:t xml:space="preserve">45</w:t>
      </w:r>
      <w:r>
        <w:t xml:space="preserve">: 239–262.</w:t>
      </w:r>
    </w:p>
    <w:bookmarkEnd w:id="446"/>
    <w:bookmarkStart w:id="448"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w:t>
      </w:r>
      <w:r>
        <w:t xml:space="preserve"> </w:t>
      </w:r>
      <w:hyperlink r:id="rId447">
        <w:r>
          <w:rPr>
            <w:rStyle w:val="Hyperlink"/>
          </w:rPr>
          <w:t xml:space="preserve">Leaf respiration in two tropical rainforests: Constraints on physiology by phosphorus, nitrogen and temperature</w:t>
        </w:r>
      </w:hyperlink>
      <w:r>
        <w:t xml:space="preserve">.</w:t>
      </w:r>
      <w:r>
        <w:t xml:space="preserve"> </w:t>
      </w:r>
      <w:r>
        <w:rPr>
          <w:iCs/>
          <w:i/>
        </w:rPr>
        <w:t xml:space="preserve">Functional Ecology</w:t>
      </w:r>
      <w:r>
        <w:t xml:space="preserve"> </w:t>
      </w:r>
      <w:r>
        <w:rPr>
          <w:bCs/>
          <w:b/>
        </w:rPr>
        <w:t xml:space="preserve">15</w:t>
      </w:r>
      <w:r>
        <w:t xml:space="preserve">: 378–387.</w:t>
      </w:r>
    </w:p>
    <w:bookmarkEnd w:id="448"/>
    <w:bookmarkStart w:id="450"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w:t>
      </w:r>
      <w:r>
        <w:t xml:space="preserve"> </w:t>
      </w:r>
      <w:hyperlink r:id="rId449">
        <w:r>
          <w:rPr>
            <w:rStyle w:val="Hyperlink"/>
          </w:rPr>
          <w:t xml:space="preserve">Modelling the plant canopy micrometeorology with higher-order closure principles</w:t>
        </w:r>
      </w:hyperlink>
      <w:r>
        <w:t xml:space="preserve">.</w:t>
      </w:r>
      <w:r>
        <w:t xml:space="preserve"> </w:t>
      </w:r>
      <w:r>
        <w:rPr>
          <w:iCs/>
          <w:i/>
        </w:rPr>
        <w:t xml:space="preserve">Agricultural and Forest Meteorology</w:t>
      </w:r>
      <w:r>
        <w:t xml:space="preserve"> </w:t>
      </w:r>
      <w:r>
        <w:rPr>
          <w:bCs/>
          <w:b/>
        </w:rPr>
        <w:t xml:space="preserve">41</w:t>
      </w:r>
      <w:r>
        <w:t xml:space="preserve">: 143–163.</w:t>
      </w:r>
    </w:p>
    <w:bookmarkEnd w:id="450"/>
    <w:bookmarkStart w:id="452"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w:t>
      </w:r>
      <w:r>
        <w:t xml:space="preserve"> </w:t>
      </w:r>
      <w:hyperlink r:id="rId451">
        <w:r>
          <w:rPr>
            <w:rStyle w:val="Hyperlink"/>
          </w:rPr>
          <w:t xml:space="preserve">The energetic and carbon economic origins of leaf thermoregulation</w:t>
        </w:r>
      </w:hyperlink>
      <w:r>
        <w:t xml:space="preserve">.</w:t>
      </w:r>
      <w:r>
        <w:t xml:space="preserve"> </w:t>
      </w:r>
      <w:r>
        <w:rPr>
          <w:iCs/>
          <w:i/>
        </w:rPr>
        <w:t xml:space="preserve">Nature Plants</w:t>
      </w:r>
      <w:r>
        <w:t xml:space="preserve"> </w:t>
      </w:r>
      <w:r>
        <w:rPr>
          <w:bCs/>
          <w:b/>
        </w:rPr>
        <w:t xml:space="preserve">2</w:t>
      </w:r>
      <w:r>
        <w:t xml:space="preserve">: 16129.</w:t>
      </w:r>
    </w:p>
    <w:bookmarkEnd w:id="452"/>
    <w:bookmarkStart w:id="454"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w:t>
      </w:r>
      <w:r>
        <w:t xml:space="preserve"> </w:t>
      </w:r>
      <w:hyperlink r:id="rId453">
        <w:r>
          <w:rPr>
            <w:rStyle w:val="Hyperlink"/>
          </w:rPr>
          <w:t xml:space="preserve">Plant</w:t>
        </w:r>
        <w:r>
          <w:rPr>
            <w:rStyle w:val="Hyperlink"/>
          </w:rPr>
          <w:t xml:space="preserve"> </w:t>
        </w:r>
        <w:r>
          <w:rPr>
            <w:rStyle w:val="Hyperlink"/>
          </w:rPr>
          <w:t xml:space="preserve">Thermoregulation</w:t>
        </w:r>
        <w:r>
          <w:rPr>
            <w:rStyle w:val="Hyperlink"/>
          </w:rPr>
          <w:t xml:space="preserve">:</w:t>
        </w:r>
        <w:r>
          <w:rPr>
            <w:rStyle w:val="Hyperlink"/>
          </w:rPr>
          <w:t xml:space="preserve"> </w:t>
        </w:r>
        <w:r>
          <w:rPr>
            <w:rStyle w:val="Hyperlink"/>
          </w:rPr>
          <w:t xml:space="preserve">Energetics</w:t>
        </w:r>
        <w:r>
          <w:rPr>
            <w:rStyle w:val="Hyperlink"/>
          </w:rPr>
          <w:t xml:space="preserve">,</w:t>
        </w:r>
        <w:r>
          <w:rPr>
            <w:rStyle w:val="Hyperlink"/>
          </w:rPr>
          <w:t xml:space="preserve"> </w:t>
        </w:r>
        <w:r>
          <w:rPr>
            <w:rStyle w:val="Hyperlink"/>
          </w:rPr>
          <w:t xml:space="preserve">Trait</w:t>
        </w:r>
        <w:r>
          <w:rPr>
            <w:rStyle w:val="Hyperlink"/>
          </w:rPr>
          <w:t xml:space="preserve">–</w:t>
        </w:r>
        <w:r>
          <w:rPr>
            <w:rStyle w:val="Hyperlink"/>
          </w:rPr>
          <w:t xml:space="preserve">Environment Interactions</w:t>
        </w:r>
        <w:r>
          <w:rPr>
            <w:rStyle w:val="Hyperlink"/>
          </w:rPr>
          <w:t xml:space="preserve">, and</w:t>
        </w:r>
        <w:r>
          <w:rPr>
            <w:rStyle w:val="Hyperlink"/>
          </w:rPr>
          <w:t xml:space="preserve"> </w:t>
        </w:r>
        <w:r>
          <w:rPr>
            <w:rStyle w:val="Hyperlink"/>
          </w:rPr>
          <w:t xml:space="preserve">Carbon Economics</w:t>
        </w:r>
      </w:hyperlink>
      <w:r>
        <w:t xml:space="preserve">.</w:t>
      </w:r>
      <w:r>
        <w:t xml:space="preserve"> </w:t>
      </w:r>
      <w:r>
        <w:rPr>
          <w:iCs/>
          <w:i/>
        </w:rPr>
        <w:t xml:space="preserve">Trends in Ecology &amp; Evolution</w:t>
      </w:r>
      <w:r>
        <w:t xml:space="preserve"> </w:t>
      </w:r>
      <w:r>
        <w:rPr>
          <w:bCs/>
          <w:b/>
        </w:rPr>
        <w:t xml:space="preserve">30</w:t>
      </w:r>
      <w:r>
        <w:t xml:space="preserve">: 714–724.</w:t>
      </w:r>
    </w:p>
    <w:bookmarkEnd w:id="454"/>
    <w:bookmarkStart w:id="456"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w:t>
      </w:r>
      <w:r>
        <w:t xml:space="preserve"> </w:t>
      </w:r>
      <w:hyperlink r:id="rId455">
        <w:r>
          <w:rPr>
            <w:rStyle w:val="Hyperlink"/>
          </w:rPr>
          <w:t xml:space="preserve">Leaf</w:t>
        </w:r>
        <w:r>
          <w:rPr>
            <w:rStyle w:val="Hyperlink"/>
          </w:rPr>
          <w:t xml:space="preserve"> </w:t>
        </w:r>
        <w:r>
          <w:rPr>
            <w:rStyle w:val="Hyperlink"/>
          </w:rPr>
          <w:t xml:space="preserve">Angle</w:t>
        </w:r>
        <w:r>
          <w:rPr>
            <w:rStyle w:val="Hyperlink"/>
          </w:rPr>
          <w:t xml:space="preserve">:</w:t>
        </w:r>
        <w:r>
          <w:rPr>
            <w:rStyle w:val="Hyperlink"/>
          </w:rPr>
          <w:t xml:space="preserve"> </w:t>
        </w:r>
        <w:r>
          <w:rPr>
            <w:rStyle w:val="Hyperlink"/>
          </w:rPr>
          <w:t xml:space="preserve">An Adaptive Feature</w:t>
        </w:r>
        <w:r>
          <w:rPr>
            <w:rStyle w:val="Hyperlink"/>
          </w:rPr>
          <w:t xml:space="preserve"> </w:t>
        </w:r>
        <w:r>
          <w:rPr>
            <w:rStyle w:val="Hyperlink"/>
          </w:rPr>
          <w:t xml:space="preserve">of</w:t>
        </w:r>
        <w:r>
          <w:rPr>
            <w:rStyle w:val="Hyperlink"/>
          </w:rPr>
          <w:t xml:space="preserve"> </w:t>
        </w:r>
        <w:r>
          <w:rPr>
            <w:rStyle w:val="Hyperlink"/>
          </w:rPr>
          <w:t xml:space="preserve">Sun</w:t>
        </w:r>
        <w:r>
          <w:rPr>
            <w:rStyle w:val="Hyperlink"/>
          </w:rPr>
          <w:t xml:space="preserve"> </w:t>
        </w:r>
        <w:r>
          <w:rPr>
            <w:rStyle w:val="Hyperlink"/>
          </w:rPr>
          <w:t xml:space="preserve">and</w:t>
        </w:r>
        <w:r>
          <w:rPr>
            <w:rStyle w:val="Hyperlink"/>
          </w:rPr>
          <w:t xml:space="preserve"> </w:t>
        </w:r>
        <w:r>
          <w:rPr>
            <w:rStyle w:val="Hyperlink"/>
          </w:rPr>
          <w:t xml:space="preserve">Shade Leaves</w:t>
        </w:r>
      </w:hyperlink>
      <w:r>
        <w:t xml:space="preserve">.</w:t>
      </w:r>
      <w:r>
        <w:t xml:space="preserve"> </w:t>
      </w:r>
      <w:r>
        <w:rPr>
          <w:iCs/>
          <w:i/>
        </w:rPr>
        <w:t xml:space="preserve">Botanical Gazette</w:t>
      </w:r>
      <w:r>
        <w:t xml:space="preserve"> </w:t>
      </w:r>
      <w:r>
        <w:rPr>
          <w:bCs/>
          <w:b/>
        </w:rPr>
        <w:t xml:space="preserve">140</w:t>
      </w:r>
      <w:r>
        <w:t xml:space="preserve">: 437–442.</w:t>
      </w:r>
    </w:p>
    <w:bookmarkEnd w:id="456"/>
    <w:bookmarkStart w:id="458"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w:t>
      </w:r>
      <w:r>
        <w:t xml:space="preserve"> </w:t>
      </w:r>
      <w:hyperlink r:id="rId457">
        <w:r>
          <w:rPr>
            <w:rStyle w:val="Hyperlink"/>
          </w:rPr>
          <w:t xml:space="preserve">Only sun-lit leaves of the uppermost canopy exceed both air temperature and photosynthetic thermal optima in a wet tropical forest</w:t>
        </w:r>
      </w:hyperlink>
      <w:r>
        <w:t xml:space="preserve">.</w:t>
      </w:r>
      <w:r>
        <w:t xml:space="preserve"> </w:t>
      </w:r>
      <w:r>
        <w:rPr>
          <w:iCs/>
          <w:i/>
        </w:rPr>
        <w:t xml:space="preserve">Agricultural and Forest Meteorology</w:t>
      </w:r>
      <w:r>
        <w:t xml:space="preserve"> </w:t>
      </w:r>
      <w:r>
        <w:rPr>
          <w:bCs/>
          <w:b/>
        </w:rPr>
        <w:t xml:space="preserve">301–302</w:t>
      </w:r>
      <w:r>
        <w:t xml:space="preserve">: 108347.</w:t>
      </w:r>
    </w:p>
    <w:bookmarkEnd w:id="458"/>
    <w:bookmarkStart w:id="46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w:t>
      </w:r>
      <w:r>
        <w:t xml:space="preserve"> </w:t>
      </w:r>
      <w:hyperlink r:id="rId459">
        <w:r>
          <w:rPr>
            <w:rStyle w:val="Hyperlink"/>
          </w:rPr>
          <w:t xml:space="preserve">Reduced impact logging minimally alters tropical rainforest carbon and energy exchange</w:t>
        </w:r>
      </w:hyperlink>
      <w:r>
        <w:t xml:space="preserve">.</w:t>
      </w:r>
      <w:r>
        <w:t xml:space="preserve"> </w:t>
      </w:r>
      <w:r>
        <w:rPr>
          <w:iCs/>
          <w:i/>
        </w:rPr>
        <w:t xml:space="preserve">Proceedings of the National Academy of Sciences</w:t>
      </w:r>
      <w:r>
        <w:t xml:space="preserve"> </w:t>
      </w:r>
      <w:r>
        <w:rPr>
          <w:bCs/>
          <w:b/>
        </w:rPr>
        <w:t xml:space="preserve">108</w:t>
      </w:r>
      <w:r>
        <w:t xml:space="preserve">: 19431–19435.</w:t>
      </w:r>
    </w:p>
    <w:bookmarkEnd w:id="460"/>
    <w:bookmarkStart w:id="462"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w:t>
      </w:r>
      <w:r>
        <w:t xml:space="preserve"> </w:t>
      </w:r>
      <w:hyperlink r:id="rId461">
        <w:r>
          <w:rPr>
            <w:rStyle w:val="Hyperlink"/>
          </w:rPr>
          <w:t xml:space="preserve">Alternative stable equilibria and critical thresholds created by fire regimes and plant responses in a fire-prone community</w:t>
        </w:r>
      </w:hyperlink>
      <w:r>
        <w:t xml:space="preserve">.</w:t>
      </w:r>
      <w:r>
        <w:t xml:space="preserve"> </w:t>
      </w:r>
      <w:r>
        <w:rPr>
          <w:iCs/>
          <w:i/>
        </w:rPr>
        <w:t xml:space="preserve">Ecography</w:t>
      </w:r>
      <w:r>
        <w:t xml:space="preserve"> </w:t>
      </w:r>
      <w:r>
        <w:rPr>
          <w:bCs/>
          <w:b/>
        </w:rPr>
        <w:t xml:space="preserve">42</w:t>
      </w:r>
      <w:r>
        <w:t xml:space="preserve">: 55–66.</w:t>
      </w:r>
    </w:p>
    <w:bookmarkEnd w:id="462"/>
    <w:bookmarkStart w:id="464"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w:t>
      </w:r>
      <w:r>
        <w:t xml:space="preserve"> </w:t>
      </w:r>
      <w:hyperlink r:id="rId463">
        <w:r>
          <w:rPr>
            <w:rStyle w:val="Hyperlink"/>
          </w:rPr>
          <w:t xml:space="preserve">Partitioning forest carbon fluxes with overstory and understory eddy-covariance measurements:</w:t>
        </w:r>
        <w:r>
          <w:rPr>
            <w:rStyle w:val="Hyperlink"/>
          </w:rPr>
          <w:t xml:space="preserve"> </w:t>
        </w:r>
        <w:r>
          <w:rPr>
            <w:rStyle w:val="Hyperlink"/>
          </w:rPr>
          <w:t xml:space="preserve">A</w:t>
        </w:r>
        <w:r>
          <w:rPr>
            <w:rStyle w:val="Hyperlink"/>
          </w:rPr>
          <w:t xml:space="preserve"> </w:t>
        </w:r>
        <w:r>
          <w:rPr>
            <w:rStyle w:val="Hyperlink"/>
          </w:rPr>
          <w:t xml:space="preserve">synthesis based on</w:t>
        </w:r>
        <w:r>
          <w:rPr>
            <w:rStyle w:val="Hyperlink"/>
          </w:rPr>
          <w:t xml:space="preserve"> </w:t>
        </w:r>
        <w:r>
          <w:rPr>
            <w:rStyle w:val="Hyperlink"/>
          </w:rPr>
          <w:t xml:space="preserve">FLUXNET</w:t>
        </w:r>
        <w:r>
          <w:rPr>
            <w:rStyle w:val="Hyperlink"/>
          </w:rPr>
          <w:t xml:space="preserve"> </w:t>
        </w:r>
        <w:r>
          <w:rPr>
            <w:rStyle w:val="Hyperlink"/>
          </w:rPr>
          <w:t xml:space="preserve">data</w:t>
        </w:r>
      </w:hyperlink>
      <w:r>
        <w:t xml:space="preserve">.</w:t>
      </w:r>
      <w:r>
        <w:t xml:space="preserve"> </w:t>
      </w:r>
      <w:r>
        <w:rPr>
          <w:iCs/>
          <w:i/>
        </w:rPr>
        <w:t xml:space="preserve">Agricultural and Forest Meteorology</w:t>
      </w:r>
      <w:r>
        <w:t xml:space="preserve"> </w:t>
      </w:r>
      <w:r>
        <w:rPr>
          <w:bCs/>
          <w:b/>
        </w:rPr>
        <w:t xml:space="preserve">144</w:t>
      </w:r>
      <w:r>
        <w:t xml:space="preserve">: 14–31.</w:t>
      </w:r>
    </w:p>
    <w:bookmarkEnd w:id="464"/>
    <w:bookmarkStart w:id="466"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w:t>
      </w:r>
      <w:r>
        <w:t xml:space="preserve"> </w:t>
      </w:r>
      <w:hyperlink r:id="rId465">
        <w:r>
          <w:rPr>
            <w:rStyle w:val="Hyperlink"/>
          </w:rPr>
          <w:t xml:space="preserve">Leaf isoprene emission as a trait that mediates the growth-defense tradeoff in the face of climate stress</w:t>
        </w:r>
      </w:hyperlink>
      <w:r>
        <w:t xml:space="preserve">.</w:t>
      </w:r>
      <w:r>
        <w:t xml:space="preserve"> </w:t>
      </w:r>
      <w:r>
        <w:rPr>
          <w:iCs/>
          <w:i/>
        </w:rPr>
        <w:t xml:space="preserve">Oecologia</w:t>
      </w:r>
      <w:r>
        <w:t xml:space="preserve">.</w:t>
      </w:r>
    </w:p>
    <w:bookmarkEnd w:id="466"/>
    <w:bookmarkStart w:id="467"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467"/>
    <w:bookmarkStart w:id="469"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w:t>
      </w:r>
      <w:r>
        <w:t xml:space="preserve"> </w:t>
      </w:r>
      <w:hyperlink r:id="rId468">
        <w:r>
          <w:rPr>
            <w:rStyle w:val="Hyperlink"/>
          </w:rPr>
          <w:t xml:space="preserve">A</w:t>
        </w:r>
        <w:r>
          <w:rPr>
            <w:rStyle w:val="Hyperlink"/>
          </w:rPr>
          <w:t xml:space="preserve"> </w:t>
        </w:r>
        <w:r>
          <w:rPr>
            <w:rStyle w:val="Hyperlink"/>
          </w:rPr>
          <w:t xml:space="preserve">Method</w:t>
        </w:r>
        <w:r>
          <w:rPr>
            <w:rStyle w:val="Hyperlink"/>
          </w:rPr>
          <w:t xml:space="preserve"> </w:t>
        </w:r>
        <w:r>
          <w:rPr>
            <w:rStyle w:val="Hyperlink"/>
          </w:rPr>
          <w:t xml:space="preserve">for</w:t>
        </w:r>
        <w:r>
          <w:rPr>
            <w:rStyle w:val="Hyperlink"/>
          </w:rPr>
          <w:t xml:space="preserve"> </w:t>
        </w:r>
        <w:r>
          <w:rPr>
            <w:rStyle w:val="Hyperlink"/>
          </w:rPr>
          <w:t xml:space="preserve">Scaling Vegetation Dynamics</w:t>
        </w:r>
        <w:r>
          <w:rPr>
            <w:rStyle w:val="Hyperlink"/>
          </w:rPr>
          <w:t xml:space="preserve">:</w:t>
        </w:r>
        <w:r>
          <w:rPr>
            <w:rStyle w:val="Hyperlink"/>
          </w:rPr>
          <w:t xml:space="preserve"> </w:t>
        </w:r>
        <w:r>
          <w:rPr>
            <w:rStyle w:val="Hyperlink"/>
          </w:rPr>
          <w:t xml:space="preserve">The Ecosystem Demography Model</w:t>
        </w:r>
        <w:r>
          <w:rPr>
            <w:rStyle w:val="Hyperlink"/>
          </w:rPr>
          <w:t xml:space="preserve"> </w:t>
        </w:r>
        <w:r>
          <w:rPr>
            <w:rStyle w:val="Hyperlink"/>
          </w:rPr>
          <w:t xml:space="preserve">(ed)</w:t>
        </w:r>
      </w:hyperlink>
      <w:r>
        <w:t xml:space="preserve">.</w:t>
      </w:r>
      <w:r>
        <w:t xml:space="preserve"> </w:t>
      </w:r>
      <w:r>
        <w:rPr>
          <w:iCs/>
          <w:i/>
        </w:rPr>
        <w:t xml:space="preserve">Ecological Monographs</w:t>
      </w:r>
      <w:r>
        <w:t xml:space="preserve"> </w:t>
      </w:r>
      <w:r>
        <w:rPr>
          <w:bCs/>
          <w:b/>
        </w:rPr>
        <w:t xml:space="preserve">71</w:t>
      </w:r>
      <w:r>
        <w:t xml:space="preserve">: 557–586.</w:t>
      </w:r>
    </w:p>
    <w:bookmarkEnd w:id="469"/>
    <w:bookmarkStart w:id="471"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w:t>
      </w:r>
      <w:r>
        <w:t xml:space="preserve"> </w:t>
      </w:r>
      <w:hyperlink r:id="rId470">
        <w:r>
          <w:rPr>
            <w:rStyle w:val="Hyperlink"/>
          </w:rPr>
          <w:t xml:space="preserve">Upscaling</w:t>
        </w:r>
        <w:r>
          <w:rPr>
            <w:rStyle w:val="Hyperlink"/>
          </w:rPr>
          <w:t xml:space="preserve"> </w:t>
        </w:r>
        <w:r>
          <w:rPr>
            <w:rStyle w:val="Hyperlink"/>
          </w:rPr>
          <w:t xml:space="preserve">Transpiration</w:t>
        </w:r>
        <w:r>
          <w:rPr>
            <w:rStyle w:val="Hyperlink"/>
          </w:rPr>
          <w:t xml:space="preserve"> </w:t>
        </w:r>
        <w:r>
          <w:rPr>
            <w:rStyle w:val="Hyperlink"/>
          </w:rPr>
          <w:t xml:space="preserve">in</w:t>
        </w:r>
        <w:r>
          <w:rPr>
            <w:rStyle w:val="Hyperlink"/>
          </w:rPr>
          <w:t xml:space="preserve"> </w:t>
        </w:r>
        <w:r>
          <w:rPr>
            <w:rStyle w:val="Hyperlink"/>
          </w:rPr>
          <w:t xml:space="preserve">Diverse Forests</w:t>
        </w:r>
        <w:r>
          <w:rPr>
            <w:rStyle w:val="Hyperlink"/>
          </w:rPr>
          <w:t xml:space="preserve">:</w:t>
        </w:r>
        <w:r>
          <w:rPr>
            <w:rStyle w:val="Hyperlink"/>
          </w:rPr>
          <w:t xml:space="preserve"> </w:t>
        </w:r>
        <w:r>
          <w:rPr>
            <w:rStyle w:val="Hyperlink"/>
          </w:rPr>
          <w:t xml:space="preserve">Insights</w:t>
        </w:r>
        <w:r>
          <w:rPr>
            <w:rStyle w:val="Hyperlink"/>
          </w:rPr>
          <w:t xml:space="preserve"> </w:t>
        </w:r>
        <w:r>
          <w:rPr>
            <w:rStyle w:val="Hyperlink"/>
          </w:rPr>
          <w:t xml:space="preserve">from a</w:t>
        </w:r>
        <w:r>
          <w:rPr>
            <w:rStyle w:val="Hyperlink"/>
          </w:rPr>
          <w:t xml:space="preserve"> </w:t>
        </w:r>
        <w:r>
          <w:rPr>
            <w:rStyle w:val="Hyperlink"/>
          </w:rPr>
          <w:t xml:space="preserve">Tropical Premontane Site</w:t>
        </w:r>
      </w:hyperlink>
      <w:r>
        <w:t xml:space="preserve">.</w:t>
      </w:r>
      <w:r>
        <w:t xml:space="preserve"> </w:t>
      </w:r>
      <w:r>
        <w:rPr>
          <w:iCs/>
          <w:i/>
        </w:rPr>
        <w:t xml:space="preserve">Ecohydrology</w:t>
      </w:r>
      <w:r>
        <w:t xml:space="preserve"> </w:t>
      </w:r>
      <w:r>
        <w:rPr>
          <w:bCs/>
          <w:b/>
        </w:rPr>
        <w:t xml:space="preserve">11</w:t>
      </w:r>
      <w:r>
        <w:t xml:space="preserve">: e1920.</w:t>
      </w:r>
    </w:p>
    <w:bookmarkEnd w:id="471"/>
    <w:bookmarkStart w:id="473" w:name="ref-mottStomatalResponsesHumidity2010"/>
    <w:p>
      <w:pPr>
        <w:pStyle w:val="Bibliography"/>
      </w:pPr>
      <w:r>
        <w:rPr>
          <w:bCs/>
          <w:b/>
          <w:bCs/>
          <w:b/>
        </w:rPr>
        <w:t xml:space="preserve">Mott KA</w:t>
      </w:r>
      <w:r>
        <w:rPr>
          <w:bCs/>
          <w:b/>
        </w:rPr>
        <w:t xml:space="preserve">,</w:t>
      </w:r>
      <w:r>
        <w:rPr>
          <w:bCs/>
          <w:b/>
        </w:rPr>
        <w:t xml:space="preserve"> </w:t>
      </w:r>
      <w:r>
        <w:rPr>
          <w:bCs/>
          <w:b/>
          <w:bCs/>
          <w:b/>
        </w:rPr>
        <w:t xml:space="preserve">Peak D</w:t>
      </w:r>
      <w:r>
        <w:t xml:space="preserve">.</w:t>
      </w:r>
      <w:r>
        <w:t xml:space="preserve"> </w:t>
      </w:r>
      <w:r>
        <w:rPr>
          <w:bCs/>
          <w:b/>
        </w:rPr>
        <w:t xml:space="preserve">2010</w:t>
      </w:r>
      <w:r>
        <w:t xml:space="preserve">.</w:t>
      </w:r>
      <w:r>
        <w:t xml:space="preserve"> </w:t>
      </w:r>
      <w:hyperlink r:id="rId472">
        <w:r>
          <w:rPr>
            <w:rStyle w:val="Hyperlink"/>
          </w:rPr>
          <w:t xml:space="preserve">Stomatal responses to humidity and temperature in darkness</w:t>
        </w:r>
      </w:hyperlink>
      <w:r>
        <w:t xml:space="preserve">.</w:t>
      </w:r>
      <w:r>
        <w:t xml:space="preserve"> </w:t>
      </w:r>
      <w:r>
        <w:rPr>
          <w:iCs/>
          <w:i/>
        </w:rPr>
        <w:t xml:space="preserve">Plant, Cell &amp; Environment</w:t>
      </w:r>
      <w:r>
        <w:t xml:space="preserve"> </w:t>
      </w:r>
      <w:r>
        <w:rPr>
          <w:bCs/>
          <w:b/>
        </w:rPr>
        <w:t xml:space="preserve">33</w:t>
      </w:r>
      <w:r>
        <w:t xml:space="preserve">: 1084–1090.</w:t>
      </w:r>
    </w:p>
    <w:bookmarkEnd w:id="473"/>
    <w:bookmarkStart w:id="475" w:name="ref-muir_tealeaves_2019"/>
    <w:p>
      <w:pPr>
        <w:pStyle w:val="Bibliography"/>
      </w:pPr>
      <w:r>
        <w:rPr>
          <w:bCs/>
          <w:b/>
          <w:bCs/>
          <w:b/>
        </w:rPr>
        <w:t xml:space="preserve">Muir CD</w:t>
      </w:r>
      <w:r>
        <w:t xml:space="preserve">.</w:t>
      </w:r>
      <w:r>
        <w:t xml:space="preserve"> </w:t>
      </w:r>
      <w:r>
        <w:rPr>
          <w:bCs/>
          <w:b/>
        </w:rPr>
        <w:t xml:space="preserve">2019</w:t>
      </w:r>
      <w:r>
        <w:t xml:space="preserve">.</w:t>
      </w:r>
      <w:r>
        <w:t xml:space="preserve"> </w:t>
      </w:r>
      <w:hyperlink r:id="rId474">
        <w:r>
          <w:rPr>
            <w:rStyle w:val="Hyperlink"/>
          </w:rPr>
          <w:t xml:space="preserve">Tealeaves: An</w:t>
        </w:r>
        <w:r>
          <w:rPr>
            <w:rStyle w:val="Hyperlink"/>
          </w:rPr>
          <w:t xml:space="preserve"> </w:t>
        </w:r>
        <w:r>
          <w:rPr>
            <w:rStyle w:val="Hyperlink"/>
          </w:rPr>
          <w:t xml:space="preserve">R</w:t>
        </w:r>
        <w:r>
          <w:rPr>
            <w:rStyle w:val="Hyperlink"/>
          </w:rPr>
          <w:t xml:space="preserve"> </w:t>
        </w:r>
        <w:r>
          <w:rPr>
            <w:rStyle w:val="Hyperlink"/>
          </w:rPr>
          <w:t xml:space="preserve">package for modelling leaf temperature using energy budgets</w:t>
        </w:r>
      </w:hyperlink>
      <w:r>
        <w:t xml:space="preserve">.</w:t>
      </w:r>
      <w:r>
        <w:t xml:space="preserve"> </w:t>
      </w:r>
      <w:r>
        <w:rPr>
          <w:iCs/>
          <w:i/>
        </w:rPr>
        <w:t xml:space="preserve">AoB PLANTS</w:t>
      </w:r>
      <w:r>
        <w:t xml:space="preserve"> </w:t>
      </w:r>
      <w:r>
        <w:rPr>
          <w:bCs/>
          <w:b/>
        </w:rPr>
        <w:t xml:space="preserve">11</w:t>
      </w:r>
      <w:r>
        <w:t xml:space="preserve">.</w:t>
      </w:r>
    </w:p>
    <w:bookmarkEnd w:id="475"/>
    <w:bookmarkStart w:id="477"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w:t>
      </w:r>
      <w:r>
        <w:t xml:space="preserve"> </w:t>
      </w:r>
      <w:hyperlink r:id="rId476">
        <w:r>
          <w:rPr>
            <w:rStyle w:val="Hyperlink"/>
          </w:rPr>
          <w:t xml:space="preserve">Testing metabolic ecology theory for allometric scaling of tree size, growth and mortality in tropical forests</w:t>
        </w:r>
      </w:hyperlink>
      <w:r>
        <w:t xml:space="preserve">.</w:t>
      </w:r>
      <w:r>
        <w:t xml:space="preserve"> </w:t>
      </w:r>
      <w:r>
        <w:rPr>
          <w:iCs/>
          <w:i/>
        </w:rPr>
        <w:t xml:space="preserve">Ecology Letters</w:t>
      </w:r>
      <w:r>
        <w:t xml:space="preserve"> </w:t>
      </w:r>
      <w:r>
        <w:rPr>
          <w:bCs/>
          <w:b/>
        </w:rPr>
        <w:t xml:space="preserve">9</w:t>
      </w:r>
      <w:r>
        <w:t xml:space="preserve">: 575–588.</w:t>
      </w:r>
    </w:p>
    <w:bookmarkEnd w:id="477"/>
    <w:bookmarkStart w:id="479"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w:t>
      </w:r>
      <w:r>
        <w:t xml:space="preserve"> </w:t>
      </w:r>
      <w:hyperlink r:id="rId478">
        <w:r>
          <w:rPr>
            <w:rStyle w:val="Hyperlink"/>
          </w:rPr>
          <w:t xml:space="preserve">Evidence for efficient non-evaporative leaf-to-air heat dissipation in a pine forest under drought conditions</w:t>
        </w:r>
      </w:hyperlink>
      <w:r>
        <w:t xml:space="preserve">.</w:t>
      </w:r>
      <w:r>
        <w:t xml:space="preserve"> </w:t>
      </w:r>
      <w:r>
        <w:rPr>
          <w:iCs/>
          <w:i/>
        </w:rPr>
        <w:t xml:space="preserve">bioRxiv</w:t>
      </w:r>
      <w:r>
        <w:t xml:space="preserve">: 2021.02.01.429145.</w:t>
      </w:r>
    </w:p>
    <w:bookmarkEnd w:id="479"/>
    <w:bookmarkStart w:id="481"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w:t>
      </w:r>
      <w:r>
        <w:t xml:space="preserve"> </w:t>
      </w:r>
      <w:hyperlink r:id="rId480">
        <w:r>
          <w:rPr>
            <w:rStyle w:val="Hyperlink"/>
          </w:rPr>
          <w:t xml:space="preserve">Estimation of solar direct beam transmittance of conifer canopies from airborne</w:t>
        </w:r>
        <w:r>
          <w:rPr>
            <w:rStyle w:val="Hyperlink"/>
          </w:rPr>
          <w:t xml:space="preserve"> </w:t>
        </w:r>
        <w:r>
          <w:rPr>
            <w:rStyle w:val="Hyperlink"/>
          </w:rPr>
          <w:t xml:space="preserve">LiDAR</w:t>
        </w:r>
      </w:hyperlink>
      <w:r>
        <w:t xml:space="preserve">.</w:t>
      </w:r>
      <w:r>
        <w:t xml:space="preserve"> </w:t>
      </w:r>
      <w:r>
        <w:rPr>
          <w:iCs/>
          <w:i/>
        </w:rPr>
        <w:t xml:space="preserve">Remote Sensing of Environment</w:t>
      </w:r>
      <w:r>
        <w:t xml:space="preserve"> </w:t>
      </w:r>
      <w:r>
        <w:rPr>
          <w:bCs/>
          <w:b/>
        </w:rPr>
        <w:t xml:space="preserve">136</w:t>
      </w:r>
      <w:r>
        <w:t xml:space="preserve">: 402–415.</w:t>
      </w:r>
    </w:p>
    <w:bookmarkEnd w:id="481"/>
    <w:bookmarkStart w:id="483"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w:t>
      </w:r>
      <w:r>
        <w:t xml:space="preserve"> </w:t>
      </w:r>
      <w:hyperlink r:id="rId482">
        <w:r>
          <w:rPr>
            <w:rStyle w:val="Hyperlink"/>
          </w:rPr>
          <w:t xml:space="preserve">Forests and</w:t>
        </w:r>
        <w:r>
          <w:rPr>
            <w:rStyle w:val="Hyperlink"/>
          </w:rPr>
          <w:t xml:space="preserve"> </w:t>
        </w:r>
        <w:r>
          <w:rPr>
            <w:rStyle w:val="Hyperlink"/>
          </w:rPr>
          <w:t xml:space="preserve">Their Canopies</w:t>
        </w:r>
        <w:r>
          <w:rPr>
            <w:rStyle w:val="Hyperlink"/>
          </w:rPr>
          <w:t xml:space="preserve">:</w:t>
        </w:r>
        <w:r>
          <w:rPr>
            <w:rStyle w:val="Hyperlink"/>
          </w:rPr>
          <w:t xml:space="preserve"> </w:t>
        </w:r>
        <w:r>
          <w:rPr>
            <w:rStyle w:val="Hyperlink"/>
          </w:rPr>
          <w:t xml:space="preserve">Achievements</w:t>
        </w:r>
        <w:r>
          <w:rPr>
            <w:rStyle w:val="Hyperlink"/>
          </w:rPr>
          <w:t xml:space="preserve"> </w:t>
        </w:r>
        <w:r>
          <w:rPr>
            <w:rStyle w:val="Hyperlink"/>
          </w:rPr>
          <w:t xml:space="preserve">and</w:t>
        </w:r>
        <w:r>
          <w:rPr>
            <w:rStyle w:val="Hyperlink"/>
          </w:rPr>
          <w:t xml:space="preserve"> </w:t>
        </w:r>
        <w:r>
          <w:rPr>
            <w:rStyle w:val="Hyperlink"/>
          </w:rPr>
          <w:t xml:space="preserve">Horizons</w:t>
        </w:r>
        <w:r>
          <w:rPr>
            <w:rStyle w:val="Hyperlink"/>
          </w:rPr>
          <w:t xml:space="preserve"> </w:t>
        </w:r>
        <w:r>
          <w:rPr>
            <w:rStyle w:val="Hyperlink"/>
          </w:rPr>
          <w:t xml:space="preserve">in</w:t>
        </w:r>
        <w:r>
          <w:rPr>
            <w:rStyle w:val="Hyperlink"/>
          </w:rPr>
          <w:t xml:space="preserve"> </w:t>
        </w:r>
        <w:r>
          <w:rPr>
            <w:rStyle w:val="Hyperlink"/>
          </w:rPr>
          <w:t xml:space="preserve">Canopy Science</w:t>
        </w:r>
      </w:hyperlink>
      <w:r>
        <w:t xml:space="preserve">.</w:t>
      </w:r>
      <w:r>
        <w:t xml:space="preserve"> </w:t>
      </w:r>
      <w:r>
        <w:rPr>
          <w:iCs/>
          <w:i/>
        </w:rPr>
        <w:t xml:space="preserve">Trends in Ecology &amp; Evolution</w:t>
      </w:r>
      <w:r>
        <w:t xml:space="preserve"> </w:t>
      </w:r>
      <w:r>
        <w:rPr>
          <w:bCs/>
          <w:b/>
        </w:rPr>
        <w:t xml:space="preserve">32</w:t>
      </w:r>
      <w:r>
        <w:t xml:space="preserve">: 438–451.</w:t>
      </w:r>
    </w:p>
    <w:bookmarkEnd w:id="483"/>
    <w:bookmarkStart w:id="485"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w:t>
      </w:r>
      <w:r>
        <w:t xml:space="preserve"> </w:t>
      </w:r>
      <w:hyperlink r:id="rId484">
        <w:r>
          <w:rPr>
            <w:rStyle w:val="Hyperlink"/>
          </w:rPr>
          <w:t xml:space="preserve">Adjustment of foliage structure and function to a canopy light gradient in two co-existing deciduous trees.</w:t>
        </w:r>
        <w:r>
          <w:rPr>
            <w:rStyle w:val="Hyperlink"/>
          </w:rPr>
          <w:t xml:space="preserve"> </w:t>
        </w:r>
        <w:r>
          <w:rPr>
            <w:rStyle w:val="Hyperlink"/>
          </w:rPr>
          <w:t xml:space="preserve">Variability</w:t>
        </w:r>
        <w:r>
          <w:rPr>
            <w:rStyle w:val="Hyperlink"/>
          </w:rPr>
          <w:t xml:space="preserve"> </w:t>
        </w:r>
        <w:r>
          <w:rPr>
            <w:rStyle w:val="Hyperlink"/>
          </w:rPr>
          <w:t xml:space="preserve">in leaf inclination angles in relation to petiole morphology</w:t>
        </w:r>
      </w:hyperlink>
      <w:r>
        <w:t xml:space="preserve">.</w:t>
      </w:r>
      <w:r>
        <w:t xml:space="preserve"> </w:t>
      </w:r>
      <w:r>
        <w:rPr>
          <w:iCs/>
          <w:i/>
        </w:rPr>
        <w:t xml:space="preserve">Trees</w:t>
      </w:r>
      <w:r>
        <w:t xml:space="preserve"> </w:t>
      </w:r>
      <w:r>
        <w:rPr>
          <w:bCs/>
          <w:b/>
        </w:rPr>
        <w:t xml:space="preserve">12</w:t>
      </w:r>
      <w:r>
        <w:t xml:space="preserve">: 446–451.</w:t>
      </w:r>
    </w:p>
    <w:bookmarkEnd w:id="485"/>
    <w:bookmarkStart w:id="487"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w:t>
      </w:r>
      <w:r>
        <w:t xml:space="preserve"> </w:t>
      </w:r>
      <w:hyperlink r:id="rId486">
        <w:r>
          <w:rPr>
            <w:rStyle w:val="Hyperlink"/>
          </w:rPr>
          <w:t xml:space="preserve">Photosynthesis and resource distribution through plant canopies</w:t>
        </w:r>
      </w:hyperlink>
      <w:r>
        <w:t xml:space="preserve">.</w:t>
      </w:r>
      <w:r>
        <w:t xml:space="preserve"> </w:t>
      </w:r>
      <w:r>
        <w:rPr>
          <w:iCs/>
          <w:i/>
        </w:rPr>
        <w:t xml:space="preserve">Plant, Cell &amp; Environment</w:t>
      </w:r>
      <w:r>
        <w:t xml:space="preserve"> </w:t>
      </w:r>
      <w:r>
        <w:rPr>
          <w:bCs/>
          <w:b/>
        </w:rPr>
        <w:t xml:space="preserve">30</w:t>
      </w:r>
      <w:r>
        <w:t xml:space="preserve">: 1052–1071.</w:t>
      </w:r>
    </w:p>
    <w:bookmarkEnd w:id="487"/>
    <w:bookmarkStart w:id="489" w:name="ref-niinemetsResponsesForestTrees2010"/>
    <w:p>
      <w:pPr>
        <w:pStyle w:val="Bibliography"/>
      </w:pPr>
      <w:r>
        <w:rPr>
          <w:bCs/>
          <w:b/>
          <w:bCs/>
          <w:b/>
        </w:rPr>
        <w:t xml:space="preserve">Niinemets Ü</w:t>
      </w:r>
      <w:r>
        <w:t xml:space="preserve">.</w:t>
      </w:r>
      <w:r>
        <w:t xml:space="preserve"> </w:t>
      </w:r>
      <w:r>
        <w:rPr>
          <w:bCs/>
          <w:b/>
        </w:rPr>
        <w:t xml:space="preserve">2010</w:t>
      </w:r>
      <w:r>
        <w:t xml:space="preserve">.</w:t>
      </w:r>
      <w:r>
        <w:t xml:space="preserve"> </w:t>
      </w:r>
      <w:hyperlink r:id="rId488">
        <w:r>
          <w:rPr>
            <w:rStyle w:val="Hyperlink"/>
          </w:rPr>
          <w:t xml:space="preserve">Responses of forest trees to single and multiple environmental stresses from seedlings to mature plants:</w:t>
        </w:r>
        <w:r>
          <w:rPr>
            <w:rStyle w:val="Hyperlink"/>
          </w:rPr>
          <w:t xml:space="preserve"> </w:t>
        </w:r>
        <w:r>
          <w:rPr>
            <w:rStyle w:val="Hyperlink"/>
          </w:rPr>
          <w:t xml:space="preserve">Past</w:t>
        </w:r>
        <w:r>
          <w:rPr>
            <w:rStyle w:val="Hyperlink"/>
          </w:rPr>
          <w:t xml:space="preserve"> </w:t>
        </w:r>
        <w:r>
          <w:rPr>
            <w:rStyle w:val="Hyperlink"/>
          </w:rPr>
          <w:t xml:space="preserve">stress history, stress interactions, tolerance and acclimation</w:t>
        </w:r>
      </w:hyperlink>
      <w:r>
        <w:t xml:space="preserve">.</w:t>
      </w:r>
      <w:r>
        <w:t xml:space="preserve"> </w:t>
      </w:r>
      <w:r>
        <w:rPr>
          <w:iCs/>
          <w:i/>
        </w:rPr>
        <w:t xml:space="preserve">Forest Ecology and Management</w:t>
      </w:r>
      <w:r>
        <w:t xml:space="preserve"> </w:t>
      </w:r>
      <w:r>
        <w:rPr>
          <w:bCs/>
          <w:b/>
        </w:rPr>
        <w:t xml:space="preserve">260</w:t>
      </w:r>
      <w:r>
        <w:t xml:space="preserve">: 1623–1639.</w:t>
      </w:r>
    </w:p>
    <w:bookmarkEnd w:id="489"/>
    <w:bookmarkStart w:id="491" w:name="ref-niinemetsLeafAgeDependent2016"/>
    <w:p>
      <w:pPr>
        <w:pStyle w:val="Bibliography"/>
      </w:pPr>
      <w:r>
        <w:rPr>
          <w:bCs/>
          <w:b/>
          <w:bCs/>
          <w:b/>
        </w:rPr>
        <w:t xml:space="preserve">Niinemets Ü</w:t>
      </w:r>
      <w:r>
        <w:t xml:space="preserve">.</w:t>
      </w:r>
      <w:r>
        <w:t xml:space="preserve"> </w:t>
      </w:r>
      <w:r>
        <w:rPr>
          <w:bCs/>
          <w:b/>
        </w:rPr>
        <w:t xml:space="preserve">2016</w:t>
      </w:r>
      <w:r>
        <w:t xml:space="preserve">.</w:t>
      </w:r>
      <w:r>
        <w:t xml:space="preserve"> </w:t>
      </w:r>
      <w:hyperlink r:id="rId490">
        <w:r>
          <w:rPr>
            <w:rStyle w:val="Hyperlink"/>
          </w:rPr>
          <w:t xml:space="preserve">Leaf age dependent changes in within-canopy variation in leaf functional traits:</w:t>
        </w:r>
        <w:r>
          <w:rPr>
            <w:rStyle w:val="Hyperlink"/>
          </w:rPr>
          <w:t xml:space="preserve"> </w:t>
        </w:r>
        <w:r>
          <w:rPr>
            <w:rStyle w:val="Hyperlink"/>
          </w:rPr>
          <w:t xml:space="preserve">A</w:t>
        </w:r>
        <w:r>
          <w:rPr>
            <w:rStyle w:val="Hyperlink"/>
          </w:rPr>
          <w:t xml:space="preserve"> </w:t>
        </w:r>
        <w:r>
          <w:rPr>
            <w:rStyle w:val="Hyperlink"/>
          </w:rPr>
          <w:t xml:space="preserve">meta-analysis</w:t>
        </w:r>
      </w:hyperlink>
      <w:r>
        <w:t xml:space="preserve">.</w:t>
      </w:r>
      <w:r>
        <w:t xml:space="preserve"> </w:t>
      </w:r>
      <w:r>
        <w:rPr>
          <w:iCs/>
          <w:i/>
        </w:rPr>
        <w:t xml:space="preserve">Journal of Plant Research</w:t>
      </w:r>
      <w:r>
        <w:t xml:space="preserve"> </w:t>
      </w:r>
      <w:r>
        <w:rPr>
          <w:bCs/>
          <w:b/>
        </w:rPr>
        <w:t xml:space="preserve">129</w:t>
      </w:r>
      <w:r>
        <w:t xml:space="preserve">: 313–338.</w:t>
      </w:r>
    </w:p>
    <w:bookmarkEnd w:id="491"/>
    <w:bookmarkStart w:id="493"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w:t>
      </w:r>
      <w:r>
        <w:t xml:space="preserve"> </w:t>
      </w:r>
      <w:hyperlink r:id="rId492">
        <w:r>
          <w:rPr>
            <w:rStyle w:val="Hyperlink"/>
          </w:rPr>
          <w:t xml:space="preserve">Acclimation to high irradiance in temperate deciduous trees in the field: Changes in xanthophyll cycle pool size and in photosynthetic capacity along a canopy light gradient</w:t>
        </w:r>
      </w:hyperlink>
      <w:r>
        <w:t xml:space="preserve">.</w:t>
      </w:r>
      <w:r>
        <w:t xml:space="preserve"> </w:t>
      </w:r>
      <w:r>
        <w:rPr>
          <w:iCs/>
          <w:i/>
        </w:rPr>
        <w:t xml:space="preserve">Plant, Cell &amp; Environment</w:t>
      </w:r>
      <w:r>
        <w:t xml:space="preserve"> </w:t>
      </w:r>
      <w:r>
        <w:rPr>
          <w:bCs/>
          <w:b/>
        </w:rPr>
        <w:t xml:space="preserve">21</w:t>
      </w:r>
      <w:r>
        <w:t xml:space="preserve">: 1205–1218.</w:t>
      </w:r>
    </w:p>
    <w:bookmarkEnd w:id="493"/>
    <w:bookmarkStart w:id="49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w:t>
      </w:r>
      <w:r>
        <w:t xml:space="preserve"> </w:t>
      </w:r>
      <w:hyperlink r:id="rId494">
        <w:r>
          <w:rPr>
            <w:rStyle w:val="Hyperlink"/>
          </w:rPr>
          <w:t xml:space="preserve">High within-canopy variation in isoprene emission potentials in temperate trees:</w:t>
        </w:r>
        <w:r>
          <w:rPr>
            <w:rStyle w:val="Hyperlink"/>
          </w:rPr>
          <w:t xml:space="preserve"> </w:t>
        </w:r>
        <w:r>
          <w:rPr>
            <w:rStyle w:val="Hyperlink"/>
          </w:rPr>
          <w:t xml:space="preserve">Implications</w:t>
        </w:r>
        <w:r>
          <w:rPr>
            <w:rStyle w:val="Hyperlink"/>
          </w:rPr>
          <w:t xml:space="preserve"> </w:t>
        </w:r>
        <w:r>
          <w:rPr>
            <w:rStyle w:val="Hyperlink"/>
          </w:rPr>
          <w:t xml:space="preserve">for predicting canopy-scale isoprene fluxes</w:t>
        </w:r>
      </w:hyperlink>
      <w:r>
        <w:t xml:space="preserve">.</w:t>
      </w:r>
      <w:r>
        <w:t xml:space="preserve"> </w:t>
      </w:r>
      <w:r>
        <w:rPr>
          <w:iCs/>
          <w:i/>
        </w:rPr>
        <w:t xml:space="preserve">Journal of Geophysical Research-Biogeosciences</w:t>
      </w:r>
      <w:r>
        <w:t xml:space="preserve"> </w:t>
      </w:r>
      <w:r>
        <w:rPr>
          <w:bCs/>
          <w:b/>
        </w:rPr>
        <w:t xml:space="preserve">115</w:t>
      </w:r>
      <w:r>
        <w:t xml:space="preserve">: G04029.</w:t>
      </w:r>
    </w:p>
    <w:bookmarkEnd w:id="495"/>
    <w:bookmarkStart w:id="497"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w:t>
      </w:r>
      <w:r>
        <w:t xml:space="preserve"> </w:t>
      </w:r>
      <w:hyperlink r:id="rId496">
        <w:r>
          <w:rPr>
            <w:rStyle w:val="Hyperlink"/>
          </w:rPr>
          <w:t xml:space="preserve">A worldwide analysis of within-canopy variations in leaf structural, chemical and physiological traits across plant functional types</w:t>
        </w:r>
      </w:hyperlink>
      <w:r>
        <w:t xml:space="preserve">.</w:t>
      </w:r>
      <w:r>
        <w:t xml:space="preserve"> </w:t>
      </w:r>
      <w:r>
        <w:rPr>
          <w:iCs/>
          <w:i/>
        </w:rPr>
        <w:t xml:space="preserve">New Phytologist</w:t>
      </w:r>
      <w:r>
        <w:t xml:space="preserve"> </w:t>
      </w:r>
      <w:r>
        <w:rPr>
          <w:bCs/>
          <w:b/>
        </w:rPr>
        <w:t xml:space="preserve">205</w:t>
      </w:r>
      <w:r>
        <w:t xml:space="preserve">: 973–993.</w:t>
      </w:r>
    </w:p>
    <w:bookmarkEnd w:id="497"/>
    <w:bookmarkStart w:id="499"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w:t>
      </w:r>
      <w:r>
        <w:t xml:space="preserve"> </w:t>
      </w:r>
      <w:hyperlink r:id="rId498">
        <w:r>
          <w:rPr>
            <w:rStyle w:val="Hyperlink"/>
          </w:rPr>
          <w:t xml:space="preserve">Variability in</w:t>
        </w:r>
        <w:r>
          <w:rPr>
            <w:rStyle w:val="Hyperlink"/>
          </w:rPr>
          <w:t xml:space="preserve"> </w:t>
        </w:r>
        <w:r>
          <w:rPr>
            <w:rStyle w:val="Hyperlink"/>
          </w:rPr>
          <w:t xml:space="preserve">Leaf Morphology</w:t>
        </w:r>
        <w:r>
          <w:rPr>
            <w:rStyle w:val="Hyperlink"/>
          </w:rPr>
          <w:t xml:space="preserve"> </w:t>
        </w:r>
        <w:r>
          <w:rPr>
            <w:rStyle w:val="Hyperlink"/>
          </w:rPr>
          <w:t xml:space="preserve">and</w:t>
        </w:r>
        <w:r>
          <w:rPr>
            <w:rStyle w:val="Hyperlink"/>
          </w:rPr>
          <w:t xml:space="preserve"> </w:t>
        </w:r>
        <w:r>
          <w:rPr>
            <w:rStyle w:val="Hyperlink"/>
          </w:rPr>
          <w:t xml:space="preserve">Chemical Composition</w:t>
        </w:r>
        <w:r>
          <w:rPr>
            <w:rStyle w:val="Hyperlink"/>
          </w:rPr>
          <w:t xml:space="preserve"> </w:t>
        </w:r>
        <w:r>
          <w:rPr>
            <w:rStyle w:val="Hyperlink"/>
          </w:rPr>
          <w:t xml:space="preserve">as a</w:t>
        </w:r>
        <w:r>
          <w:rPr>
            <w:rStyle w:val="Hyperlink"/>
          </w:rPr>
          <w:t xml:space="preserve"> </w:t>
        </w:r>
        <w:r>
          <w:rPr>
            <w:rStyle w:val="Hyperlink"/>
          </w:rPr>
          <w:t xml:space="preserve">Function</w:t>
        </w:r>
        <w:r>
          <w:rPr>
            <w:rStyle w:val="Hyperlink"/>
          </w:rPr>
          <w:t xml:space="preserve"> </w:t>
        </w:r>
        <w:r>
          <w:rPr>
            <w:rStyle w:val="Hyperlink"/>
          </w:rPr>
          <w:t xml:space="preserve">of</w:t>
        </w:r>
        <w:r>
          <w:rPr>
            <w:rStyle w:val="Hyperlink"/>
          </w:rPr>
          <w:t xml:space="preserve"> </w:t>
        </w:r>
        <w:r>
          <w:rPr>
            <w:rStyle w:val="Hyperlink"/>
          </w:rPr>
          <w:t xml:space="preserve">Canopy Light Environment</w:t>
        </w:r>
        <w:r>
          <w:rPr>
            <w:rStyle w:val="Hyperlink"/>
          </w:rPr>
          <w:t xml:space="preserve"> </w:t>
        </w:r>
        <w:r>
          <w:rPr>
            <w:rStyle w:val="Hyperlink"/>
          </w:rPr>
          <w:t xml:space="preserve">in</w:t>
        </w:r>
        <w:r>
          <w:rPr>
            <w:rStyle w:val="Hyperlink"/>
          </w:rPr>
          <w:t xml:space="preserve"> </w:t>
        </w:r>
        <w:r>
          <w:rPr>
            <w:rStyle w:val="Hyperlink"/>
          </w:rPr>
          <w:t xml:space="preserve">Coexisting Deciduous Trees</w:t>
        </w:r>
      </w:hyperlink>
      <w:r>
        <w:t xml:space="preserve">.</w:t>
      </w:r>
      <w:r>
        <w:t xml:space="preserve"> </w:t>
      </w:r>
      <w:r>
        <w:rPr>
          <w:iCs/>
          <w:i/>
        </w:rPr>
        <w:t xml:space="preserve">International Journal of Plant Sciences</w:t>
      </w:r>
      <w:r>
        <w:t xml:space="preserve">.</w:t>
      </w:r>
    </w:p>
    <w:bookmarkEnd w:id="499"/>
    <w:bookmarkStart w:id="501"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w:t>
      </w:r>
      <w:r>
        <w:t xml:space="preserve"> </w:t>
      </w:r>
      <w:hyperlink r:id="rId500">
        <w:r>
          <w:rPr>
            <w:rStyle w:val="Hyperlink"/>
          </w:rPr>
          <w:t xml:space="preserve">Shape of leaf photosynthetic electron transport versus temperature response curve is not constant along canopy light gradients in temperate deciduous trees</w:t>
        </w:r>
      </w:hyperlink>
      <w:r>
        <w:t xml:space="preserve">.</w:t>
      </w:r>
      <w:r>
        <w:t xml:space="preserve"> </w:t>
      </w:r>
      <w:r>
        <w:rPr>
          <w:iCs/>
          <w:i/>
        </w:rPr>
        <w:t xml:space="preserve">Plant, Cell &amp; Environment</w:t>
      </w:r>
      <w:r>
        <w:t xml:space="preserve"> </w:t>
      </w:r>
      <w:r>
        <w:rPr>
          <w:bCs/>
          <w:b/>
        </w:rPr>
        <w:t xml:space="preserve">22</w:t>
      </w:r>
      <w:r>
        <w:t xml:space="preserve">: 1497–1513.</w:t>
      </w:r>
    </w:p>
    <w:bookmarkEnd w:id="501"/>
    <w:bookmarkStart w:id="503"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w:t>
      </w:r>
      <w:r>
        <w:t xml:space="preserve"> </w:t>
      </w:r>
      <w:hyperlink r:id="rId502">
        <w:r>
          <w:rPr>
            <w:rStyle w:val="Hyperlink"/>
          </w:rPr>
          <w:t xml:space="preserve">Canopy gradients in leaf intercellular</w:t>
        </w:r>
        <w:r>
          <w:rPr>
            <w:rStyle w:val="Hyperlink"/>
          </w:rPr>
          <w:t xml:space="preserve"> </w:t>
        </w:r>
        <w:r>
          <w:rPr>
            <w:rStyle w:val="Hyperlink"/>
          </w:rPr>
          <w:t xml:space="preserve">CO2</w:t>
        </w:r>
        <w:r>
          <w:rPr>
            <w:rStyle w:val="Hyperlink"/>
          </w:rPr>
          <w:t xml:space="preserve"> </w:t>
        </w:r>
        <w:r>
          <w:rPr>
            <w:rStyle w:val="Hyperlink"/>
          </w:rPr>
          <w:t xml:space="preserve">mole fractions revisited: Interactions between leaf irradiance and water stress need consideration</w:t>
        </w:r>
      </w:hyperlink>
      <w:r>
        <w:t xml:space="preserve">.</w:t>
      </w:r>
      <w:r>
        <w:t xml:space="preserve"> </w:t>
      </w:r>
      <w:r>
        <w:rPr>
          <w:iCs/>
          <w:i/>
        </w:rPr>
        <w:t xml:space="preserve">Plant, Cell &amp; Environment</w:t>
      </w:r>
      <w:r>
        <w:t xml:space="preserve"> </w:t>
      </w:r>
      <w:r>
        <w:rPr>
          <w:bCs/>
          <w:b/>
        </w:rPr>
        <w:t xml:space="preserve">27</w:t>
      </w:r>
      <w:r>
        <w:t xml:space="preserve">: 569–583.</w:t>
      </w:r>
    </w:p>
    <w:bookmarkEnd w:id="503"/>
    <w:bookmarkStart w:id="505"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w:t>
      </w:r>
      <w:r>
        <w:t xml:space="preserve"> </w:t>
      </w:r>
      <w:hyperlink r:id="rId504">
        <w:r>
          <w:rPr>
            <w:rStyle w:val="Hyperlink"/>
          </w:rPr>
          <w:t xml:space="preserve">How light, temperature, and measurement and growth [</w:t>
        </w:r>
        <w:r>
          <w:rPr>
            <w:rStyle w:val="Hyperlink"/>
          </w:rPr>
          <w:t xml:space="preserve">CO2</w:t>
        </w:r>
        <w:r>
          <w:rPr>
            <w:rStyle w:val="Hyperlink"/>
          </w:rPr>
          <w:t xml:space="preserve">] interactively control isoprene emission in hybrid aspen</w:t>
        </w:r>
      </w:hyperlink>
      <w:r>
        <w:t xml:space="preserve">.</w:t>
      </w:r>
      <w:r>
        <w:t xml:space="preserve"> </w:t>
      </w:r>
      <w:r>
        <w:rPr>
          <w:iCs/>
          <w:i/>
        </w:rPr>
        <w:t xml:space="preserve">Journal of Experimental Botany</w:t>
      </w:r>
      <w:r>
        <w:t xml:space="preserve"> </w:t>
      </w:r>
      <w:r>
        <w:rPr>
          <w:bCs/>
          <w:b/>
        </w:rPr>
        <w:t xml:space="preserve">66</w:t>
      </w:r>
      <w:r>
        <w:t xml:space="preserve">: 841–851.</w:t>
      </w:r>
    </w:p>
    <w:bookmarkEnd w:id="505"/>
    <w:bookmarkStart w:id="507"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w:t>
      </w:r>
      <w:r>
        <w:t xml:space="preserve"> </w:t>
      </w:r>
      <w:hyperlink r:id="rId506">
        <w:r>
          <w:rPr>
            <w:rStyle w:val="Hyperlink"/>
          </w:rPr>
          <w:t xml:space="preserve">Photosynthetic</w:t>
        </w:r>
        <w:r>
          <w:rPr>
            <w:rStyle w:val="Hyperlink"/>
          </w:rPr>
          <w:t xml:space="preserve"> </w:t>
        </w:r>
        <w:r>
          <w:rPr>
            <w:rStyle w:val="Hyperlink"/>
          </w:rPr>
          <w:t xml:space="preserve">Acclimation</w:t>
        </w:r>
        <w:r>
          <w:rPr>
            <w:rStyle w:val="Hyperlink"/>
          </w:rPr>
          <w:t xml:space="preserve"> </w:t>
        </w:r>
        <w:r>
          <w:rPr>
            <w:rStyle w:val="Hyperlink"/>
          </w:rPr>
          <w:t xml:space="preserve">to</w:t>
        </w:r>
        <w:r>
          <w:rPr>
            <w:rStyle w:val="Hyperlink"/>
          </w:rPr>
          <w:t xml:space="preserve"> </w:t>
        </w:r>
        <w:r>
          <w:rPr>
            <w:rStyle w:val="Hyperlink"/>
          </w:rPr>
          <w:t xml:space="preserve">Simultaneous</w:t>
        </w:r>
        <w:r>
          <w:rPr>
            <w:rStyle w:val="Hyperlink"/>
          </w:rPr>
          <w:t xml:space="preserve"> </w:t>
        </w:r>
        <w:r>
          <w:rPr>
            <w:rStyle w:val="Hyperlink"/>
          </w:rPr>
          <w:t xml:space="preserve">and</w:t>
        </w:r>
        <w:r>
          <w:rPr>
            <w:rStyle w:val="Hyperlink"/>
          </w:rPr>
          <w:t xml:space="preserve"> </w:t>
        </w:r>
        <w:r>
          <w:rPr>
            <w:rStyle w:val="Hyperlink"/>
          </w:rPr>
          <w:t xml:space="preserve">Interacting Environmental Stresses Along Natural Light Gradients</w:t>
        </w:r>
        <w:r>
          <w:rPr>
            <w:rStyle w:val="Hyperlink"/>
          </w:rPr>
          <w:t xml:space="preserve">:</w:t>
        </w:r>
        <w:r>
          <w:rPr>
            <w:rStyle w:val="Hyperlink"/>
          </w:rPr>
          <w:t xml:space="preserve"> </w:t>
        </w:r>
        <w:r>
          <w:rPr>
            <w:rStyle w:val="Hyperlink"/>
          </w:rPr>
          <w:t xml:space="preserve">Optimality</w:t>
        </w:r>
        <w:r>
          <w:rPr>
            <w:rStyle w:val="Hyperlink"/>
          </w:rPr>
          <w:t xml:space="preserve"> </w:t>
        </w:r>
        <w:r>
          <w:rPr>
            <w:rStyle w:val="Hyperlink"/>
          </w:rPr>
          <w:t xml:space="preserve">and</w:t>
        </w:r>
        <w:r>
          <w:rPr>
            <w:rStyle w:val="Hyperlink"/>
          </w:rPr>
          <w:t xml:space="preserve"> </w:t>
        </w:r>
        <w:r>
          <w:rPr>
            <w:rStyle w:val="Hyperlink"/>
          </w:rPr>
          <w:t xml:space="preserve">Constraints</w:t>
        </w:r>
      </w:hyperlink>
      <w:r>
        <w:t xml:space="preserve">.</w:t>
      </w:r>
      <w:r>
        <w:t xml:space="preserve"> </w:t>
      </w:r>
      <w:r>
        <w:rPr>
          <w:iCs/>
          <w:i/>
        </w:rPr>
        <w:t xml:space="preserve">Plant Biology</w:t>
      </w:r>
      <w:r>
        <w:t xml:space="preserve"> </w:t>
      </w:r>
      <w:r>
        <w:rPr>
          <w:bCs/>
          <w:b/>
        </w:rPr>
        <w:t xml:space="preserve">6</w:t>
      </w:r>
      <w:r>
        <w:t xml:space="preserve">: 254–268.</w:t>
      </w:r>
    </w:p>
    <w:bookmarkEnd w:id="507"/>
    <w:bookmarkStart w:id="509" w:name="ref-niyogiSafetyValvesPhotosynthesis2000"/>
    <w:p>
      <w:pPr>
        <w:pStyle w:val="Bibliography"/>
      </w:pPr>
      <w:r>
        <w:rPr>
          <w:bCs/>
          <w:b/>
          <w:bCs/>
          <w:b/>
        </w:rPr>
        <w:t xml:space="preserve">Niyogi KK</w:t>
      </w:r>
      <w:r>
        <w:t xml:space="preserve">.</w:t>
      </w:r>
      <w:r>
        <w:t xml:space="preserve"> </w:t>
      </w:r>
      <w:r>
        <w:rPr>
          <w:bCs/>
          <w:b/>
        </w:rPr>
        <w:t xml:space="preserve">2000</w:t>
      </w:r>
      <w:r>
        <w:t xml:space="preserve">.</w:t>
      </w:r>
      <w:r>
        <w:t xml:space="preserve"> </w:t>
      </w:r>
      <w:hyperlink r:id="rId508">
        <w:r>
          <w:rPr>
            <w:rStyle w:val="Hyperlink"/>
          </w:rPr>
          <w:t xml:space="preserve">Safety valves for photosynthesis</w:t>
        </w:r>
      </w:hyperlink>
      <w:r>
        <w:t xml:space="preserve">.</w:t>
      </w:r>
      <w:r>
        <w:t xml:space="preserve"> </w:t>
      </w:r>
      <w:r>
        <w:rPr>
          <w:iCs/>
          <w:i/>
        </w:rPr>
        <w:t xml:space="preserve">Current Opinion in Plant Biology</w:t>
      </w:r>
      <w:r>
        <w:t xml:space="preserve"> </w:t>
      </w:r>
      <w:r>
        <w:rPr>
          <w:bCs/>
          <w:b/>
        </w:rPr>
        <w:t xml:space="preserve">3</w:t>
      </w:r>
      <w:r>
        <w:t xml:space="preserve">: 455–460.</w:t>
      </w:r>
    </w:p>
    <w:bookmarkEnd w:id="509"/>
    <w:bookmarkStart w:id="511"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w:t>
      </w:r>
      <w:r>
        <w:t xml:space="preserve"> </w:t>
      </w:r>
      <w:hyperlink r:id="rId510">
        <w:r>
          <w:rPr>
            <w:rStyle w:val="Hyperlink"/>
          </w:rPr>
          <w:t xml:space="preserve">The increasing importance of atmospheric demand for ecosystem water and carbon fluxes</w:t>
        </w:r>
      </w:hyperlink>
      <w:r>
        <w:t xml:space="preserve">.</w:t>
      </w:r>
      <w:r>
        <w:t xml:space="preserve"> </w:t>
      </w:r>
      <w:r>
        <w:rPr>
          <w:iCs/>
          <w:i/>
        </w:rPr>
        <w:t xml:space="preserve">Nature Climate Change</w:t>
      </w:r>
      <w:r>
        <w:t xml:space="preserve"> </w:t>
      </w:r>
      <w:r>
        <w:rPr>
          <w:bCs/>
          <w:b/>
        </w:rPr>
        <w:t xml:space="preserve">6</w:t>
      </w:r>
      <w:r>
        <w:t xml:space="preserve">: 1023–1027.</w:t>
      </w:r>
    </w:p>
    <w:bookmarkEnd w:id="511"/>
    <w:bookmarkStart w:id="513"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512">
        <w:r>
          <w:rPr>
            <w:rStyle w:val="Hyperlink"/>
          </w:rPr>
          <w:t xml:space="preserve">Forest fragmentation impacts the seasonality of</w:t>
        </w:r>
        <w:r>
          <w:rPr>
            <w:rStyle w:val="Hyperlink"/>
          </w:rPr>
          <w:t xml:space="preserve"> </w:t>
        </w:r>
        <w:r>
          <w:rPr>
            <w:rStyle w:val="Hyperlink"/>
          </w:rPr>
          <w:t xml:space="preserve">Amazonian</w:t>
        </w:r>
        <w:r>
          <w:rPr>
            <w:rStyle w:val="Hyperlink"/>
          </w:rPr>
          <w:t xml:space="preserve"> </w:t>
        </w:r>
        <w:r>
          <w:rPr>
            <w:rStyle w:val="Hyperlink"/>
          </w:rPr>
          <w:t xml:space="preserve">evergreen canopies</w:t>
        </w:r>
      </w:hyperlink>
      <w:r>
        <w:t xml:space="preserve">.</w:t>
      </w:r>
      <w:r>
        <w:t xml:space="preserve"> </w:t>
      </w:r>
      <w:r>
        <w:rPr>
          <w:iCs/>
          <w:i/>
        </w:rPr>
        <w:t xml:space="preserve">Nature Communications</w:t>
      </w:r>
      <w:r>
        <w:t xml:space="preserve"> </w:t>
      </w:r>
      <w:r>
        <w:rPr>
          <w:bCs/>
          <w:b/>
        </w:rPr>
        <w:t xml:space="preserve">13</w:t>
      </w:r>
      <w:r>
        <w:t xml:space="preserve">: 1–10.</w:t>
      </w:r>
    </w:p>
    <w:bookmarkEnd w:id="513"/>
    <w:bookmarkStart w:id="51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w:t>
      </w:r>
      <w:r>
        <w:t xml:space="preserve"> </w:t>
      </w:r>
      <w:hyperlink r:id="rId514">
        <w:r>
          <w:rPr>
            <w:rStyle w:val="Hyperlink"/>
          </w:rPr>
          <w:t xml:space="preserve">Thermal limits of leaf metabolism across biomes</w:t>
        </w:r>
      </w:hyperlink>
      <w:r>
        <w:t xml:space="preserve">.</w:t>
      </w:r>
      <w:r>
        <w:t xml:space="preserve"> </w:t>
      </w:r>
      <w:r>
        <w:rPr>
          <w:iCs/>
          <w:i/>
        </w:rPr>
        <w:t xml:space="preserve">Global Change Biology</w:t>
      </w:r>
      <w:r>
        <w:t xml:space="preserve"> </w:t>
      </w:r>
      <w:r>
        <w:rPr>
          <w:bCs/>
          <w:b/>
        </w:rPr>
        <w:t xml:space="preserve">23</w:t>
      </w:r>
      <w:r>
        <w:t xml:space="preserve">: 209–223.</w:t>
      </w:r>
    </w:p>
    <w:bookmarkEnd w:id="515"/>
    <w:bookmarkStart w:id="517"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w:t>
      </w:r>
      <w:r>
        <w:t xml:space="preserve"> </w:t>
      </w:r>
      <w:hyperlink r:id="rId516">
        <w:r>
          <w:rPr>
            <w:rStyle w:val="Hyperlink"/>
          </w:rPr>
          <w:t xml:space="preserve">The hydrostatic gradient, not light availability, drives height-related variation in</w:t>
        </w:r>
        <w:r>
          <w:rPr>
            <w:rStyle w:val="Hyperlink"/>
          </w:rPr>
          <w:t xml:space="preserve"> </w:t>
        </w:r>
        <w:r>
          <w:rPr>
            <w:rStyle w:val="Hyperlink"/>
          </w:rPr>
          <w:t xml:space="preserve">Sequoia</w:t>
        </w:r>
        <w:r>
          <w:rPr>
            <w:rStyle w:val="Hyperlink"/>
          </w:rPr>
          <w:t xml:space="preserve"> </w:t>
        </w:r>
        <w:r>
          <w:rPr>
            <w:rStyle w:val="Hyperlink"/>
          </w:rPr>
          <w:t xml:space="preserve">sempervirens (</w:t>
        </w:r>
        <w:r>
          <w:rPr>
            <w:rStyle w:val="Hyperlink"/>
          </w:rPr>
          <w:t xml:space="preserve">Cupressaceae</w:t>
        </w:r>
        <w:r>
          <w:rPr>
            <w:rStyle w:val="Hyperlink"/>
          </w:rPr>
          <w:t xml:space="preserve">) leaf anatomy</w:t>
        </w:r>
      </w:hyperlink>
      <w:r>
        <w:t xml:space="preserve">.</w:t>
      </w:r>
      <w:r>
        <w:t xml:space="preserve"> </w:t>
      </w:r>
      <w:r>
        <w:rPr>
          <w:iCs/>
          <w:i/>
        </w:rPr>
        <w:t xml:space="preserve">American Journal of Botany</w:t>
      </w:r>
      <w:r>
        <w:t xml:space="preserve"> </w:t>
      </w:r>
      <w:r>
        <w:rPr>
          <w:bCs/>
          <w:b/>
        </w:rPr>
        <w:t xml:space="preserve">97</w:t>
      </w:r>
      <w:r>
        <w:t xml:space="preserve">: 1087–1097.</w:t>
      </w:r>
    </w:p>
    <w:bookmarkEnd w:id="517"/>
    <w:bookmarkStart w:id="519"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518">
        <w:r>
          <w:rPr>
            <w:rStyle w:val="Hyperlink"/>
          </w:rPr>
          <w:t xml:space="preserve">Plant height and hydraulic vulnerability to drought and cold</w:t>
        </w:r>
      </w:hyperlink>
      <w:r>
        <w:t xml:space="preserve">.</w:t>
      </w:r>
      <w:r>
        <w:t xml:space="preserve"> </w:t>
      </w:r>
      <w:r>
        <w:rPr>
          <w:iCs/>
          <w:i/>
        </w:rPr>
        <w:t xml:space="preserve">Proceedings of the National Academy of Sciences</w:t>
      </w:r>
      <w:r>
        <w:t xml:space="preserve"> </w:t>
      </w:r>
      <w:r>
        <w:rPr>
          <w:bCs/>
          <w:b/>
        </w:rPr>
        <w:t xml:space="preserve">115</w:t>
      </w:r>
      <w:r>
        <w:t xml:space="preserve">: 7551–7556.</w:t>
      </w:r>
    </w:p>
    <w:bookmarkEnd w:id="519"/>
    <w:bookmarkStart w:id="521"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w:t>
      </w:r>
      <w:r>
        <w:t xml:space="preserve"> </w:t>
      </w:r>
      <w:hyperlink r:id="rId520">
        <w:r>
          <w:rPr>
            <w:rStyle w:val="Hyperlink"/>
          </w:rPr>
          <w:t xml:space="preserve">Leaf</w:t>
        </w:r>
        <w:r>
          <w:rPr>
            <w:rStyle w:val="Hyperlink"/>
          </w:rPr>
          <w:t xml:space="preserve"> </w:t>
        </w:r>
        <w:r>
          <w:rPr>
            <w:rStyle w:val="Hyperlink"/>
          </w:rPr>
          <w:t xml:space="preserve">Dynamics</w:t>
        </w:r>
        <w:r>
          <w:rPr>
            <w:rStyle w:val="Hyperlink"/>
          </w:rPr>
          <w:t xml:space="preserve"> </w:t>
        </w:r>
        <w:r>
          <w:rPr>
            <w:rStyle w:val="Hyperlink"/>
          </w:rPr>
          <w:t xml:space="preserve">and</w:t>
        </w:r>
        <w:r>
          <w:rPr>
            <w:rStyle w:val="Hyperlink"/>
          </w:rPr>
          <w:t xml:space="preserve"> </w:t>
        </w:r>
        <w:r>
          <w:rPr>
            <w:rStyle w:val="Hyperlink"/>
          </w:rPr>
          <w:t xml:space="preserve">Maintenance</w:t>
        </w:r>
        <w:r>
          <w:rPr>
            <w:rStyle w:val="Hyperlink"/>
          </w:rPr>
          <w:t xml:space="preserve"> </w:t>
        </w:r>
        <w:r>
          <w:rPr>
            <w:rStyle w:val="Hyperlink"/>
          </w:rPr>
          <w:t xml:space="preserve">of</w:t>
        </w:r>
        <w:r>
          <w:rPr>
            <w:rStyle w:val="Hyperlink"/>
          </w:rPr>
          <w:t xml:space="preserve"> </w:t>
        </w:r>
        <w:r>
          <w:rPr>
            <w:rStyle w:val="Hyperlink"/>
          </w:rPr>
          <w:t xml:space="preserve">Tree Crowns</w:t>
        </w:r>
        <w:r>
          <w:rPr>
            <w:rStyle w:val="Hyperlink"/>
          </w:rPr>
          <w:t xml:space="preserve"> </w:t>
        </w:r>
        <w:r>
          <w:rPr>
            <w:rStyle w:val="Hyperlink"/>
          </w:rPr>
          <w:t xml:space="preserve">in a</w:t>
        </w:r>
        <w:r>
          <w:rPr>
            <w:rStyle w:val="Hyperlink"/>
          </w:rPr>
          <w:t xml:space="preserve"> </w:t>
        </w:r>
        <w:r>
          <w:rPr>
            <w:rStyle w:val="Hyperlink"/>
          </w:rPr>
          <w:t xml:space="preserve">Malaysian Rain Forest Stand</w:t>
        </w:r>
      </w:hyperlink>
      <w:r>
        <w:t xml:space="preserve">.</w:t>
      </w:r>
      <w:r>
        <w:t xml:space="preserve"> </w:t>
      </w:r>
      <w:r>
        <w:rPr>
          <w:iCs/>
          <w:i/>
        </w:rPr>
        <w:t xml:space="preserve">Journal of Ecology</w:t>
      </w:r>
      <w:r>
        <w:t xml:space="preserve"> </w:t>
      </w:r>
      <w:r>
        <w:rPr>
          <w:bCs/>
          <w:b/>
        </w:rPr>
        <w:t xml:space="preserve">89</w:t>
      </w:r>
      <w:r>
        <w:t xml:space="preserve">: 774–782.</w:t>
      </w:r>
    </w:p>
    <w:bookmarkEnd w:id="521"/>
    <w:bookmarkStart w:id="523"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w:t>
      </w:r>
      <w:r>
        <w:t xml:space="preserve"> </w:t>
      </w:r>
      <w:hyperlink r:id="rId522">
        <w:r>
          <w:rPr>
            <w:rStyle w:val="Hyperlink"/>
          </w:rPr>
          <w:t xml:space="preserve">Divergent drivers of leaf trait variation within species, among species, and among functional groups</w:t>
        </w:r>
      </w:hyperlink>
      <w:r>
        <w:t xml:space="preserve">.</w:t>
      </w:r>
      <w:r>
        <w:t xml:space="preserve"> </w:t>
      </w:r>
      <w:r>
        <w:rPr>
          <w:iCs/>
          <w:i/>
        </w:rPr>
        <w:t xml:space="preserve">Proc Natl Acad Sci USA</w:t>
      </w:r>
      <w:r>
        <w:t xml:space="preserve"> </w:t>
      </w:r>
      <w:r>
        <w:rPr>
          <w:bCs/>
          <w:b/>
        </w:rPr>
        <w:t xml:space="preserve">115</w:t>
      </w:r>
      <w:r>
        <w:t xml:space="preserve">: 5480–5485.</w:t>
      </w:r>
    </w:p>
    <w:bookmarkEnd w:id="523"/>
    <w:bookmarkStart w:id="525" w:name="X5349a2a590687dae1d302b9d843e94191f30bb0"/>
    <w:p>
      <w:pPr>
        <w:pStyle w:val="Bibliography"/>
      </w:pPr>
      <w:r>
        <w:rPr>
          <w:bCs/>
          <w:b/>
          <w:bCs/>
          <w:b/>
        </w:rPr>
        <w:t xml:space="preserve">Ozanne CMP</w:t>
      </w:r>
      <w:r>
        <w:t xml:space="preserve">.</w:t>
      </w:r>
      <w:r>
        <w:t xml:space="preserve"> </w:t>
      </w:r>
      <w:r>
        <w:rPr>
          <w:bCs/>
          <w:b/>
        </w:rPr>
        <w:t xml:space="preserve">2003</w:t>
      </w:r>
      <w:r>
        <w:t xml:space="preserve">.</w:t>
      </w:r>
      <w:r>
        <w:t xml:space="preserve"> </w:t>
      </w:r>
      <w:hyperlink r:id="rId524">
        <w:r>
          <w:rPr>
            <w:rStyle w:val="Hyperlink"/>
          </w:rPr>
          <w:t xml:space="preserve">Biodiversity</w:t>
        </w:r>
        <w:r>
          <w:rPr>
            <w:rStyle w:val="Hyperlink"/>
          </w:rPr>
          <w:t xml:space="preserve"> </w:t>
        </w:r>
        <w:r>
          <w:rPr>
            <w:rStyle w:val="Hyperlink"/>
          </w:rPr>
          <w:t xml:space="preserve">Meets</w:t>
        </w:r>
        <w:r>
          <w:rPr>
            <w:rStyle w:val="Hyperlink"/>
          </w:rPr>
          <w:t xml:space="preserve"> </w:t>
        </w:r>
        <w:r>
          <w:rPr>
            <w:rStyle w:val="Hyperlink"/>
          </w:rPr>
          <w:t xml:space="preserve">the</w:t>
        </w:r>
        <w:r>
          <w:rPr>
            <w:rStyle w:val="Hyperlink"/>
          </w:rPr>
          <w:t xml:space="preserve"> </w:t>
        </w:r>
        <w:r>
          <w:rPr>
            <w:rStyle w:val="Hyperlink"/>
          </w:rPr>
          <w:t xml:space="preserve">Atmosphere</w:t>
        </w:r>
        <w:r>
          <w:rPr>
            <w:rStyle w:val="Hyperlink"/>
          </w:rPr>
          <w:t xml:space="preserve">:</w:t>
        </w:r>
        <w:r>
          <w:rPr>
            <w:rStyle w:val="Hyperlink"/>
          </w:rPr>
          <w:t xml:space="preserve"> </w:t>
        </w:r>
        <w:r>
          <w:rPr>
            <w:rStyle w:val="Hyperlink"/>
          </w:rPr>
          <w:t xml:space="preserve">A Global View</w:t>
        </w:r>
        <w:r>
          <w:rPr>
            <w:rStyle w:val="Hyperlink"/>
          </w:rPr>
          <w:t xml:space="preserve"> </w:t>
        </w:r>
        <w:r>
          <w:rPr>
            <w:rStyle w:val="Hyperlink"/>
          </w:rPr>
          <w:t xml:space="preserve">of</w:t>
        </w:r>
        <w:r>
          <w:rPr>
            <w:rStyle w:val="Hyperlink"/>
          </w:rPr>
          <w:t xml:space="preserve"> </w:t>
        </w:r>
        <w:r>
          <w:rPr>
            <w:rStyle w:val="Hyperlink"/>
          </w:rPr>
          <w:t xml:space="preserve">Forest Canopies</w:t>
        </w:r>
      </w:hyperlink>
      <w:r>
        <w:t xml:space="preserve">.</w:t>
      </w:r>
      <w:r>
        <w:t xml:space="preserve"> </w:t>
      </w:r>
      <w:r>
        <w:rPr>
          <w:iCs/>
          <w:i/>
        </w:rPr>
        <w:t xml:space="preserve">Science</w:t>
      </w:r>
      <w:r>
        <w:t xml:space="preserve"> </w:t>
      </w:r>
      <w:r>
        <w:rPr>
          <w:bCs/>
          <w:b/>
        </w:rPr>
        <w:t xml:space="preserve">301</w:t>
      </w:r>
      <w:r>
        <w:t xml:space="preserve">: 183–186.</w:t>
      </w:r>
    </w:p>
    <w:bookmarkEnd w:id="525"/>
    <w:bookmarkStart w:id="527"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w:t>
      </w:r>
      <w:r>
        <w:t xml:space="preserve"> </w:t>
      </w:r>
      <w:hyperlink r:id="rId526">
        <w:r>
          <w:rPr>
            <w:rStyle w:val="Hyperlink"/>
          </w:rPr>
          <w:t xml:space="preserve">Change in leaf structure in relation to crown position and size class for tree species within a</w:t>
        </w:r>
        <w:r>
          <w:rPr>
            <w:rStyle w:val="Hyperlink"/>
          </w:rPr>
          <w:t xml:space="preserve"> </w:t>
        </w:r>
        <w:r>
          <w:rPr>
            <w:rStyle w:val="Hyperlink"/>
          </w:rPr>
          <w:t xml:space="preserve">Sri Lankan</w:t>
        </w:r>
        <w:r>
          <w:rPr>
            <w:rStyle w:val="Hyperlink"/>
          </w:rPr>
          <w:t xml:space="preserve"> </w:t>
        </w:r>
        <w:r>
          <w:rPr>
            <w:rStyle w:val="Hyperlink"/>
          </w:rPr>
          <w:t xml:space="preserve">tropical rain forest</w:t>
        </w:r>
      </w:hyperlink>
      <w:r>
        <w:t xml:space="preserve">.</w:t>
      </w:r>
      <w:r>
        <w:t xml:space="preserve"> </w:t>
      </w:r>
      <w:r>
        <w:rPr>
          <w:iCs/>
          <w:i/>
        </w:rPr>
        <w:t xml:space="preserve">Botany</w:t>
      </w:r>
      <w:r>
        <w:t xml:space="preserve"> </w:t>
      </w:r>
      <w:r>
        <w:rPr>
          <w:bCs/>
          <w:b/>
        </w:rPr>
        <w:t xml:space="preserve">86</w:t>
      </w:r>
      <w:r>
        <w:t xml:space="preserve">: 633–640.</w:t>
      </w:r>
    </w:p>
    <w:bookmarkEnd w:id="527"/>
    <w:bookmarkStart w:id="529"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w:t>
      </w:r>
      <w:r>
        <w:t xml:space="preserve"> </w:t>
      </w:r>
      <w:hyperlink r:id="rId528">
        <w:r>
          <w:rPr>
            <w:rStyle w:val="Hyperlink"/>
          </w:rPr>
          <w:t xml:space="preserve">Consequences of environmental heterogeneity for the photosynthetic light environment of a tropical forest</w:t>
        </w:r>
      </w:hyperlink>
      <w:r>
        <w:t xml:space="preserve">.</w:t>
      </w:r>
      <w:r>
        <w:t xml:space="preserve"> </w:t>
      </w:r>
      <w:r>
        <w:rPr>
          <w:iCs/>
          <w:i/>
        </w:rPr>
        <w:t xml:space="preserve">Agricultural and Forest Meteorology</w:t>
      </w:r>
      <w:r>
        <w:t xml:space="preserve"> </w:t>
      </w:r>
      <w:r>
        <w:rPr>
          <w:bCs/>
          <w:b/>
        </w:rPr>
        <w:t xml:space="preserve">278</w:t>
      </w:r>
      <w:r>
        <w:t xml:space="preserve">: 107661.</w:t>
      </w:r>
    </w:p>
    <w:bookmarkEnd w:id="529"/>
    <w:bookmarkStart w:id="531"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w:t>
      </w:r>
      <w:r>
        <w:t xml:space="preserve"> </w:t>
      </w:r>
      <w:hyperlink r:id="rId530">
        <w:r>
          <w:rPr>
            <w:rStyle w:val="Hyperlink"/>
          </w:rPr>
          <w:t xml:space="preserve">Vertical</w:t>
        </w:r>
        <w:r>
          <w:rPr>
            <w:rStyle w:val="Hyperlink"/>
          </w:rPr>
          <w:t xml:space="preserve"> </w:t>
        </w:r>
        <w:r>
          <w:rPr>
            <w:rStyle w:val="Hyperlink"/>
          </w:rPr>
          <w:t xml:space="preserve">Profile</w:t>
        </w:r>
        <w:r>
          <w:rPr>
            <w:rStyle w:val="Hyperlink"/>
          </w:rPr>
          <w:t xml:space="preserve"> </w:t>
        </w:r>
        <w:r>
          <w:rPr>
            <w:rStyle w:val="Hyperlink"/>
          </w:rPr>
          <w:t xml:space="preserve">and</w:t>
        </w:r>
        <w:r>
          <w:rPr>
            <w:rStyle w:val="Hyperlink"/>
          </w:rPr>
          <w:t xml:space="preserve"> </w:t>
        </w:r>
        <w:r>
          <w:rPr>
            <w:rStyle w:val="Hyperlink"/>
          </w:rPr>
          <w:t xml:space="preserve">Canopy Organization</w:t>
        </w:r>
        <w:r>
          <w:rPr>
            <w:rStyle w:val="Hyperlink"/>
          </w:rPr>
          <w:t xml:space="preserve"> </w:t>
        </w:r>
        <w:r>
          <w:rPr>
            <w:rStyle w:val="Hyperlink"/>
          </w:rPr>
          <w:t xml:space="preserve">in a</w:t>
        </w:r>
        <w:r>
          <w:rPr>
            <w:rStyle w:val="Hyperlink"/>
          </w:rPr>
          <w:t xml:space="preserve"> </w:t>
        </w:r>
        <w:r>
          <w:rPr>
            <w:rStyle w:val="Hyperlink"/>
          </w:rPr>
          <w:t xml:space="preserve">Mixed Deciduous Forest</w:t>
        </w:r>
      </w:hyperlink>
      <w:r>
        <w:t xml:space="preserve">.</w:t>
      </w:r>
      <w:r>
        <w:t xml:space="preserve"> </w:t>
      </w:r>
      <w:r>
        <w:rPr>
          <w:iCs/>
          <w:i/>
        </w:rPr>
        <w:t xml:space="preserve">Vegetatio</w:t>
      </w:r>
      <w:r>
        <w:t xml:space="preserve"> </w:t>
      </w:r>
      <w:r>
        <w:rPr>
          <w:bCs/>
          <w:b/>
        </w:rPr>
        <w:t xml:space="preserve">85</w:t>
      </w:r>
      <w:r>
        <w:t xml:space="preserve">: 1–11.</w:t>
      </w:r>
    </w:p>
    <w:bookmarkEnd w:id="531"/>
    <w:bookmarkStart w:id="533"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w:t>
      </w:r>
      <w:r>
        <w:t xml:space="preserve"> </w:t>
      </w:r>
      <w:hyperlink r:id="rId532">
        <w:r>
          <w:rPr>
            <w:rStyle w:val="Hyperlink"/>
          </w:rPr>
          <w:t xml:space="preserve">Tropical forest temperature thresholds for gross primary productivity</w:t>
        </w:r>
      </w:hyperlink>
      <w:r>
        <w:t xml:space="preserve">.</w:t>
      </w:r>
      <w:r>
        <w:t xml:space="preserve"> </w:t>
      </w:r>
      <w:r>
        <w:rPr>
          <w:iCs/>
          <w:i/>
        </w:rPr>
        <w:t xml:space="preserve">Ecosphere</w:t>
      </w:r>
      <w:r>
        <w:t xml:space="preserve"> </w:t>
      </w:r>
      <w:r>
        <w:rPr>
          <w:bCs/>
          <w:b/>
        </w:rPr>
        <w:t xml:space="preserve">9</w:t>
      </w:r>
      <w:r>
        <w:t xml:space="preserve">: e02311.</w:t>
      </w:r>
    </w:p>
    <w:bookmarkEnd w:id="533"/>
    <w:bookmarkStart w:id="53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w:t>
      </w:r>
      <w:r>
        <w:t xml:space="preserve"> </w:t>
      </w:r>
      <w:hyperlink r:id="rId534">
        <w:r>
          <w:rPr>
            <w:rStyle w:val="Hyperlink"/>
          </w:rPr>
          <w:t xml:space="preserve">Weather in wheat :</w:t>
        </w:r>
        <w:r>
          <w:rPr>
            <w:rStyle w:val="Hyperlink"/>
          </w:rPr>
          <w:t xml:space="preserve"> </w:t>
        </w:r>
        <w:r>
          <w:rPr>
            <w:rStyle w:val="Hyperlink"/>
          </w:rPr>
          <w:t xml:space="preserve">An</w:t>
        </w:r>
        <w:r>
          <w:rPr>
            <w:rStyle w:val="Hyperlink"/>
          </w:rPr>
          <w:t xml:space="preserve"> </w:t>
        </w:r>
        <w:r>
          <w:rPr>
            <w:rStyle w:val="Hyperlink"/>
          </w:rPr>
          <w:t xml:space="preserve">essay in micro-meteorology</w:t>
        </w:r>
      </w:hyperlink>
      <w:r>
        <w:t xml:space="preserve">.</w:t>
      </w:r>
      <w:r>
        <w:t xml:space="preserve"> </w:t>
      </w:r>
      <w:r>
        <w:rPr>
          <w:iCs/>
          <w:i/>
        </w:rPr>
        <w:t xml:space="preserve">Quarterly Journal of the Royal Meteorological Society</w:t>
      </w:r>
      <w:r>
        <w:t xml:space="preserve"> </w:t>
      </w:r>
      <w:r>
        <w:rPr>
          <w:bCs/>
          <w:b/>
        </w:rPr>
        <w:t xml:space="preserve">86</w:t>
      </w:r>
      <w:r>
        <w:t xml:space="preserve">: 16–50.</w:t>
      </w:r>
    </w:p>
    <w:bookmarkEnd w:id="535"/>
    <w:bookmarkStart w:id="537"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w:t>
      </w:r>
      <w:r>
        <w:t xml:space="preserve"> </w:t>
      </w:r>
      <w:hyperlink r:id="rId536">
        <w:r>
          <w:rPr>
            <w:rStyle w:val="Hyperlink"/>
          </w:rPr>
          <w:t xml:space="preserve">Increasing</w:t>
        </w:r>
        <w:r>
          <w:rPr>
            <w:rStyle w:val="Hyperlink"/>
          </w:rPr>
          <w:t xml:space="preserve"> </w:t>
        </w:r>
        <w:r>
          <w:rPr>
            <w:rStyle w:val="Hyperlink"/>
          </w:rPr>
          <w:t xml:space="preserve">Humidity Threatens Tropical Rainforests</w:t>
        </w:r>
      </w:hyperlink>
      <w:r>
        <w:t xml:space="preserve">.</w:t>
      </w:r>
      <w:r>
        <w:t xml:space="preserve"> </w:t>
      </w:r>
      <w:r>
        <w:rPr>
          <w:iCs/>
          <w:i/>
        </w:rPr>
        <w:t xml:space="preserve">Frontiers in Ecology and Evolution</w:t>
      </w:r>
      <w:r>
        <w:t xml:space="preserve"> </w:t>
      </w:r>
      <w:r>
        <w:rPr>
          <w:bCs/>
          <w:b/>
        </w:rPr>
        <w:t xml:space="preserve">6</w:t>
      </w:r>
      <w:r>
        <w:t xml:space="preserve">: 68.</w:t>
      </w:r>
    </w:p>
    <w:bookmarkEnd w:id="537"/>
    <w:bookmarkStart w:id="539"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w:t>
      </w:r>
      <w:r>
        <w:t xml:space="preserve"> </w:t>
      </w:r>
      <w:hyperlink r:id="rId538">
        <w:r>
          <w:rPr>
            <w:rStyle w:val="Hyperlink"/>
          </w:rPr>
          <w:t xml:space="preserve">Photosynthetic heat tolerances and extreme leaf temperatures</w:t>
        </w:r>
      </w:hyperlink>
      <w:r>
        <w:t xml:space="preserve">.</w:t>
      </w:r>
      <w:r>
        <w:t xml:space="preserve"> </w:t>
      </w:r>
      <w:r>
        <w:rPr>
          <w:iCs/>
          <w:i/>
        </w:rPr>
        <w:t xml:space="preserve">Functional Ecology</w:t>
      </w:r>
      <w:r>
        <w:t xml:space="preserve"> </w:t>
      </w:r>
      <w:r>
        <w:rPr>
          <w:bCs/>
          <w:b/>
        </w:rPr>
        <w:t xml:space="preserve">34</w:t>
      </w:r>
      <w:r>
        <w:t xml:space="preserve">: 2236–2245.</w:t>
      </w:r>
    </w:p>
    <w:bookmarkEnd w:id="539"/>
    <w:bookmarkStart w:id="541"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w:t>
      </w:r>
      <w:r>
        <w:t xml:space="preserve"> </w:t>
      </w:r>
      <w:hyperlink r:id="rId540">
        <w:r>
          <w:rPr>
            <w:rStyle w:val="Hyperlink"/>
          </w:rPr>
          <w:t xml:space="preserve">Distribution of biomass dynamics in relation to tree size in forests across the world.</w:t>
        </w:r>
      </w:hyperlink>
      <w:r>
        <w:t xml:space="preserve"> </w:t>
      </w:r>
      <w:r>
        <w:rPr>
          <w:iCs/>
          <w:i/>
        </w:rPr>
        <w:t xml:space="preserve">New Phytologist</w:t>
      </w:r>
      <w:r>
        <w:t xml:space="preserve">.</w:t>
      </w:r>
    </w:p>
    <w:bookmarkEnd w:id="541"/>
    <w:bookmarkStart w:id="54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w:t>
      </w:r>
      <w:r>
        <w:t xml:space="preserve"> </w:t>
      </w:r>
      <w:hyperlink r:id="rId542">
        <w:r>
          <w:rPr>
            <w:rStyle w:val="Hyperlink"/>
          </w:rPr>
          <w:t xml:space="preserve">Leaf optical properties in</w:t>
        </w:r>
        <w:r>
          <w:rPr>
            <w:rStyle w:val="Hyperlink"/>
          </w:rPr>
          <w:t xml:space="preserve"> </w:t>
        </w:r>
        <w:r>
          <w:rPr>
            <w:rStyle w:val="Hyperlink"/>
          </w:rPr>
          <w:t xml:space="preserve">Venezuelan</w:t>
        </w:r>
        <w:r>
          <w:rPr>
            <w:rStyle w:val="Hyperlink"/>
          </w:rPr>
          <w:t xml:space="preserve"> </w:t>
        </w:r>
        <w:r>
          <w:rPr>
            <w:rStyle w:val="Hyperlink"/>
          </w:rPr>
          <w:t xml:space="preserve">cloud forest trees</w:t>
        </w:r>
      </w:hyperlink>
      <w:r>
        <w:t xml:space="preserve">.</w:t>
      </w:r>
      <w:r>
        <w:t xml:space="preserve"> </w:t>
      </w:r>
      <w:r>
        <w:rPr>
          <w:iCs/>
          <w:i/>
        </w:rPr>
        <w:t xml:space="preserve">Tree Physiology</w:t>
      </w:r>
      <w:r>
        <w:t xml:space="preserve"> </w:t>
      </w:r>
      <w:r>
        <w:rPr>
          <w:bCs/>
          <w:b/>
        </w:rPr>
        <w:t xml:space="preserve">20</w:t>
      </w:r>
      <w:r>
        <w:t xml:space="preserve">: 519–526.</w:t>
      </w:r>
    </w:p>
    <w:bookmarkEnd w:id="543"/>
    <w:bookmarkStart w:id="545"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w:t>
      </w:r>
      <w:r>
        <w:t xml:space="preserve"> </w:t>
      </w:r>
      <w:hyperlink r:id="rId544">
        <w:r>
          <w:rPr>
            <w:rStyle w:val="Hyperlink"/>
          </w:rPr>
          <w:t xml:space="preserve">Leaf</w:t>
        </w:r>
        <w:r>
          <w:rPr>
            <w:rStyle w:val="Hyperlink"/>
          </w:rPr>
          <w:t xml:space="preserve"> </w:t>
        </w:r>
        <w:r>
          <w:rPr>
            <w:rStyle w:val="Hyperlink"/>
          </w:rPr>
          <w:t xml:space="preserve">Optical Properties Along</w:t>
        </w:r>
        <w:r>
          <w:rPr>
            <w:rStyle w:val="Hyperlink"/>
          </w:rPr>
          <w:t xml:space="preserve"> </w:t>
        </w:r>
        <w:r>
          <w:rPr>
            <w:rStyle w:val="Hyperlink"/>
          </w:rPr>
          <w:t xml:space="preserve">a</w:t>
        </w:r>
        <w:r>
          <w:rPr>
            <w:rStyle w:val="Hyperlink"/>
          </w:rPr>
          <w:t xml:space="preserve"> </w:t>
        </w:r>
        <w:r>
          <w:rPr>
            <w:rStyle w:val="Hyperlink"/>
          </w:rPr>
          <w:t xml:space="preserve">Vertical Gradient</w:t>
        </w:r>
        <w:r>
          <w:rPr>
            <w:rStyle w:val="Hyperlink"/>
          </w:rPr>
          <w:t xml:space="preserve"> </w:t>
        </w:r>
        <w:r>
          <w:rPr>
            <w:rStyle w:val="Hyperlink"/>
          </w:rPr>
          <w:t xml:space="preserve">in a</w:t>
        </w:r>
        <w:r>
          <w:rPr>
            <w:rStyle w:val="Hyperlink"/>
          </w:rPr>
          <w:t xml:space="preserve"> </w:t>
        </w:r>
        <w:r>
          <w:rPr>
            <w:rStyle w:val="Hyperlink"/>
          </w:rPr>
          <w:t xml:space="preserve">Tropical Rain Forest Canopy</w:t>
        </w:r>
        <w:r>
          <w:rPr>
            <w:rStyle w:val="Hyperlink"/>
          </w:rPr>
          <w:t xml:space="preserve"> </w:t>
        </w:r>
        <w:r>
          <w:rPr>
            <w:rStyle w:val="Hyperlink"/>
          </w:rPr>
          <w:t xml:space="preserve">in</w:t>
        </w:r>
        <w:r>
          <w:rPr>
            <w:rStyle w:val="Hyperlink"/>
          </w:rPr>
          <w:t xml:space="preserve"> </w:t>
        </w:r>
        <w:r>
          <w:rPr>
            <w:rStyle w:val="Hyperlink"/>
          </w:rPr>
          <w:t xml:space="preserve">Costa Rica</w:t>
        </w:r>
      </w:hyperlink>
      <w:r>
        <w:t xml:space="preserve">.</w:t>
      </w:r>
      <w:r>
        <w:t xml:space="preserve"> </w:t>
      </w:r>
      <w:r>
        <w:rPr>
          <w:iCs/>
          <w:i/>
        </w:rPr>
        <w:t xml:space="preserve">American Journal of Botany</w:t>
      </w:r>
      <w:r>
        <w:t xml:space="preserve"> </w:t>
      </w:r>
      <w:r>
        <w:rPr>
          <w:bCs/>
          <w:b/>
        </w:rPr>
        <w:t xml:space="preserve">82</w:t>
      </w:r>
      <w:r>
        <w:t xml:space="preserve">: 1257–1263.</w:t>
      </w:r>
    </w:p>
    <w:bookmarkEnd w:id="545"/>
    <w:bookmarkStart w:id="547"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546">
        <w:r>
          <w:rPr>
            <w:rStyle w:val="Hyperlink"/>
          </w:rPr>
          <w:t xml:space="preserve">Scientific outcome of the</w:t>
        </w:r>
        <w:r>
          <w:rPr>
            <w:rStyle w:val="Hyperlink"/>
          </w:rPr>
          <w:t xml:space="preserve"> </w:t>
        </w:r>
        <w:r>
          <w:rPr>
            <w:rStyle w:val="Hyperlink"/>
          </w:rPr>
          <w:t xml:space="preserve">IPBES-IPCC</w:t>
        </w:r>
        <w:r>
          <w:rPr>
            <w:rStyle w:val="Hyperlink"/>
          </w:rPr>
          <w:t xml:space="preserve"> </w:t>
        </w:r>
        <w:r>
          <w:rPr>
            <w:rStyle w:val="Hyperlink"/>
          </w:rPr>
          <w:t xml:space="preserve">co-sponsored workshop on biodiversity and climate change</w:t>
        </w:r>
      </w:hyperlink>
      <w:r>
        <w:t xml:space="preserve">.</w:t>
      </w:r>
    </w:p>
    <w:bookmarkEnd w:id="547"/>
    <w:bookmarkStart w:id="549" w:name="ref-raupachLagrangianAnalysisScalar1987"/>
    <w:p>
      <w:pPr>
        <w:pStyle w:val="Bibliography"/>
      </w:pPr>
      <w:r>
        <w:rPr>
          <w:bCs/>
          <w:b/>
          <w:bCs/>
          <w:b/>
        </w:rPr>
        <w:t xml:space="preserve">Raupach MR</w:t>
      </w:r>
      <w:r>
        <w:t xml:space="preserve">.</w:t>
      </w:r>
      <w:r>
        <w:t xml:space="preserve"> </w:t>
      </w:r>
      <w:r>
        <w:rPr>
          <w:bCs/>
          <w:b/>
        </w:rPr>
        <w:t xml:space="preserve">1987</w:t>
      </w:r>
      <w:r>
        <w:t xml:space="preserve">.</w:t>
      </w:r>
      <w:r>
        <w:t xml:space="preserve"> </w:t>
      </w:r>
      <w:hyperlink r:id="rId548">
        <w:r>
          <w:rPr>
            <w:rStyle w:val="Hyperlink"/>
          </w:rPr>
          <w:t xml:space="preserve">A lagrangian analysis of scalar transfer in vegetation canopies</w:t>
        </w:r>
      </w:hyperlink>
      <w:r>
        <w:t xml:space="preserve">.</w:t>
      </w:r>
      <w:r>
        <w:t xml:space="preserve"> </w:t>
      </w:r>
      <w:r>
        <w:rPr>
          <w:iCs/>
          <w:i/>
        </w:rPr>
        <w:t xml:space="preserve">Quarterly Journal of the Royal Meteorological Society</w:t>
      </w:r>
      <w:r>
        <w:t xml:space="preserve"> </w:t>
      </w:r>
      <w:r>
        <w:rPr>
          <w:bCs/>
          <w:b/>
        </w:rPr>
        <w:t xml:space="preserve">113</w:t>
      </w:r>
      <w:r>
        <w:t xml:space="preserve">: 107–120.</w:t>
      </w:r>
    </w:p>
    <w:bookmarkEnd w:id="549"/>
    <w:bookmarkStart w:id="551" w:name="ref-raupachApplyingLagrangianFluid1989"/>
    <w:p>
      <w:pPr>
        <w:pStyle w:val="Bibliography"/>
      </w:pPr>
      <w:r>
        <w:rPr>
          <w:bCs/>
          <w:b/>
          <w:bCs/>
          <w:b/>
        </w:rPr>
        <w:t xml:space="preserve">Raupach MR</w:t>
      </w:r>
      <w:r>
        <w:t xml:space="preserve">.</w:t>
      </w:r>
      <w:r>
        <w:t xml:space="preserve"> </w:t>
      </w:r>
      <w:r>
        <w:rPr>
          <w:bCs/>
          <w:b/>
        </w:rPr>
        <w:t xml:space="preserve">1989</w:t>
      </w:r>
      <w:r>
        <w:t xml:space="preserve">.</w:t>
      </w:r>
      <w:r>
        <w:t xml:space="preserve"> </w:t>
      </w:r>
      <w:hyperlink r:id="rId550">
        <w:r>
          <w:rPr>
            <w:rStyle w:val="Hyperlink"/>
          </w:rPr>
          <w:t xml:space="preserve">Applying</w:t>
        </w:r>
        <w:r>
          <w:rPr>
            <w:rStyle w:val="Hyperlink"/>
          </w:rPr>
          <w:t xml:space="preserve"> </w:t>
        </w:r>
        <w:r>
          <w:rPr>
            <w:rStyle w:val="Hyperlink"/>
          </w:rPr>
          <w:t xml:space="preserve">Lagrangian</w:t>
        </w:r>
        <w:r>
          <w:rPr>
            <w:rStyle w:val="Hyperlink"/>
          </w:rPr>
          <w:t xml:space="preserve"> </w:t>
        </w:r>
        <w:r>
          <w:rPr>
            <w:rStyle w:val="Hyperlink"/>
          </w:rPr>
          <w:t xml:space="preserve">fluid mechanics to infer scalar source distributions from concentration profiles in plant canopies</w:t>
        </w:r>
      </w:hyperlink>
      <w:r>
        <w:t xml:space="preserve">.</w:t>
      </w:r>
      <w:r>
        <w:t xml:space="preserve"> </w:t>
      </w:r>
      <w:r>
        <w:rPr>
          <w:iCs/>
          <w:i/>
        </w:rPr>
        <w:t xml:space="preserve">Agricultural and Forest Meteorology</w:t>
      </w:r>
      <w:r>
        <w:t xml:space="preserve"> </w:t>
      </w:r>
      <w:r>
        <w:rPr>
          <w:bCs/>
          <w:b/>
        </w:rPr>
        <w:t xml:space="preserve">47</w:t>
      </w:r>
      <w:r>
        <w:t xml:space="preserve">: 85–108.</w:t>
      </w:r>
    </w:p>
    <w:bookmarkEnd w:id="551"/>
    <w:bookmarkStart w:id="553"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w:t>
      </w:r>
      <w:r>
        <w:t xml:space="preserve"> </w:t>
      </w:r>
      <w:hyperlink r:id="rId552">
        <w:r>
          <w:rPr>
            <w:rStyle w:val="Hyperlink"/>
          </w:rPr>
          <w:t xml:space="preserve">Averaging procedures for flow within vegetation canopies</w:t>
        </w:r>
      </w:hyperlink>
      <w:r>
        <w:t xml:space="preserve">.</w:t>
      </w:r>
      <w:r>
        <w:t xml:space="preserve"> </w:t>
      </w:r>
      <w:r>
        <w:rPr>
          <w:iCs/>
          <w:i/>
        </w:rPr>
        <w:t xml:space="preserve">Boundary-Layer Meteorology</w:t>
      </w:r>
      <w:r>
        <w:t xml:space="preserve"> </w:t>
      </w:r>
      <w:r>
        <w:rPr>
          <w:bCs/>
          <w:b/>
        </w:rPr>
        <w:t xml:space="preserve">22</w:t>
      </w:r>
      <w:r>
        <w:t xml:space="preserve">: 79–90.</w:t>
      </w:r>
    </w:p>
    <w:bookmarkEnd w:id="553"/>
    <w:bookmarkStart w:id="55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w:t>
      </w:r>
      <w:r>
        <w:t xml:space="preserve"> </w:t>
      </w:r>
      <w:hyperlink r:id="rId554">
        <w:r>
          <w:rPr>
            <w:rStyle w:val="Hyperlink"/>
          </w:rPr>
          <w:t xml:space="preserve">Spatial and seasonal variation in leaf temperature within the canopy of a tropical forest</w:t>
        </w:r>
      </w:hyperlink>
      <w:r>
        <w:t xml:space="preserve">.</w:t>
      </w:r>
      <w:r>
        <w:t xml:space="preserve"> </w:t>
      </w:r>
      <w:r>
        <w:rPr>
          <w:iCs/>
          <w:i/>
        </w:rPr>
        <w:t xml:space="preserve">Climate Research</w:t>
      </w:r>
      <w:r>
        <w:t xml:space="preserve"> </w:t>
      </w:r>
      <w:r>
        <w:rPr>
          <w:bCs/>
          <w:b/>
        </w:rPr>
        <w:t xml:space="preserve">71</w:t>
      </w:r>
      <w:r>
        <w:t xml:space="preserve">: 75–89.</w:t>
      </w:r>
    </w:p>
    <w:bookmarkEnd w:id="555"/>
    <w:bookmarkStart w:id="557"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w:t>
      </w:r>
      <w:r>
        <w:t xml:space="preserve"> </w:t>
      </w:r>
      <w:hyperlink r:id="rId556">
        <w:r>
          <w:rPr>
            <w:rStyle w:val="Hyperlink"/>
          </w:rPr>
          <w:t xml:space="preserve">Monoterpenes</w:t>
        </w:r>
        <w:r>
          <w:rPr>
            <w:rStyle w:val="Hyperlink"/>
          </w:rPr>
          <w:t xml:space="preserve"> </w:t>
        </w:r>
        <w:r>
          <w:rPr>
            <w:rStyle w:val="Hyperlink"/>
          </w:rPr>
          <w:t xml:space="preserve">Support Systemic Acquired Resistance</w:t>
        </w:r>
        <w:r>
          <w:rPr>
            <w:rStyle w:val="Hyperlink"/>
          </w:rPr>
          <w:t xml:space="preserve"> </w:t>
        </w:r>
        <w:r>
          <w:rPr>
            <w:rStyle w:val="Hyperlink"/>
          </w:rPr>
          <w:t xml:space="preserve">within and between</w:t>
        </w:r>
        <w:r>
          <w:rPr>
            <w:rStyle w:val="Hyperlink"/>
          </w:rPr>
          <w:t xml:space="preserve"> </w:t>
        </w:r>
        <w:r>
          <w:rPr>
            <w:rStyle w:val="Hyperlink"/>
          </w:rPr>
          <w:t xml:space="preserve">Plants</w:t>
        </w:r>
      </w:hyperlink>
      <w:r>
        <w:t xml:space="preserve">.</w:t>
      </w:r>
      <w:r>
        <w:t xml:space="preserve"> </w:t>
      </w:r>
      <w:r>
        <w:rPr>
          <w:iCs/>
          <w:i/>
        </w:rPr>
        <w:t xml:space="preserve">The Plant Cell</w:t>
      </w:r>
      <w:r>
        <w:t xml:space="preserve"> </w:t>
      </w:r>
      <w:r>
        <w:rPr>
          <w:bCs/>
          <w:b/>
        </w:rPr>
        <w:t xml:space="preserve">29</w:t>
      </w:r>
      <w:r>
        <w:t xml:space="preserve">: 1440–1459.</w:t>
      </w:r>
    </w:p>
    <w:bookmarkEnd w:id="557"/>
    <w:bookmarkStart w:id="559"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w:t>
      </w:r>
      <w:r>
        <w:t xml:space="preserve"> </w:t>
      </w:r>
      <w:hyperlink r:id="rId558">
        <w:r>
          <w:rPr>
            <w:rStyle w:val="Hyperlink"/>
          </w:rPr>
          <w:t xml:space="preserve">The effect of tree height and light availability on photosynthetic leaf traits of four neotropical species differing in shade tolerance</w:t>
        </w:r>
      </w:hyperlink>
      <w:r>
        <w:t xml:space="preserve">.</w:t>
      </w:r>
      <w:r>
        <w:t xml:space="preserve"> </w:t>
      </w:r>
      <w:r>
        <w:rPr>
          <w:iCs/>
          <w:i/>
        </w:rPr>
        <w:t xml:space="preserve">Functional Ecology</w:t>
      </w:r>
      <w:r>
        <w:t xml:space="preserve"> </w:t>
      </w:r>
      <w:r>
        <w:rPr>
          <w:bCs/>
          <w:b/>
        </w:rPr>
        <w:t xml:space="preserve">14</w:t>
      </w:r>
      <w:r>
        <w:t xml:space="preserve">: 77–86.</w:t>
      </w:r>
    </w:p>
    <w:bookmarkEnd w:id="559"/>
    <w:bookmarkStart w:id="561"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w:t>
      </w:r>
      <w:r>
        <w:t xml:space="preserve"> </w:t>
      </w:r>
      <w:hyperlink r:id="rId560">
        <w:r>
          <w:rPr>
            <w:rStyle w:val="Hyperlink"/>
          </w:rPr>
          <w:t xml:space="preserve">Stomatal and</w:t>
        </w:r>
        <w:r>
          <w:rPr>
            <w:rStyle w:val="Hyperlink"/>
          </w:rPr>
          <w:t xml:space="preserve"> </w:t>
        </w:r>
        <w:r>
          <w:rPr>
            <w:rStyle w:val="Hyperlink"/>
          </w:rPr>
          <w:t xml:space="preserve">Boundary-Layer Conductances</w:t>
        </w:r>
        <w:r>
          <w:rPr>
            <w:rStyle w:val="Hyperlink"/>
          </w:rPr>
          <w:t xml:space="preserve"> </w:t>
        </w:r>
        <w:r>
          <w:rPr>
            <w:rStyle w:val="Hyperlink"/>
          </w:rPr>
          <w:t xml:space="preserve">in an</w:t>
        </w:r>
        <w:r>
          <w:rPr>
            <w:rStyle w:val="Hyperlink"/>
          </w:rPr>
          <w:t xml:space="preserve"> </w:t>
        </w:r>
        <w:r>
          <w:rPr>
            <w:rStyle w:val="Hyperlink"/>
          </w:rPr>
          <w:t xml:space="preserve">Amazonian</w:t>
        </w:r>
        <w:r>
          <w:rPr>
            <w:rStyle w:val="Hyperlink"/>
          </w:rPr>
          <w:t xml:space="preserve"> </w:t>
        </w:r>
        <w:r>
          <w:rPr>
            <w:rStyle w:val="Hyperlink"/>
          </w:rPr>
          <w:t xml:space="preserve">terra</w:t>
        </w:r>
        <w:r>
          <w:rPr>
            <w:rStyle w:val="Hyperlink"/>
          </w:rPr>
          <w:t xml:space="preserve"> </w:t>
        </w:r>
        <w:r>
          <w:rPr>
            <w:rStyle w:val="Hyperlink"/>
          </w:rPr>
          <w:t xml:space="preserve">Firme Rain Forest</w:t>
        </w:r>
      </w:hyperlink>
      <w:r>
        <w:t xml:space="preserve">.</w:t>
      </w:r>
      <w:r>
        <w:t xml:space="preserve"> </w:t>
      </w:r>
      <w:r>
        <w:rPr>
          <w:iCs/>
          <w:i/>
        </w:rPr>
        <w:t xml:space="preserve">The Journal of Applied Ecology</w:t>
      </w:r>
      <w:r>
        <w:t xml:space="preserve"> </w:t>
      </w:r>
      <w:r>
        <w:rPr>
          <w:bCs/>
          <w:b/>
        </w:rPr>
        <w:t xml:space="preserve">27</w:t>
      </w:r>
      <w:r>
        <w:t xml:space="preserve">: 336.</w:t>
      </w:r>
    </w:p>
    <w:bookmarkEnd w:id="561"/>
    <w:bookmarkStart w:id="563"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w:t>
      </w:r>
      <w:r>
        <w:t xml:space="preserve"> </w:t>
      </w:r>
      <w:hyperlink r:id="rId562">
        <w:r>
          <w:rPr>
            <w:rStyle w:val="Hyperlink"/>
          </w:rPr>
          <w:t xml:space="preserve">The</w:t>
        </w:r>
        <w:r>
          <w:rPr>
            <w:rStyle w:val="Hyperlink"/>
          </w:rPr>
          <w:t xml:space="preserve"> </w:t>
        </w:r>
        <w:r>
          <w:rPr>
            <w:rStyle w:val="Hyperlink"/>
          </w:rPr>
          <w:t xml:space="preserve">Berkeley Earth Land</w:t>
        </w:r>
        <w:r>
          <w:rPr>
            <w:rStyle w:val="Hyperlink"/>
          </w:rPr>
          <w:t xml:space="preserve">/</w:t>
        </w:r>
        <w:r>
          <w:rPr>
            <w:rStyle w:val="Hyperlink"/>
          </w:rPr>
          <w:t xml:space="preserve">Ocean Temperature Record</w:t>
        </w:r>
      </w:hyperlink>
      <w:r>
        <w:t xml:space="preserve">.</w:t>
      </w:r>
      <w:r>
        <w:t xml:space="preserve"> </w:t>
      </w:r>
      <w:r>
        <w:rPr>
          <w:iCs/>
          <w:i/>
        </w:rPr>
        <w:t xml:space="preserve">Earth System Science Data</w:t>
      </w:r>
      <w:r>
        <w:t xml:space="preserve"> </w:t>
      </w:r>
      <w:r>
        <w:rPr>
          <w:bCs/>
          <w:b/>
        </w:rPr>
        <w:t xml:space="preserve">12</w:t>
      </w:r>
      <w:r>
        <w:t xml:space="preserve">: 3469–3479.</w:t>
      </w:r>
    </w:p>
    <w:bookmarkEnd w:id="563"/>
    <w:bookmarkStart w:id="565"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w:t>
      </w:r>
      <w:r>
        <w:t xml:space="preserve"> </w:t>
      </w:r>
      <w:hyperlink r:id="rId564">
        <w:r>
          <w:rPr>
            <w:rStyle w:val="Hyperlink"/>
          </w:rPr>
          <w:t xml:space="preserve">Climate sensitivity of understory trees differs from overstory trees in temperate mesic forests</w:t>
        </w:r>
      </w:hyperlink>
      <w:r>
        <w:t xml:space="preserve">.</w:t>
      </w:r>
      <w:r>
        <w:t xml:space="preserve"> </w:t>
      </w:r>
      <w:r>
        <w:rPr>
          <w:iCs/>
          <w:i/>
        </w:rPr>
        <w:t xml:space="preserve">Ecology</w:t>
      </w:r>
      <w:r>
        <w:t xml:space="preserve"> </w:t>
      </w:r>
      <w:r>
        <w:rPr>
          <w:bCs/>
          <w:b/>
        </w:rPr>
        <w:t xml:space="preserve">102</w:t>
      </w:r>
      <w:r>
        <w:t xml:space="preserve">: e03264.</w:t>
      </w:r>
    </w:p>
    <w:bookmarkEnd w:id="565"/>
    <w:bookmarkStart w:id="567"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w:t>
      </w:r>
      <w:r>
        <w:t xml:space="preserve"> </w:t>
      </w:r>
      <w:hyperlink r:id="rId566">
        <w:r>
          <w:rPr>
            <w:rStyle w:val="Hyperlink"/>
          </w:rPr>
          <w:t xml:space="preserve">Plasticity in leaf traits of 38 tropical tree species in response to light; relationships with light demand and adult stature</w:t>
        </w:r>
      </w:hyperlink>
      <w:r>
        <w:t xml:space="preserve">.</w:t>
      </w:r>
      <w:r>
        <w:t xml:space="preserve"> </w:t>
      </w:r>
      <w:r>
        <w:rPr>
          <w:iCs/>
          <w:i/>
        </w:rPr>
        <w:t xml:space="preserve">Functional Ecology</w:t>
      </w:r>
      <w:r>
        <w:t xml:space="preserve"> </w:t>
      </w:r>
      <w:r>
        <w:rPr>
          <w:bCs/>
          <w:b/>
        </w:rPr>
        <w:t xml:space="preserve">20</w:t>
      </w:r>
      <w:r>
        <w:t xml:space="preserve">: 207–216.</w:t>
      </w:r>
    </w:p>
    <w:bookmarkEnd w:id="567"/>
    <w:bookmarkStart w:id="569"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w:t>
      </w:r>
      <w:r>
        <w:t xml:space="preserve"> </w:t>
      </w:r>
      <w:hyperlink r:id="rId568">
        <w:r>
          <w:rPr>
            <w:rStyle w:val="Hyperlink"/>
          </w:rPr>
          <w:t xml:space="preserve">Water availability as dominant control of heat stress responses in two contrasting tree species</w:t>
        </w:r>
      </w:hyperlink>
      <w:r>
        <w:t xml:space="preserve">.</w:t>
      </w:r>
      <w:r>
        <w:t xml:space="preserve"> </w:t>
      </w:r>
      <w:r>
        <w:rPr>
          <w:iCs/>
          <w:i/>
        </w:rPr>
        <w:t xml:space="preserve">Tree Physiology</w:t>
      </w:r>
      <w:r>
        <w:t xml:space="preserve"> </w:t>
      </w:r>
      <w:r>
        <w:rPr>
          <w:bCs/>
          <w:b/>
        </w:rPr>
        <w:t xml:space="preserve">36</w:t>
      </w:r>
      <w:r>
        <w:t xml:space="preserve">: 164–178.</w:t>
      </w:r>
    </w:p>
    <w:bookmarkEnd w:id="569"/>
    <w:bookmarkStart w:id="57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w:t>
      </w:r>
      <w:r>
        <w:t xml:space="preserve"> </w:t>
      </w:r>
      <w:hyperlink r:id="rId570">
        <w:r>
          <w:rPr>
            <w:rStyle w:val="Hyperlink"/>
          </w:rPr>
          <w:t xml:space="preserve">Residence</w:t>
        </w:r>
        <w:r>
          <w:rPr>
            <w:rStyle w:val="Hyperlink"/>
          </w:rPr>
          <w:t xml:space="preserve"> </w:t>
        </w:r>
        <w:r>
          <w:rPr>
            <w:rStyle w:val="Hyperlink"/>
          </w:rPr>
          <w:t xml:space="preserve">Times</w:t>
        </w:r>
        <w:r>
          <w:rPr>
            <w:rStyle w:val="Hyperlink"/>
          </w:rPr>
          <w:t xml:space="preserve"> </w:t>
        </w:r>
        <w:r>
          <w:rPr>
            <w:rStyle w:val="Hyperlink"/>
          </w:rPr>
          <w:t xml:space="preserve">and</w:t>
        </w:r>
        <w:r>
          <w:rPr>
            <w:rStyle w:val="Hyperlink"/>
          </w:rPr>
          <w:t xml:space="preserve"> </w:t>
        </w:r>
        <w:r>
          <w:rPr>
            <w:rStyle w:val="Hyperlink"/>
          </w:rPr>
          <w:t xml:space="preserve">Decay Rates</w:t>
        </w:r>
        <w:r>
          <w:rPr>
            <w:rStyle w:val="Hyperlink"/>
          </w:rPr>
          <w:t xml:space="preserve"> </w:t>
        </w:r>
        <w:r>
          <w:rPr>
            <w:rStyle w:val="Hyperlink"/>
          </w:rPr>
          <w:t xml:space="preserve">of</w:t>
        </w:r>
        <w:r>
          <w:rPr>
            <w:rStyle w:val="Hyperlink"/>
          </w:rPr>
          <w:t xml:space="preserve"> </w:t>
        </w:r>
        <w:r>
          <w:rPr>
            <w:rStyle w:val="Hyperlink"/>
          </w:rPr>
          <w:t xml:space="preserve">Downed Woody Debris Biomass</w:t>
        </w:r>
        <w:r>
          <w:rPr>
            <w:rStyle w:val="Hyperlink"/>
          </w:rPr>
          <w:t xml:space="preserve">/</w:t>
        </w:r>
        <w:r>
          <w:rPr>
            <w:rStyle w:val="Hyperlink"/>
          </w:rPr>
          <w:t xml:space="preserve">Carbon</w:t>
        </w:r>
        <w:r>
          <w:rPr>
            <w:rStyle w:val="Hyperlink"/>
          </w:rPr>
          <w:t xml:space="preserve"> </w:t>
        </w:r>
        <w:r>
          <w:rPr>
            <w:rStyle w:val="Hyperlink"/>
          </w:rPr>
          <w:t xml:space="preserve">in</w:t>
        </w:r>
        <w:r>
          <w:rPr>
            <w:rStyle w:val="Hyperlink"/>
          </w:rPr>
          <w:t xml:space="preserve"> </w:t>
        </w:r>
        <w:r>
          <w:rPr>
            <w:rStyle w:val="Hyperlink"/>
          </w:rPr>
          <w:t xml:space="preserve">Eastern US Forests</w:t>
        </w:r>
      </w:hyperlink>
      <w:r>
        <w:t xml:space="preserve">.</w:t>
      </w:r>
      <w:r>
        <w:t xml:space="preserve"> </w:t>
      </w:r>
      <w:r>
        <w:rPr>
          <w:iCs/>
          <w:i/>
        </w:rPr>
        <w:t xml:space="preserve">Ecosystems</w:t>
      </w:r>
      <w:r>
        <w:t xml:space="preserve"> </w:t>
      </w:r>
      <w:r>
        <w:rPr>
          <w:bCs/>
          <w:b/>
        </w:rPr>
        <w:t xml:space="preserve">17</w:t>
      </w:r>
      <w:r>
        <w:t xml:space="preserve">: 765–777.</w:t>
      </w:r>
    </w:p>
    <w:bookmarkEnd w:id="571"/>
    <w:bookmarkStart w:id="573"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w:t>
      </w:r>
      <w:r>
        <w:t xml:space="preserve"> </w:t>
      </w:r>
      <w:hyperlink r:id="rId572">
        <w:r>
          <w:rPr>
            <w:rStyle w:val="Hyperlink"/>
          </w:rPr>
          <w:t xml:space="preserve">The</w:t>
        </w:r>
        <w:r>
          <w:rPr>
            <w:rStyle w:val="Hyperlink"/>
          </w:rPr>
          <w:t xml:space="preserve"> </w:t>
        </w:r>
        <w:r>
          <w:rPr>
            <w:rStyle w:val="Hyperlink"/>
          </w:rPr>
          <w:t xml:space="preserve">‘hydrology’</w:t>
        </w:r>
        <w:r>
          <w:rPr>
            <w:rStyle w:val="Hyperlink"/>
          </w:rPr>
          <w:t xml:space="preserve"> </w:t>
        </w:r>
        <w:r>
          <w:rPr>
            <w:rStyle w:val="Hyperlink"/>
          </w:rPr>
          <w:t xml:space="preserve">of leaves: Co-ordination of structure and function in temperate woody species</w:t>
        </w:r>
      </w:hyperlink>
      <w:r>
        <w:t xml:space="preserve">.</w:t>
      </w:r>
      <w:r>
        <w:t xml:space="preserve"> </w:t>
      </w:r>
      <w:r>
        <w:rPr>
          <w:iCs/>
          <w:i/>
        </w:rPr>
        <w:t xml:space="preserve">Plant, Cell &amp; Environment</w:t>
      </w:r>
      <w:r>
        <w:t xml:space="preserve"> </w:t>
      </w:r>
      <w:r>
        <w:rPr>
          <w:bCs/>
          <w:b/>
        </w:rPr>
        <w:t xml:space="preserve">26</w:t>
      </w:r>
      <w:r>
        <w:t xml:space="preserve">: 1343–1356.</w:t>
      </w:r>
    </w:p>
    <w:bookmarkEnd w:id="573"/>
    <w:bookmarkStart w:id="57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w:t>
      </w:r>
      <w:r>
        <w:t xml:space="preserve"> </w:t>
      </w:r>
      <w:hyperlink r:id="rId574">
        <w:r>
          <w:rPr>
            <w:rStyle w:val="Hyperlink"/>
          </w:rPr>
          <w:t xml:space="preserve">How strong is intracanopy leaf plasticity in temperate deciduous trees?</w:t>
        </w:r>
      </w:hyperlink>
      <w:r>
        <w:t xml:space="preserve"> </w:t>
      </w:r>
      <w:r>
        <w:rPr>
          <w:iCs/>
          <w:i/>
        </w:rPr>
        <w:t xml:space="preserve">American Journal of Botany</w:t>
      </w:r>
      <w:r>
        <w:t xml:space="preserve"> </w:t>
      </w:r>
      <w:r>
        <w:rPr>
          <w:bCs/>
          <w:b/>
        </w:rPr>
        <w:t xml:space="preserve">93</w:t>
      </w:r>
      <w:r>
        <w:t xml:space="preserve">: 829–839.</w:t>
      </w:r>
    </w:p>
    <w:bookmarkEnd w:id="575"/>
    <w:bookmarkStart w:id="577"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w:t>
      </w:r>
      <w:r>
        <w:t xml:space="preserve"> </w:t>
      </w:r>
      <w:hyperlink r:id="rId576">
        <w:r>
          <w:rPr>
            <w:rStyle w:val="Hyperlink"/>
          </w:rPr>
          <w:t xml:space="preserve">Leaf venation: Structure, function, development, evolution, ecology and applications in the past, present and future</w:t>
        </w:r>
      </w:hyperlink>
      <w:r>
        <w:t xml:space="preserve">.</w:t>
      </w:r>
      <w:r>
        <w:t xml:space="preserve"> </w:t>
      </w:r>
      <w:r>
        <w:rPr>
          <w:iCs/>
          <w:i/>
        </w:rPr>
        <w:t xml:space="preserve">New Phytologist</w:t>
      </w:r>
      <w:r>
        <w:t xml:space="preserve"> </w:t>
      </w:r>
      <w:r>
        <w:rPr>
          <w:bCs/>
          <w:b/>
        </w:rPr>
        <w:t xml:space="preserve">198</w:t>
      </w:r>
      <w:r>
        <w:t xml:space="preserve">: 983–1000.</w:t>
      </w:r>
    </w:p>
    <w:bookmarkEnd w:id="577"/>
    <w:bookmarkStart w:id="579"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w:t>
      </w:r>
      <w:r>
        <w:t xml:space="preserve"> </w:t>
      </w:r>
      <w:hyperlink r:id="rId578">
        <w:r>
          <w:rPr>
            <w:rStyle w:val="Hyperlink"/>
          </w:rPr>
          <w:t xml:space="preserve">On the</w:t>
        </w:r>
        <w:r>
          <w:rPr>
            <w:rStyle w:val="Hyperlink"/>
          </w:rPr>
          <w:t xml:space="preserve"> </w:t>
        </w:r>
        <w:r>
          <w:rPr>
            <w:rStyle w:val="Hyperlink"/>
          </w:rPr>
          <w:t xml:space="preserve">Causes</w:t>
        </w:r>
        <w:r>
          <w:rPr>
            <w:rStyle w:val="Hyperlink"/>
          </w:rPr>
          <w:t xml:space="preserve"> </w:t>
        </w:r>
        <w:r>
          <w:rPr>
            <w:rStyle w:val="Hyperlink"/>
          </w:rPr>
          <w:t xml:space="preserve">and</w:t>
        </w:r>
        <w:r>
          <w:rPr>
            <w:rStyle w:val="Hyperlink"/>
          </w:rPr>
          <w:t xml:space="preserve"> </w:t>
        </w:r>
        <w:r>
          <w:rPr>
            <w:rStyle w:val="Hyperlink"/>
          </w:rPr>
          <w:t xml:space="preserve">Ecological Significance</w:t>
        </w:r>
        <w:r>
          <w:rPr>
            <w:rStyle w:val="Hyperlink"/>
          </w:rPr>
          <w:t xml:space="preserve"> </w:t>
        </w:r>
        <w:r>
          <w:rPr>
            <w:rStyle w:val="Hyperlink"/>
          </w:rPr>
          <w:t xml:space="preserve">of</w:t>
        </w:r>
        <w:r>
          <w:rPr>
            <w:rStyle w:val="Hyperlink"/>
          </w:rPr>
          <w:t xml:space="preserve"> </w:t>
        </w:r>
        <w:r>
          <w:rPr>
            <w:rStyle w:val="Hyperlink"/>
          </w:rPr>
          <w:t xml:space="preserve">Stomatal Frequency</w:t>
        </w:r>
        <w:r>
          <w:rPr>
            <w:rStyle w:val="Hyperlink"/>
          </w:rPr>
          <w:t xml:space="preserve">, with</w:t>
        </w:r>
        <w:r>
          <w:rPr>
            <w:rStyle w:val="Hyperlink"/>
          </w:rPr>
          <w:t xml:space="preserve"> </w:t>
        </w:r>
        <w:r>
          <w:rPr>
            <w:rStyle w:val="Hyperlink"/>
          </w:rPr>
          <w:t xml:space="preserve">Special Reference</w:t>
        </w:r>
        <w:r>
          <w:rPr>
            <w:rStyle w:val="Hyperlink"/>
          </w:rPr>
          <w:t xml:space="preserve"> </w:t>
        </w:r>
        <w:r>
          <w:rPr>
            <w:rStyle w:val="Hyperlink"/>
          </w:rPr>
          <w:t xml:space="preserve">to the</w:t>
        </w:r>
        <w:r>
          <w:rPr>
            <w:rStyle w:val="Hyperlink"/>
          </w:rPr>
          <w:t xml:space="preserve"> </w:t>
        </w:r>
        <w:r>
          <w:rPr>
            <w:rStyle w:val="Hyperlink"/>
          </w:rPr>
          <w:t xml:space="preserve">Woodland Flora</w:t>
        </w:r>
      </w:hyperlink>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579"/>
    <w:bookmarkStart w:id="581"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w:t>
      </w:r>
      <w:r>
        <w:t xml:space="preserve"> </w:t>
      </w:r>
      <w:hyperlink r:id="rId580">
        <w:r>
          <w:rPr>
            <w:rStyle w:val="Hyperlink"/>
          </w:rPr>
          <w:t xml:space="preserve">Differential leaf traits of a neotropical tree</w:t>
        </w:r>
        <w:r>
          <w:rPr>
            <w:rStyle w:val="Hyperlink"/>
          </w:rPr>
          <w:t xml:space="preserve"> </w:t>
        </w:r>
        <w:r>
          <w:rPr>
            <w:rStyle w:val="Hyperlink"/>
          </w:rPr>
          <w:t xml:space="preserve">Cariniana</w:t>
        </w:r>
        <w:r>
          <w:rPr>
            <w:rStyle w:val="Hyperlink"/>
          </w:rPr>
          <w:t xml:space="preserve"> </w:t>
        </w:r>
        <w:r>
          <w:rPr>
            <w:rStyle w:val="Hyperlink"/>
          </w:rPr>
          <w:t xml:space="preserve">legalis (</w:t>
        </w:r>
        <w:r>
          <w:rPr>
            <w:rStyle w:val="Hyperlink"/>
          </w:rPr>
          <w:t xml:space="preserve">Mart</w:t>
        </w:r>
        <w:r>
          <w:rPr>
            <w:rStyle w:val="Hyperlink"/>
          </w:rPr>
          <w:t xml:space="preserve">.)</w:t>
        </w:r>
        <w:r>
          <w:rPr>
            <w:rStyle w:val="Hyperlink"/>
          </w:rPr>
          <w:t xml:space="preserve"> </w:t>
        </w:r>
        <w:r>
          <w:rPr>
            <w:rStyle w:val="Hyperlink"/>
          </w:rPr>
          <w:t xml:space="preserve">Kuntze</w:t>
        </w:r>
        <w:r>
          <w:rPr>
            <w:rStyle w:val="Hyperlink"/>
          </w:rPr>
          <w:t xml:space="preserve"> </w:t>
        </w:r>
        <w:r>
          <w:rPr>
            <w:rStyle w:val="Hyperlink"/>
          </w:rPr>
          <w:t xml:space="preserve">(</w:t>
        </w:r>
        <w:r>
          <w:rPr>
            <w:rStyle w:val="Hyperlink"/>
          </w:rPr>
          <w:t xml:space="preserve">Lecythidaceae</w:t>
        </w:r>
        <w:r>
          <w:rPr>
            <w:rStyle w:val="Hyperlink"/>
          </w:rPr>
          <w:t xml:space="preserve">): Comparing saplings and emergent trees</w:t>
        </w:r>
      </w:hyperlink>
      <w:r>
        <w:t xml:space="preserve">.</w:t>
      </w:r>
      <w:r>
        <w:t xml:space="preserve"> </w:t>
      </w:r>
      <w:r>
        <w:rPr>
          <w:iCs/>
          <w:i/>
        </w:rPr>
        <w:t xml:space="preserve">Trees</w:t>
      </w:r>
      <w:r>
        <w:t xml:space="preserve"> </w:t>
      </w:r>
      <w:r>
        <w:rPr>
          <w:bCs/>
          <w:b/>
        </w:rPr>
        <w:t xml:space="preserve">24</w:t>
      </w:r>
      <w:r>
        <w:t xml:space="preserve">: 79–88.</w:t>
      </w:r>
    </w:p>
    <w:bookmarkEnd w:id="581"/>
    <w:bookmarkStart w:id="583"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w:t>
      </w:r>
      <w:r>
        <w:t xml:space="preserve"> </w:t>
      </w:r>
      <w:hyperlink r:id="rId582">
        <w:r>
          <w:rPr>
            <w:rStyle w:val="Hyperlink"/>
          </w:rPr>
          <w:t xml:space="preserve">Responses of leaf respiration to heatwaves</w:t>
        </w:r>
      </w:hyperlink>
      <w:r>
        <w:t xml:space="preserve">.</w:t>
      </w:r>
      <w:r>
        <w:t xml:space="preserve"> </w:t>
      </w:r>
      <w:r>
        <w:rPr>
          <w:iCs/>
          <w:i/>
        </w:rPr>
        <w:t xml:space="preserve">Plant, Cell &amp; Environment</w:t>
      </w:r>
      <w:r>
        <w:t xml:space="preserve"> </w:t>
      </w:r>
      <w:r>
        <w:rPr>
          <w:bCs/>
          <w:b/>
        </w:rPr>
        <w:t xml:space="preserve">44</w:t>
      </w:r>
      <w:r>
        <w:t xml:space="preserve">: 2090–2101.</w:t>
      </w:r>
    </w:p>
    <w:bookmarkEnd w:id="583"/>
    <w:bookmarkStart w:id="585"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w:t>
      </w:r>
      <w:r>
        <w:t xml:space="preserve"> </w:t>
      </w:r>
      <w:hyperlink r:id="rId584">
        <w:r>
          <w:rPr>
            <w:rStyle w:val="Hyperlink"/>
          </w:rPr>
          <w:t xml:space="preserve">Investigating the</w:t>
        </w:r>
        <w:r>
          <w:rPr>
            <w:rStyle w:val="Hyperlink"/>
          </w:rPr>
          <w:t xml:space="preserve"> </w:t>
        </w:r>
        <w:r>
          <w:rPr>
            <w:rStyle w:val="Hyperlink"/>
          </w:rPr>
          <w:t xml:space="preserve">European</w:t>
        </w:r>
        <w:r>
          <w:rPr>
            <w:rStyle w:val="Hyperlink"/>
          </w:rPr>
          <w:t xml:space="preserve"> </w:t>
        </w:r>
        <w:r>
          <w:rPr>
            <w:rStyle w:val="Hyperlink"/>
          </w:rPr>
          <w:t xml:space="preserve">beech (</w:t>
        </w:r>
        <w:r>
          <w:rPr>
            <w:rStyle w:val="Hyperlink"/>
          </w:rPr>
          <w:t xml:space="preserve">Fagus</w:t>
        </w:r>
        <w:r>
          <w:rPr>
            <w:rStyle w:val="Hyperlink"/>
          </w:rPr>
          <w:t xml:space="preserve"> </w:t>
        </w:r>
        <w:r>
          <w:rPr>
            <w:rStyle w:val="Hyperlink"/>
          </w:rPr>
          <w:t xml:space="preserve">sylvatica</w:t>
        </w:r>
        <w:r>
          <w:rPr>
            <w:rStyle w:val="Hyperlink"/>
          </w:rPr>
          <w:t xml:space="preserve"> </w:t>
        </w:r>
        <w:r>
          <w:rPr>
            <w:rStyle w:val="Hyperlink"/>
          </w:rPr>
          <w:t xml:space="preserve">L</w:t>
        </w:r>
        <w:r>
          <w:rPr>
            <w:rStyle w:val="Hyperlink"/>
          </w:rPr>
          <w:t xml:space="preserve">.) Leaf characteristics along the vertical canopy profile: Leaf structure, photosynthetic capacity, light energy dissipation and photoprotection mechanisms</w:t>
        </w:r>
      </w:hyperlink>
      <w:r>
        <w:t xml:space="preserve">.</w:t>
      </w:r>
      <w:r>
        <w:t xml:space="preserve"> </w:t>
      </w:r>
      <w:r>
        <w:rPr>
          <w:iCs/>
          <w:i/>
        </w:rPr>
        <w:t xml:space="preserve">Tree Physiology</w:t>
      </w:r>
      <w:r>
        <w:t xml:space="preserve"> </w:t>
      </w:r>
      <w:r>
        <w:rPr>
          <w:bCs/>
          <w:b/>
        </w:rPr>
        <w:t xml:space="preserve">36</w:t>
      </w:r>
      <w:r>
        <w:t xml:space="preserve">: 1060–1076.</w:t>
      </w:r>
    </w:p>
    <w:bookmarkEnd w:id="585"/>
    <w:bookmarkStart w:id="587"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w:t>
      </w:r>
      <w:r>
        <w:t xml:space="preserve"> </w:t>
      </w:r>
      <w:hyperlink r:id="rId586">
        <w:r>
          <w:rPr>
            <w:rStyle w:val="Hyperlink"/>
          </w:rPr>
          <w:t xml:space="preserve">Confessions of solitary oaks:</w:t>
        </w:r>
        <w:r>
          <w:rPr>
            <w:rStyle w:val="Hyperlink"/>
          </w:rPr>
          <w:t xml:space="preserve"> </w:t>
        </w:r>
        <w:r>
          <w:rPr>
            <w:rStyle w:val="Hyperlink"/>
          </w:rPr>
          <w:t xml:space="preserve">We</w:t>
        </w:r>
        <w:r>
          <w:rPr>
            <w:rStyle w:val="Hyperlink"/>
          </w:rPr>
          <w:t xml:space="preserve"> </w:t>
        </w:r>
        <w:r>
          <w:rPr>
            <w:rStyle w:val="Hyperlink"/>
          </w:rPr>
          <w:t xml:space="preserve">grow fast but we fear the drought</w:t>
        </w:r>
      </w:hyperlink>
      <w:r>
        <w:t xml:space="preserve">.</w:t>
      </w:r>
      <w:r>
        <w:t xml:space="preserve"> </w:t>
      </w:r>
      <w:r>
        <w:rPr>
          <w:iCs/>
          <w:i/>
        </w:rPr>
        <w:t xml:space="preserve">Dendrochronologia</w:t>
      </w:r>
      <w:r>
        <w:t xml:space="preserve"> </w:t>
      </w:r>
      <w:r>
        <w:rPr>
          <w:bCs/>
          <w:b/>
        </w:rPr>
        <w:t xml:space="preserve">55</w:t>
      </w:r>
      <w:r>
        <w:t xml:space="preserve">: 43–49.</w:t>
      </w:r>
    </w:p>
    <w:bookmarkEnd w:id="587"/>
    <w:bookmarkStart w:id="589"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w:t>
      </w:r>
      <w:r>
        <w:t xml:space="preserve"> </w:t>
      </w:r>
      <w:hyperlink r:id="rId588">
        <w:r>
          <w:rPr>
            <w:rStyle w:val="Hyperlink"/>
          </w:rPr>
          <w:t xml:space="preserve">Microhabitats reduce animal’s exposure to climate extremes</w:t>
        </w:r>
      </w:hyperlink>
      <w:r>
        <w:t xml:space="preserve">.</w:t>
      </w:r>
      <w:r>
        <w:t xml:space="preserve"> </w:t>
      </w:r>
      <w:r>
        <w:rPr>
          <w:iCs/>
          <w:i/>
        </w:rPr>
        <w:t xml:space="preserve">Global change biology</w:t>
      </w:r>
      <w:r>
        <w:t xml:space="preserve"> </w:t>
      </w:r>
      <w:r>
        <w:rPr>
          <w:bCs/>
          <w:b/>
        </w:rPr>
        <w:t xml:space="preserve">20</w:t>
      </w:r>
      <w:r>
        <w:t xml:space="preserve">.</w:t>
      </w:r>
    </w:p>
    <w:bookmarkEnd w:id="589"/>
    <w:bookmarkStart w:id="59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w:t>
      </w:r>
      <w:r>
        <w:t xml:space="preserve"> </w:t>
      </w:r>
      <w:hyperlink r:id="rId590">
        <w:r>
          <w:rPr>
            <w:rStyle w:val="Hyperlink"/>
          </w:rPr>
          <w:t xml:space="preserve">Modelled</w:t>
        </w:r>
        <w:r>
          <w:rPr>
            <w:rStyle w:val="Hyperlink"/>
          </w:rPr>
          <w:t xml:space="preserve"> </w:t>
        </w:r>
        <w:r>
          <w:rPr>
            <w:rStyle w:val="Hyperlink"/>
          </w:rPr>
          <w:t xml:space="preserve">Influences</w:t>
        </w:r>
        <w:r>
          <w:rPr>
            <w:rStyle w:val="Hyperlink"/>
          </w:rPr>
          <w:t xml:space="preserve"> </w:t>
        </w:r>
        <w:r>
          <w:rPr>
            <w:rStyle w:val="Hyperlink"/>
          </w:rPr>
          <w:t xml:space="preserve">of</w:t>
        </w:r>
        <w:r>
          <w:rPr>
            <w:rStyle w:val="Hyperlink"/>
          </w:rPr>
          <w:t xml:space="preserve"> </w:t>
        </w:r>
        <w:r>
          <w:rPr>
            <w:rStyle w:val="Hyperlink"/>
          </w:rPr>
          <w:t xml:space="preserve">Non-exchanging Trichomes</w:t>
        </w:r>
        <w:r>
          <w:rPr>
            <w:rStyle w:val="Hyperlink"/>
          </w:rPr>
          <w:t xml:space="preserve"> </w:t>
        </w:r>
        <w:r>
          <w:rPr>
            <w:rStyle w:val="Hyperlink"/>
          </w:rPr>
          <w:t xml:space="preserve">on</w:t>
        </w:r>
        <w:r>
          <w:rPr>
            <w:rStyle w:val="Hyperlink"/>
          </w:rPr>
          <w:t xml:space="preserve"> </w:t>
        </w:r>
        <w:r>
          <w:rPr>
            <w:rStyle w:val="Hyperlink"/>
          </w:rPr>
          <w:t xml:space="preserve">Leaf Boundary Layers</w:t>
        </w:r>
        <w:r>
          <w:rPr>
            <w:rStyle w:val="Hyperlink"/>
          </w:rPr>
          <w:t xml:space="preserve"> </w:t>
        </w:r>
        <w:r>
          <w:rPr>
            <w:rStyle w:val="Hyperlink"/>
          </w:rPr>
          <w:t xml:space="preserve">and</w:t>
        </w:r>
        <w:r>
          <w:rPr>
            <w:rStyle w:val="Hyperlink"/>
          </w:rPr>
          <w:t xml:space="preserve"> </w:t>
        </w:r>
        <w:r>
          <w:rPr>
            <w:rStyle w:val="Hyperlink"/>
          </w:rPr>
          <w:t xml:space="preserve">Gas Exchange</w:t>
        </w:r>
      </w:hyperlink>
      <w:r>
        <w:t xml:space="preserve">.</w:t>
      </w:r>
      <w:r>
        <w:t xml:space="preserve"> </w:t>
      </w:r>
      <w:r>
        <w:rPr>
          <w:iCs/>
          <w:i/>
        </w:rPr>
        <w:t xml:space="preserve">Journal of Theoretical Biology</w:t>
      </w:r>
      <w:r>
        <w:t xml:space="preserve"> </w:t>
      </w:r>
      <w:r>
        <w:rPr>
          <w:bCs/>
          <w:b/>
        </w:rPr>
        <w:t xml:space="preserve">210</w:t>
      </w:r>
      <w:r>
        <w:t xml:space="preserve">: 23–32.</w:t>
      </w:r>
    </w:p>
    <w:bookmarkEnd w:id="591"/>
    <w:bookmarkStart w:id="593"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w:t>
      </w:r>
      <w:r>
        <w:t xml:space="preserve"> </w:t>
      </w:r>
      <w:hyperlink r:id="rId592">
        <w:r>
          <w:rPr>
            <w:rStyle w:val="Hyperlink"/>
          </w:rPr>
          <w:t xml:space="preserve">Stomatal</w:t>
        </w:r>
        <w:r>
          <w:rPr>
            <w:rStyle w:val="Hyperlink"/>
          </w:rPr>
          <w:t xml:space="preserve"> </w:t>
        </w:r>
        <w:r>
          <w:rPr>
            <w:rStyle w:val="Hyperlink"/>
          </w:rPr>
          <w:t xml:space="preserve">Control</w:t>
        </w:r>
        <w:r>
          <w:rPr>
            <w:rStyle w:val="Hyperlink"/>
          </w:rPr>
          <w:t xml:space="preserve"> </w:t>
        </w:r>
        <w:r>
          <w:rPr>
            <w:rStyle w:val="Hyperlink"/>
          </w:rPr>
          <w:t xml:space="preserve">and</w:t>
        </w:r>
        <w:r>
          <w:rPr>
            <w:rStyle w:val="Hyperlink"/>
          </w:rPr>
          <w:t xml:space="preserve"> </w:t>
        </w:r>
        <w:r>
          <w:rPr>
            <w:rStyle w:val="Hyperlink"/>
          </w:rPr>
          <w:t xml:space="preserve">Leaf Thermal</w:t>
        </w:r>
        <w:r>
          <w:rPr>
            <w:rStyle w:val="Hyperlink"/>
          </w:rPr>
          <w:t xml:space="preserve"> </w:t>
        </w:r>
        <w:r>
          <w:rPr>
            <w:rStyle w:val="Hyperlink"/>
          </w:rPr>
          <w:t xml:space="preserve">and</w:t>
        </w:r>
        <w:r>
          <w:rPr>
            <w:rStyle w:val="Hyperlink"/>
          </w:rPr>
          <w:t xml:space="preserve"> </w:t>
        </w:r>
        <w:r>
          <w:rPr>
            <w:rStyle w:val="Hyperlink"/>
          </w:rPr>
          <w:t xml:space="preserve">Hydraulic Capacitances</w:t>
        </w:r>
        <w:r>
          <w:rPr>
            <w:rStyle w:val="Hyperlink"/>
          </w:rPr>
          <w:t xml:space="preserve"> </w:t>
        </w:r>
        <w:r>
          <w:rPr>
            <w:rStyle w:val="Hyperlink"/>
          </w:rPr>
          <w:t xml:space="preserve">under</w:t>
        </w:r>
        <w:r>
          <w:rPr>
            <w:rStyle w:val="Hyperlink"/>
          </w:rPr>
          <w:t xml:space="preserve"> </w:t>
        </w:r>
        <w:r>
          <w:rPr>
            <w:rStyle w:val="Hyperlink"/>
          </w:rPr>
          <w:t xml:space="preserve">Rapid Environmental Fluctuations</w:t>
        </w:r>
      </w:hyperlink>
      <w:r>
        <w:t xml:space="preserve">.</w:t>
      </w:r>
      <w:r>
        <w:t xml:space="preserve"> </w:t>
      </w:r>
      <w:r>
        <w:rPr>
          <w:iCs/>
          <w:i/>
        </w:rPr>
        <w:t xml:space="preserve">PLOS ONE</w:t>
      </w:r>
      <w:r>
        <w:t xml:space="preserve"> </w:t>
      </w:r>
      <w:r>
        <w:rPr>
          <w:bCs/>
          <w:b/>
        </w:rPr>
        <w:t xml:space="preserve">8</w:t>
      </w:r>
      <w:r>
        <w:t xml:space="preserve">: e54231.</w:t>
      </w:r>
    </w:p>
    <w:bookmarkEnd w:id="593"/>
    <w:bookmarkStart w:id="595" w:name="Xdceb1199821527f6bf9d2dda4873cb62a942057"/>
    <w:p>
      <w:pPr>
        <w:pStyle w:val="Bibliography"/>
      </w:pPr>
      <w:r>
        <w:rPr>
          <w:bCs/>
          <w:b/>
          <w:bCs/>
          <w:b/>
        </w:rPr>
        <w:t xml:space="preserve">Sellers PJ</w:t>
      </w:r>
      <w:r>
        <w:t xml:space="preserve">.</w:t>
      </w:r>
      <w:r>
        <w:t xml:space="preserve"> </w:t>
      </w:r>
      <w:r>
        <w:rPr>
          <w:bCs/>
          <w:b/>
        </w:rPr>
        <w:t xml:space="preserve">1985</w:t>
      </w:r>
      <w:r>
        <w:t xml:space="preserve">.</w:t>
      </w:r>
      <w:r>
        <w:t xml:space="preserve"> </w:t>
      </w:r>
      <w:hyperlink r:id="rId594">
        <w:r>
          <w:rPr>
            <w:rStyle w:val="Hyperlink"/>
          </w:rPr>
          <w:t xml:space="preserve">Canopy reflectance, photosynthesis and transpiration</w:t>
        </w:r>
      </w:hyperlink>
      <w:r>
        <w:t xml:space="preserve">.</w:t>
      </w:r>
      <w:r>
        <w:t xml:space="preserve"> </w:t>
      </w:r>
      <w:r>
        <w:rPr>
          <w:iCs/>
          <w:i/>
        </w:rPr>
        <w:t xml:space="preserve">International Journal of Remote Sensing</w:t>
      </w:r>
      <w:r>
        <w:t xml:space="preserve"> </w:t>
      </w:r>
      <w:r>
        <w:rPr>
          <w:bCs/>
          <w:b/>
        </w:rPr>
        <w:t xml:space="preserve">6</w:t>
      </w:r>
      <w:r>
        <w:t xml:space="preserve">: 1335–1372.</w:t>
      </w:r>
    </w:p>
    <w:bookmarkEnd w:id="595"/>
    <w:bookmarkStart w:id="597" w:name="ref-sharkeyEffectsModerateHeat2005"/>
    <w:p>
      <w:pPr>
        <w:pStyle w:val="Bibliography"/>
      </w:pPr>
      <w:r>
        <w:rPr>
          <w:bCs/>
          <w:b/>
          <w:bCs/>
          <w:b/>
        </w:rPr>
        <w:t xml:space="preserve">Sharkey TD</w:t>
      </w:r>
      <w:r>
        <w:t xml:space="preserve">.</w:t>
      </w:r>
      <w:r>
        <w:t xml:space="preserve"> </w:t>
      </w:r>
      <w:r>
        <w:rPr>
          <w:bCs/>
          <w:b/>
        </w:rPr>
        <w:t xml:space="preserve">2005</w:t>
      </w:r>
      <w:r>
        <w:t xml:space="preserve">.</w:t>
      </w:r>
      <w:r>
        <w:t xml:space="preserve"> </w:t>
      </w:r>
      <w:hyperlink r:id="rId596">
        <w:r>
          <w:rPr>
            <w:rStyle w:val="Hyperlink"/>
          </w:rPr>
          <w:t xml:space="preserve">Effects of moderate heat stress on photosynthesis: Importance of thylakoid reactions, rubisco deactivation, reactive oxygen species, and thermotolerance provided by isoprene</w:t>
        </w:r>
      </w:hyperlink>
      <w:r>
        <w:t xml:space="preserve">.</w:t>
      </w:r>
      <w:r>
        <w:t xml:space="preserve"> </w:t>
      </w:r>
      <w:r>
        <w:rPr>
          <w:iCs/>
          <w:i/>
        </w:rPr>
        <w:t xml:space="preserve">Plant, Cell &amp; Environment</w:t>
      </w:r>
      <w:r>
        <w:t xml:space="preserve"> </w:t>
      </w:r>
      <w:r>
        <w:rPr>
          <w:bCs/>
          <w:b/>
        </w:rPr>
        <w:t xml:space="preserve">28</w:t>
      </w:r>
      <w:r>
        <w:t xml:space="preserve">: 269–277.</w:t>
      </w:r>
    </w:p>
    <w:bookmarkEnd w:id="597"/>
    <w:bookmarkStart w:id="599"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w:t>
      </w:r>
      <w:r>
        <w:t xml:space="preserve"> </w:t>
      </w:r>
      <w:hyperlink r:id="rId598">
        <w:r>
          <w:rPr>
            <w:rStyle w:val="Hyperlink"/>
          </w:rPr>
          <w:t xml:space="preserve">The future of isoprene emission from leaves, canopies and landscapes</w:t>
        </w:r>
      </w:hyperlink>
      <w:r>
        <w:t xml:space="preserve">.</w:t>
      </w:r>
      <w:r>
        <w:t xml:space="preserve"> </w:t>
      </w:r>
      <w:r>
        <w:rPr>
          <w:iCs/>
          <w:i/>
        </w:rPr>
        <w:t xml:space="preserve">Plant, Cell &amp; Environment</w:t>
      </w:r>
      <w:r>
        <w:t xml:space="preserve"> </w:t>
      </w:r>
      <w:r>
        <w:rPr>
          <w:bCs/>
          <w:b/>
        </w:rPr>
        <w:t xml:space="preserve">37</w:t>
      </w:r>
      <w:r>
        <w:t xml:space="preserve">: 1727–1740.</w:t>
      </w:r>
    </w:p>
    <w:bookmarkEnd w:id="599"/>
    <w:bookmarkStart w:id="601"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w:t>
      </w:r>
      <w:r>
        <w:t xml:space="preserve"> </w:t>
      </w:r>
      <w:hyperlink r:id="rId600">
        <w:r>
          <w:rPr>
            <w:rStyle w:val="Hyperlink"/>
          </w:rPr>
          <w:t xml:space="preserve">Isoprene</w:t>
        </w:r>
        <w:r>
          <w:rPr>
            <w:rStyle w:val="Hyperlink"/>
          </w:rPr>
          <w:t xml:space="preserve"> </w:t>
        </w:r>
        <w:r>
          <w:rPr>
            <w:rStyle w:val="Hyperlink"/>
          </w:rPr>
          <w:t xml:space="preserve">Emission</w:t>
        </w:r>
        <w:r>
          <w:rPr>
            <w:rStyle w:val="Hyperlink"/>
          </w:rPr>
          <w:t xml:space="preserve"> </w:t>
        </w:r>
        <w:r>
          <w:rPr>
            <w:rStyle w:val="Hyperlink"/>
          </w:rPr>
          <w:t xml:space="preserve">from</w:t>
        </w:r>
        <w:r>
          <w:rPr>
            <w:rStyle w:val="Hyperlink"/>
          </w:rPr>
          <w:t xml:space="preserve"> </w:t>
        </w:r>
        <w:r>
          <w:rPr>
            <w:rStyle w:val="Hyperlink"/>
          </w:rPr>
          <w:t xml:space="preserve">Plants</w:t>
        </w:r>
        <w:r>
          <w:rPr>
            <w:rStyle w:val="Hyperlink"/>
          </w:rPr>
          <w:t xml:space="preserve">:</w:t>
        </w:r>
        <w:r>
          <w:rPr>
            <w:rStyle w:val="Hyperlink"/>
          </w:rPr>
          <w:t xml:space="preserve"> </w:t>
        </w:r>
        <w:r>
          <w:rPr>
            <w:rStyle w:val="Hyperlink"/>
          </w:rPr>
          <w:t xml:space="preserve">Why</w:t>
        </w:r>
        <w:r>
          <w:rPr>
            <w:rStyle w:val="Hyperlink"/>
          </w:rPr>
          <w:t xml:space="preserve"> </w:t>
        </w:r>
        <w:r>
          <w:rPr>
            <w:rStyle w:val="Hyperlink"/>
          </w:rPr>
          <w:t xml:space="preserve">and</w:t>
        </w:r>
        <w:r>
          <w:rPr>
            <w:rStyle w:val="Hyperlink"/>
          </w:rPr>
          <w:t xml:space="preserve"> </w:t>
        </w:r>
        <w:r>
          <w:rPr>
            <w:rStyle w:val="Hyperlink"/>
          </w:rPr>
          <w:t xml:space="preserve">How</w:t>
        </w:r>
      </w:hyperlink>
      <w:r>
        <w:t xml:space="preserve">.</w:t>
      </w:r>
      <w:r>
        <w:t xml:space="preserve"> </w:t>
      </w:r>
      <w:r>
        <w:rPr>
          <w:iCs/>
          <w:i/>
        </w:rPr>
        <w:t xml:space="preserve">Annals of Botany</w:t>
      </w:r>
      <w:r>
        <w:t xml:space="preserve"> </w:t>
      </w:r>
      <w:r>
        <w:rPr>
          <w:bCs/>
          <w:b/>
        </w:rPr>
        <w:t xml:space="preserve">101</w:t>
      </w:r>
      <w:r>
        <w:t xml:space="preserve">: 5–18.</w:t>
      </w:r>
    </w:p>
    <w:bookmarkEnd w:id="601"/>
    <w:bookmarkStart w:id="603" w:name="ref-shawSecondaryWindSpeed1977"/>
    <w:p>
      <w:pPr>
        <w:pStyle w:val="Bibliography"/>
      </w:pPr>
      <w:r>
        <w:rPr>
          <w:bCs/>
          <w:b/>
          <w:bCs/>
          <w:b/>
        </w:rPr>
        <w:t xml:space="preserve">Shaw R</w:t>
      </w:r>
      <w:r>
        <w:t xml:space="preserve">.</w:t>
      </w:r>
      <w:r>
        <w:t xml:space="preserve"> </w:t>
      </w:r>
      <w:r>
        <w:rPr>
          <w:bCs/>
          <w:b/>
        </w:rPr>
        <w:t xml:space="preserve">1977</w:t>
      </w:r>
      <w:r>
        <w:t xml:space="preserve">.</w:t>
      </w:r>
      <w:r>
        <w:t xml:space="preserve"> </w:t>
      </w:r>
      <w:hyperlink r:id="rId602">
        <w:r>
          <w:rPr>
            <w:rStyle w:val="Hyperlink"/>
          </w:rPr>
          <w:t xml:space="preserve">Secondary</w:t>
        </w:r>
        <w:r>
          <w:rPr>
            <w:rStyle w:val="Hyperlink"/>
          </w:rPr>
          <w:t xml:space="preserve"> </w:t>
        </w:r>
        <w:r>
          <w:rPr>
            <w:rStyle w:val="Hyperlink"/>
          </w:rPr>
          <w:t xml:space="preserve">Wind Speed Maxima Inside Plant Canopies</w:t>
        </w:r>
      </w:hyperlink>
      <w:r>
        <w:t xml:space="preserve">.</w:t>
      </w:r>
      <w:r>
        <w:t xml:space="preserve"> </w:t>
      </w:r>
      <w:r>
        <w:rPr>
          <w:iCs/>
          <w:i/>
        </w:rPr>
        <w:t xml:space="preserve">Journal of Applied Meteorology</w:t>
      </w:r>
      <w:r>
        <w:t xml:space="preserve"> </w:t>
      </w:r>
      <w:r>
        <w:rPr>
          <w:bCs/>
          <w:b/>
        </w:rPr>
        <w:t xml:space="preserve">16</w:t>
      </w:r>
      <w:r>
        <w:t xml:space="preserve">: 514–521.</w:t>
      </w:r>
    </w:p>
    <w:bookmarkEnd w:id="603"/>
    <w:bookmarkStart w:id="605"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w:t>
      </w:r>
      <w:r>
        <w:t xml:space="preserve"> </w:t>
      </w:r>
      <w:hyperlink r:id="rId604">
        <w:r>
          <w:rPr>
            <w:rStyle w:val="Hyperlink"/>
          </w:rPr>
          <w:t xml:space="preserve">Gap models and their individual-based relatives in the assessment of the consequences of global change</w:t>
        </w:r>
      </w:hyperlink>
      <w:r>
        <w:t xml:space="preserve">.</w:t>
      </w:r>
      <w:r>
        <w:t xml:space="preserve"> </w:t>
      </w:r>
      <w:r>
        <w:rPr>
          <w:iCs/>
          <w:i/>
        </w:rPr>
        <w:t xml:space="preserve">Environmental Research Letters</w:t>
      </w:r>
      <w:r>
        <w:t xml:space="preserve"> </w:t>
      </w:r>
      <w:r>
        <w:rPr>
          <w:bCs/>
          <w:b/>
        </w:rPr>
        <w:t xml:space="preserve">13</w:t>
      </w:r>
      <w:r>
        <w:t xml:space="preserve">: 033001.</w:t>
      </w:r>
    </w:p>
    <w:bookmarkEnd w:id="605"/>
    <w:bookmarkStart w:id="607"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w:t>
      </w:r>
      <w:r>
        <w:t xml:space="preserve"> </w:t>
      </w:r>
      <w:hyperlink r:id="rId606">
        <w:r>
          <w:rPr>
            <w:rStyle w:val="Hyperlink"/>
          </w:rPr>
          <w:t xml:space="preserve">Increasing wood production through old age in tall trees</w:t>
        </w:r>
      </w:hyperlink>
      <w:r>
        <w:t xml:space="preserve">.</w:t>
      </w:r>
      <w:r>
        <w:t xml:space="preserve"> </w:t>
      </w:r>
      <w:r>
        <w:rPr>
          <w:iCs/>
          <w:i/>
        </w:rPr>
        <w:t xml:space="preserve">Forest Ecology and Management</w:t>
      </w:r>
      <w:r>
        <w:t xml:space="preserve"> </w:t>
      </w:r>
      <w:r>
        <w:rPr>
          <w:bCs/>
          <w:b/>
        </w:rPr>
        <w:t xml:space="preserve">259</w:t>
      </w:r>
      <w:r>
        <w:t xml:space="preserve">: 976–994.</w:t>
      </w:r>
    </w:p>
    <w:bookmarkEnd w:id="607"/>
    <w:bookmarkStart w:id="609"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w:t>
      </w:r>
      <w:r>
        <w:t xml:space="preserve"> </w:t>
      </w:r>
      <w:hyperlink r:id="rId608">
        <w:r>
          <w:rPr>
            <w:rStyle w:val="Hyperlink"/>
          </w:rPr>
          <w:t xml:space="preserve">Vertical canopy gradient in photosynthesis and monoterpenoid emissions:</w:t>
        </w:r>
        <w:r>
          <w:rPr>
            <w:rStyle w:val="Hyperlink"/>
          </w:rPr>
          <w:t xml:space="preserve"> </w:t>
        </w:r>
        <w:r>
          <w:rPr>
            <w:rStyle w:val="Hyperlink"/>
          </w:rPr>
          <w:t xml:space="preserve">An</w:t>
        </w:r>
        <w:r>
          <w:rPr>
            <w:rStyle w:val="Hyperlink"/>
          </w:rPr>
          <w:t xml:space="preserve"> </w:t>
        </w:r>
        <w:r>
          <w:rPr>
            <w:rStyle w:val="Hyperlink"/>
          </w:rPr>
          <w:t xml:space="preserve">insight into the chemistry and physiology behind</w:t>
        </w:r>
      </w:hyperlink>
      <w:r>
        <w:t xml:space="preserve">.</w:t>
      </w:r>
      <w:r>
        <w:t xml:space="preserve"> </w:t>
      </w:r>
      <w:r>
        <w:rPr>
          <w:iCs/>
          <w:i/>
        </w:rPr>
        <w:t xml:space="preserve">Atmospheric Environment</w:t>
      </w:r>
      <w:r>
        <w:t xml:space="preserve"> </w:t>
      </w:r>
      <w:r>
        <w:rPr>
          <w:bCs/>
          <w:b/>
        </w:rPr>
        <w:t xml:space="preserve">80</w:t>
      </w:r>
      <w:r>
        <w:t xml:space="preserve">: 85–95.</w:t>
      </w:r>
    </w:p>
    <w:bookmarkEnd w:id="609"/>
    <w:bookmarkStart w:id="611"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w:t>
      </w:r>
      <w:r>
        <w:t xml:space="preserve"> </w:t>
      </w:r>
      <w:hyperlink r:id="rId610">
        <w:r>
          <w:rPr>
            <w:rStyle w:val="Hyperlink"/>
          </w:rPr>
          <w:t xml:space="preserve">Evaluation of ecosystem dynamics, plant geography and terrestrial carbon cycling in the</w:t>
        </w:r>
        <w:r>
          <w:rPr>
            <w:rStyle w:val="Hyperlink"/>
          </w:rPr>
          <w:t xml:space="preserve"> </w:t>
        </w:r>
        <w:r>
          <w:rPr>
            <w:rStyle w:val="Hyperlink"/>
          </w:rPr>
          <w:t xml:space="preserve">LPJ</w:t>
        </w:r>
        <w:r>
          <w:rPr>
            <w:rStyle w:val="Hyperlink"/>
          </w:rPr>
          <w:t xml:space="preserve"> </w:t>
        </w:r>
        <w:r>
          <w:rPr>
            <w:rStyle w:val="Hyperlink"/>
          </w:rPr>
          <w:t xml:space="preserve">dynamic global vegetation model</w:t>
        </w:r>
      </w:hyperlink>
      <w:r>
        <w:t xml:space="preserve">.</w:t>
      </w:r>
      <w:r>
        <w:t xml:space="preserve"> </w:t>
      </w:r>
      <w:r>
        <w:rPr>
          <w:iCs/>
          <w:i/>
        </w:rPr>
        <w:t xml:space="preserve">Global Change Biology</w:t>
      </w:r>
      <w:r>
        <w:t xml:space="preserve"> </w:t>
      </w:r>
      <w:r>
        <w:rPr>
          <w:bCs/>
          <w:b/>
        </w:rPr>
        <w:t xml:space="preserve">9</w:t>
      </w:r>
      <w:r>
        <w:t xml:space="preserve">: 161–185.</w:t>
      </w:r>
    </w:p>
    <w:bookmarkEnd w:id="611"/>
    <w:bookmarkStart w:id="61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w:t>
      </w:r>
      <w:r>
        <w:t xml:space="preserve"> </w:t>
      </w:r>
      <w:hyperlink r:id="rId612">
        <w:r>
          <w:rPr>
            <w:rStyle w:val="Hyperlink"/>
          </w:rPr>
          <w:t xml:space="preserve">Leaf heat tolerance of 147 tropical forest species varies with elevation and leaf functional traits, but not with phylogeny</w:t>
        </w:r>
      </w:hyperlink>
      <w:r>
        <w:t xml:space="preserve">.</w:t>
      </w:r>
      <w:r>
        <w:t xml:space="preserve"> </w:t>
      </w:r>
      <w:r>
        <w:rPr>
          <w:iCs/>
          <w:i/>
        </w:rPr>
        <w:t xml:space="preserve">Plant, Cell &amp; Environment</w:t>
      </w:r>
      <w:r>
        <w:t xml:space="preserve"> </w:t>
      </w:r>
      <w:r>
        <w:rPr>
          <w:bCs/>
          <w:b/>
        </w:rPr>
        <w:t xml:space="preserve">44</w:t>
      </w:r>
      <w:r>
        <w:t xml:space="preserve">: 2414–2427.</w:t>
      </w:r>
    </w:p>
    <w:bookmarkEnd w:id="613"/>
    <w:bookmarkStart w:id="615"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w:t>
      </w:r>
      <w:r>
        <w:t xml:space="preserve"> </w:t>
      </w:r>
      <w:hyperlink r:id="rId614">
        <w:r>
          <w:rPr>
            <w:rStyle w:val="Hyperlink"/>
          </w:rPr>
          <w:t xml:space="preserve">General patterns of acclimation of leaf respiration to elevated temperatures across biomes and plant types</w:t>
        </w:r>
      </w:hyperlink>
      <w:r>
        <w:t xml:space="preserve">.</w:t>
      </w:r>
      <w:r>
        <w:t xml:space="preserve"> </w:t>
      </w:r>
      <w:r>
        <w:rPr>
          <w:iCs/>
          <w:i/>
        </w:rPr>
        <w:t xml:space="preserve">Oecologia</w:t>
      </w:r>
      <w:r>
        <w:t xml:space="preserve"> </w:t>
      </w:r>
      <w:r>
        <w:rPr>
          <w:bCs/>
          <w:b/>
        </w:rPr>
        <w:t xml:space="preserve">177</w:t>
      </w:r>
      <w:r>
        <w:t xml:space="preserve">: 885–900.</w:t>
      </w:r>
    </w:p>
    <w:bookmarkEnd w:id="615"/>
    <w:bookmarkStart w:id="617"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w:t>
      </w:r>
      <w:r>
        <w:t xml:space="preserve"> </w:t>
      </w:r>
      <w:hyperlink r:id="rId616">
        <w:r>
          <w:rPr>
            <w:rStyle w:val="Hyperlink"/>
          </w:rPr>
          <w:t xml:space="preserve">Photosynthetic heat tolerance of shade and sun leaves of three tropical tree species</w:t>
        </w:r>
      </w:hyperlink>
      <w:r>
        <w:t xml:space="preserve">.</w:t>
      </w:r>
      <w:r>
        <w:t xml:space="preserve"> </w:t>
      </w:r>
      <w:r>
        <w:rPr>
          <w:iCs/>
          <w:i/>
        </w:rPr>
        <w:t xml:space="preserve">Photosynthesis Research</w:t>
      </w:r>
      <w:r>
        <w:t xml:space="preserve"> </w:t>
      </w:r>
      <w:r>
        <w:rPr>
          <w:bCs/>
          <w:b/>
        </w:rPr>
        <w:t xml:space="preserve">141</w:t>
      </w:r>
      <w:r>
        <w:t xml:space="preserve">: 119–130.</w:t>
      </w:r>
    </w:p>
    <w:bookmarkEnd w:id="617"/>
    <w:bookmarkStart w:id="619"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w:t>
      </w:r>
      <w:r>
        <w:t xml:space="preserve"> </w:t>
      </w:r>
      <w:hyperlink r:id="rId618">
        <w:r>
          <w:rPr>
            <w:rStyle w:val="Hyperlink"/>
          </w:rPr>
          <w:t xml:space="preserve">Photosynthetic plasticity of a tropical tree species,</w:t>
        </w:r>
        <w:r>
          <w:rPr>
            <w:rStyle w:val="Hyperlink"/>
          </w:rPr>
          <w:t xml:space="preserve"> </w:t>
        </w:r>
        <w:r>
          <w:rPr>
            <w:rStyle w:val="Hyperlink"/>
          </w:rPr>
          <w:t xml:space="preserve"> </w:t>
        </w:r>
        <w:r>
          <w:rPr>
            <w:rStyle w:val="Hyperlink"/>
          </w:rPr>
          <w:t xml:space="preserve"> </w:t>
        </w:r>
        <w:r>
          <w:rPr>
            <w:rStyle w:val="Hyperlink"/>
            <w:iCs/>
            <w:i/>
            <w:smallCaps/>
          </w:rPr>
          <w:t xml:space="preserve">Tabebuia</w:t>
        </w:r>
        <w:r>
          <w:rPr>
            <w:rStyle w:val="Hyperlink"/>
          </w:rPr>
          <w:t xml:space="preserve"> </w:t>
        </w:r>
        <w:r>
          <w:rPr>
            <w:rStyle w:val="Hyperlink"/>
            <w:iCs/>
            <w:i/>
            <w:smallCaps/>
          </w:rPr>
          <w:t xml:space="preserve">Rosea</w:t>
        </w:r>
        <w:r>
          <w:rPr>
            <w:rStyle w:val="Hyperlink"/>
          </w:rPr>
          <w:t xml:space="preserve"> </w:t>
        </w:r>
        <w:r>
          <w:rPr>
            <w:rStyle w:val="Hyperlink"/>
          </w:rPr>
          <w:t xml:space="preserve"> </w:t>
        </w:r>
        <w:r>
          <w:rPr>
            <w:rStyle w:val="Hyperlink"/>
          </w:rPr>
          <w:t xml:space="preserve"> </w:t>
        </w:r>
        <w:r>
          <w:rPr>
            <w:rStyle w:val="Hyperlink"/>
          </w:rPr>
          <w:t xml:space="preserve">, in response to elevated temperature and [</w:t>
        </w:r>
        <w:r>
          <w:rPr>
            <w:rStyle w:val="Hyperlink"/>
          </w:rPr>
          <w:t xml:space="preserve"> </w:t>
        </w:r>
        <w:r>
          <w:rPr>
            <w:rStyle w:val="Hyperlink"/>
          </w:rPr>
          <w:t xml:space="preserve"> </w:t>
        </w:r>
        <w:r>
          <w:rPr>
            <w:rStyle w:val="Hyperlink"/>
          </w:rPr>
          <w:t xml:space="preserve"> </w:t>
        </w:r>
        <w:r>
          <w:rPr>
            <w:rStyle w:val="Hyperlink"/>
            <w:smallCaps/>
          </w:rPr>
          <w:t xml:space="preserve">CO</w:t>
        </w:r>
        <w:r>
          <w:rPr>
            <w:rStyle w:val="Hyperlink"/>
          </w:rPr>
          <w:t xml:space="preserve"> </w:t>
        </w:r>
        <w:r>
          <w:rPr>
            <w:rStyle w:val="Hyperlink"/>
          </w:rPr>
          <w:t xml:space="preserve"> </w:t>
        </w:r>
        <w:r>
          <w:rPr>
            <w:rStyle w:val="Hyperlink"/>
            <w:vertAlign w:val="subscript"/>
            <w:smallCaps/>
          </w:rPr>
          <w:t xml:space="preserve">2</w:t>
        </w:r>
        <w:r>
          <w:rPr>
            <w:rStyle w:val="Hyperlink"/>
          </w:rPr>
          <w:t xml:space="preserve"> </w:t>
        </w:r>
        <w:r>
          <w:rPr>
            <w:rStyle w:val="Hyperlink"/>
          </w:rPr>
          <w:t xml:space="preserve"> </w:t>
        </w:r>
        <w:r>
          <w:rPr>
            <w:rStyle w:val="Hyperlink"/>
          </w:rPr>
          <w:t xml:space="preserve"> </w:t>
        </w:r>
        <w:r>
          <w:rPr>
            <w:rStyle w:val="Hyperlink"/>
          </w:rPr>
          <w:t xml:space="preserve">]</w:t>
        </w:r>
      </w:hyperlink>
      <w:r>
        <w:t xml:space="preserve">.</w:t>
      </w:r>
      <w:r>
        <w:t xml:space="preserve"> </w:t>
      </w:r>
      <w:r>
        <w:rPr>
          <w:iCs/>
          <w:i/>
        </w:rPr>
        <w:t xml:space="preserve">Plant, Cell &amp; Environment</w:t>
      </w:r>
      <w:r>
        <w:t xml:space="preserve">: pce.14049.</w:t>
      </w:r>
    </w:p>
    <w:bookmarkEnd w:id="619"/>
    <w:bookmarkStart w:id="621"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w:t>
      </w:r>
      <w:r>
        <w:t xml:space="preserve"> </w:t>
      </w:r>
      <w:hyperlink r:id="rId620">
        <w:r>
          <w:rPr>
            <w:rStyle w:val="Hyperlink"/>
          </w:rPr>
          <w:t xml:space="preserve">In situ temperature response of photosynthesis of 42 tree and liana species in the canopy of two</w:t>
        </w:r>
        <w:r>
          <w:rPr>
            <w:rStyle w:val="Hyperlink"/>
          </w:rPr>
          <w:t xml:space="preserve"> </w:t>
        </w:r>
        <w:r>
          <w:rPr>
            <w:rStyle w:val="Hyperlink"/>
          </w:rPr>
          <w:t xml:space="preserve">Panamanian</w:t>
        </w:r>
        <w:r>
          <w:rPr>
            <w:rStyle w:val="Hyperlink"/>
          </w:rPr>
          <w:t xml:space="preserve"> </w:t>
        </w:r>
        <w:r>
          <w:rPr>
            <w:rStyle w:val="Hyperlink"/>
          </w:rPr>
          <w:t xml:space="preserve">lowland tropical forests with contrasting rainfall regimes</w:t>
        </w:r>
      </w:hyperlink>
      <w:r>
        <w:t xml:space="preserve">.</w:t>
      </w:r>
      <w:r>
        <w:t xml:space="preserve"> </w:t>
      </w:r>
      <w:r>
        <w:rPr>
          <w:iCs/>
          <w:i/>
        </w:rPr>
        <w:t xml:space="preserve">New Phytologist</w:t>
      </w:r>
      <w:r>
        <w:t xml:space="preserve"> </w:t>
      </w:r>
      <w:r>
        <w:rPr>
          <w:bCs/>
          <w:b/>
        </w:rPr>
        <w:t xml:space="preserve">214</w:t>
      </w:r>
      <w:r>
        <w:t xml:space="preserve">: 1103–1117.</w:t>
      </w:r>
    </w:p>
    <w:bookmarkEnd w:id="621"/>
    <w:bookmarkStart w:id="623"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w:t>
      </w:r>
      <w:r>
        <w:t xml:space="preserve"> </w:t>
      </w:r>
      <w:hyperlink r:id="rId622">
        <w:r>
          <w:rPr>
            <w:rStyle w:val="Hyperlink"/>
          </w:rPr>
          <w:t xml:space="preserve">Shoot</w:t>
        </w:r>
        <w:r>
          <w:rPr>
            <w:rStyle w:val="Hyperlink"/>
          </w:rPr>
          <w:t xml:space="preserve"> </w:t>
        </w:r>
        <w:r>
          <w:rPr>
            <w:rStyle w:val="Hyperlink"/>
          </w:rPr>
          <w:t xml:space="preserve">Structural Effects</w:t>
        </w:r>
        <w:r>
          <w:rPr>
            <w:rStyle w:val="Hyperlink"/>
          </w:rPr>
          <w:t xml:space="preserve"> </w:t>
        </w:r>
        <w:r>
          <w:rPr>
            <w:rStyle w:val="Hyperlink"/>
          </w:rPr>
          <w:t xml:space="preserve">on</w:t>
        </w:r>
        <w:r>
          <w:rPr>
            <w:rStyle w:val="Hyperlink"/>
          </w:rPr>
          <w:t xml:space="preserve"> </w:t>
        </w:r>
        <w:r>
          <w:rPr>
            <w:rStyle w:val="Hyperlink"/>
          </w:rPr>
          <w:t xml:space="preserve">Needle Temperatures</w:t>
        </w:r>
        <w:r>
          <w:rPr>
            <w:rStyle w:val="Hyperlink"/>
          </w:rPr>
          <w:t xml:space="preserve"> </w:t>
        </w:r>
        <w:r>
          <w:rPr>
            <w:rStyle w:val="Hyperlink"/>
          </w:rPr>
          <w:t xml:space="preserve">and</w:t>
        </w:r>
        <w:r>
          <w:rPr>
            <w:rStyle w:val="Hyperlink"/>
          </w:rPr>
          <w:t xml:space="preserve"> </w:t>
        </w:r>
        <w:r>
          <w:rPr>
            <w:rStyle w:val="Hyperlink"/>
          </w:rPr>
          <w:t xml:space="preserve">Photosynthesis</w:t>
        </w:r>
        <w:r>
          <w:rPr>
            <w:rStyle w:val="Hyperlink"/>
          </w:rPr>
          <w:t xml:space="preserve"> </w:t>
        </w:r>
        <w:r>
          <w:rPr>
            <w:rStyle w:val="Hyperlink"/>
          </w:rPr>
          <w:t xml:space="preserve">in</w:t>
        </w:r>
        <w:r>
          <w:rPr>
            <w:rStyle w:val="Hyperlink"/>
          </w:rPr>
          <w:t xml:space="preserve"> </w:t>
        </w:r>
        <w:r>
          <w:rPr>
            <w:rStyle w:val="Hyperlink"/>
          </w:rPr>
          <w:t xml:space="preserve">Conifers</w:t>
        </w:r>
      </w:hyperlink>
      <w:r>
        <w:t xml:space="preserve">.</w:t>
      </w:r>
      <w:r>
        <w:t xml:space="preserve"> </w:t>
      </w:r>
      <w:r>
        <w:rPr>
          <w:iCs/>
          <w:i/>
        </w:rPr>
        <w:t xml:space="preserve">American Journal of Botany</w:t>
      </w:r>
      <w:r>
        <w:t xml:space="preserve"> </w:t>
      </w:r>
      <w:r>
        <w:rPr>
          <w:bCs/>
          <w:b/>
        </w:rPr>
        <w:t xml:space="preserve">75</w:t>
      </w:r>
      <w:r>
        <w:t xml:space="preserve">: 496–500.</w:t>
      </w:r>
    </w:p>
    <w:bookmarkEnd w:id="623"/>
    <w:bookmarkStart w:id="625"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w:t>
      </w:r>
      <w:r>
        <w:t xml:space="preserve"> </w:t>
      </w:r>
      <w:hyperlink r:id="rId624">
        <w:r>
          <w:rPr>
            <w:rStyle w:val="Hyperlink"/>
          </w:rPr>
          <w:t xml:space="preserve">Representation of vegetation dynamics in the modelling of terrestrial ecosystems: Comparing two contrasting approaches within</w:t>
        </w:r>
        <w:r>
          <w:rPr>
            <w:rStyle w:val="Hyperlink"/>
          </w:rPr>
          <w:t xml:space="preserve"> </w:t>
        </w:r>
        <w:r>
          <w:rPr>
            <w:rStyle w:val="Hyperlink"/>
          </w:rPr>
          <w:t xml:space="preserve">European</w:t>
        </w:r>
        <w:r>
          <w:rPr>
            <w:rStyle w:val="Hyperlink"/>
          </w:rPr>
          <w:t xml:space="preserve"> </w:t>
        </w:r>
        <w:r>
          <w:rPr>
            <w:rStyle w:val="Hyperlink"/>
          </w:rPr>
          <w:t xml:space="preserve">climate space</w:t>
        </w:r>
      </w:hyperlink>
      <w:r>
        <w:t xml:space="preserve">.</w:t>
      </w:r>
      <w:r>
        <w:t xml:space="preserve"> </w:t>
      </w:r>
      <w:r>
        <w:rPr>
          <w:iCs/>
          <w:i/>
        </w:rPr>
        <w:t xml:space="preserve">Global Ecology and Biogeography</w:t>
      </w:r>
      <w:r>
        <w:t xml:space="preserve"> </w:t>
      </w:r>
      <w:r>
        <w:rPr>
          <w:bCs/>
          <w:b/>
        </w:rPr>
        <w:t xml:space="preserve">10</w:t>
      </w:r>
      <w:r>
        <w:t xml:space="preserve">: 621–637.</w:t>
      </w:r>
    </w:p>
    <w:bookmarkEnd w:id="625"/>
    <w:bookmarkStart w:id="627"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626">
        <w:r>
          <w:rPr>
            <w:rStyle w:val="Hyperlink"/>
          </w:rPr>
          <w:t xml:space="preserve">Seasonal and drought-related changes in leaf area profiles depend on height and light environment in an</w:t>
        </w:r>
        <w:r>
          <w:rPr>
            <w:rStyle w:val="Hyperlink"/>
          </w:rPr>
          <w:t xml:space="preserve"> </w:t>
        </w:r>
        <w:r>
          <w:rPr>
            <w:rStyle w:val="Hyperlink"/>
          </w:rPr>
          <w:t xml:space="preserve">Amazon</w:t>
        </w:r>
        <w:r>
          <w:rPr>
            <w:rStyle w:val="Hyperlink"/>
          </w:rPr>
          <w:t xml:space="preserve"> </w:t>
        </w:r>
        <w:r>
          <w:rPr>
            <w:rStyle w:val="Hyperlink"/>
          </w:rPr>
          <w:t xml:space="preserve">forest</w:t>
        </w:r>
      </w:hyperlink>
      <w:r>
        <w:t xml:space="preserve">.</w:t>
      </w:r>
      <w:r>
        <w:t xml:space="preserve"> </w:t>
      </w:r>
      <w:r>
        <w:rPr>
          <w:iCs/>
          <w:i/>
        </w:rPr>
        <w:t xml:space="preserve">New Phytologist</w:t>
      </w:r>
      <w:r>
        <w:t xml:space="preserve"> </w:t>
      </w:r>
      <w:r>
        <w:rPr>
          <w:bCs/>
          <w:b/>
        </w:rPr>
        <w:t xml:space="preserve">222</w:t>
      </w:r>
      <w:r>
        <w:t xml:space="preserve">: 1284–1297.</w:t>
      </w:r>
    </w:p>
    <w:bookmarkEnd w:id="627"/>
    <w:bookmarkStart w:id="62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28">
        <w:r>
          <w:rPr>
            <w:rStyle w:val="Hyperlink"/>
          </w:rPr>
          <w:t xml:space="preserve">Empirical evidence for resilience of tropical forest photosynthesis in a warmer world</w:t>
        </w:r>
      </w:hyperlink>
      <w:r>
        <w:t xml:space="preserve">.</w:t>
      </w:r>
      <w:r>
        <w:t xml:space="preserve"> </w:t>
      </w:r>
      <w:r>
        <w:rPr>
          <w:iCs/>
          <w:i/>
        </w:rPr>
        <w:t xml:space="preserve">Nature Plants</w:t>
      </w:r>
      <w:r>
        <w:t xml:space="preserve"> </w:t>
      </w:r>
      <w:r>
        <w:rPr>
          <w:bCs/>
          <w:b/>
        </w:rPr>
        <w:t xml:space="preserve">6</w:t>
      </w:r>
      <w:r>
        <w:t xml:space="preserve">: 1225–1230.</w:t>
      </w:r>
    </w:p>
    <w:bookmarkEnd w:id="629"/>
    <w:bookmarkStart w:id="631"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w:t>
      </w:r>
      <w:r>
        <w:t xml:space="preserve"> </w:t>
      </w:r>
      <w:hyperlink r:id="rId630">
        <w:r>
          <w:rPr>
            <w:rStyle w:val="Hyperlink"/>
          </w:rPr>
          <w:t xml:space="preserve">Tree</w:t>
        </w:r>
        <w:r>
          <w:rPr>
            <w:rStyle w:val="Hyperlink"/>
          </w:rPr>
          <w:t xml:space="preserve"> </w:t>
        </w:r>
        <w:r>
          <w:rPr>
            <w:rStyle w:val="Hyperlink"/>
          </w:rPr>
          <w:t xml:space="preserve">Surface Temperature</w:t>
        </w:r>
        <w:r>
          <w:rPr>
            <w:rStyle w:val="Hyperlink"/>
          </w:rPr>
          <w:t xml:space="preserve"> </w:t>
        </w:r>
        <w:r>
          <w:rPr>
            <w:rStyle w:val="Hyperlink"/>
          </w:rPr>
          <w:t xml:space="preserve">in a</w:t>
        </w:r>
        <w:r>
          <w:rPr>
            <w:rStyle w:val="Hyperlink"/>
          </w:rPr>
          <w:t xml:space="preserve"> </w:t>
        </w:r>
        <w:r>
          <w:rPr>
            <w:rStyle w:val="Hyperlink"/>
          </w:rPr>
          <w:t xml:space="preserve">Primary Tropical Rain Forest</w:t>
        </w:r>
      </w:hyperlink>
      <w:r>
        <w:t xml:space="preserve">.</w:t>
      </w:r>
      <w:r>
        <w:t xml:space="preserve"> </w:t>
      </w:r>
      <w:r>
        <w:rPr>
          <w:iCs/>
          <w:i/>
        </w:rPr>
        <w:t xml:space="preserve">Atmosphere</w:t>
      </w:r>
      <w:r>
        <w:t xml:space="preserve"> </w:t>
      </w:r>
      <w:r>
        <w:rPr>
          <w:bCs/>
          <w:b/>
        </w:rPr>
        <w:t xml:space="preserve">11</w:t>
      </w:r>
      <w:r>
        <w:t xml:space="preserve">: 798.</w:t>
      </w:r>
    </w:p>
    <w:bookmarkEnd w:id="631"/>
    <w:bookmarkStart w:id="63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32">
        <w:r>
          <w:rPr>
            <w:rStyle w:val="Hyperlink"/>
          </w:rPr>
          <w:t xml:space="preserve">Reframing tropical savannization: Linking changes in canopy structure to energy balance alterations that impact climate</w:t>
        </w:r>
      </w:hyperlink>
      <w:r>
        <w:t xml:space="preserve">.</w:t>
      </w:r>
      <w:r>
        <w:t xml:space="preserve"> </w:t>
      </w:r>
      <w:r>
        <w:rPr>
          <w:iCs/>
          <w:i/>
        </w:rPr>
        <w:t xml:space="preserve">Ecosphere</w:t>
      </w:r>
      <w:r>
        <w:t xml:space="preserve"> </w:t>
      </w:r>
      <w:r>
        <w:rPr>
          <w:bCs/>
          <w:b/>
        </w:rPr>
        <w:t xml:space="preserve">11</w:t>
      </w:r>
      <w:r>
        <w:t xml:space="preserve">: e03231.</w:t>
      </w:r>
    </w:p>
    <w:bookmarkEnd w:id="633"/>
    <w:bookmarkStart w:id="635"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w:t>
      </w:r>
      <w:r>
        <w:t xml:space="preserve"> </w:t>
      </w:r>
      <w:hyperlink r:id="rId634">
        <w:r>
          <w:rPr>
            <w:rStyle w:val="Hyperlink"/>
          </w:rPr>
          <w:t xml:space="preserve">Amazon forest carbon dynamics predicted by profiles of canopy leaf area and light environment</w:t>
        </w:r>
      </w:hyperlink>
      <w:r>
        <w:t xml:space="preserve">.</w:t>
      </w:r>
      <w:r>
        <w:t xml:space="preserve"> </w:t>
      </w:r>
      <w:r>
        <w:rPr>
          <w:iCs/>
          <w:i/>
        </w:rPr>
        <w:t xml:space="preserve">Ecology Letters</w:t>
      </w:r>
      <w:r>
        <w:t xml:space="preserve"> </w:t>
      </w:r>
      <w:r>
        <w:rPr>
          <w:bCs/>
          <w:b/>
        </w:rPr>
        <w:t xml:space="preserve">15</w:t>
      </w:r>
      <w:r>
        <w:t xml:space="preserve">: 1406–1414.</w:t>
      </w:r>
    </w:p>
    <w:bookmarkEnd w:id="635"/>
    <w:bookmarkStart w:id="637"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w:t>
      </w:r>
      <w:r>
        <w:t xml:space="preserve"> </w:t>
      </w:r>
      <w:hyperlink r:id="rId636">
        <w:r>
          <w:rPr>
            <w:rStyle w:val="Hyperlink"/>
          </w:rPr>
          <w:t xml:space="preserve">Vertical structure of evapotranspiration at a forest site (a case study)</w:t>
        </w:r>
      </w:hyperlink>
      <w:r>
        <w:t xml:space="preserve">.</w:t>
      </w:r>
      <w:r>
        <w:t xml:space="preserve"> </w:t>
      </w:r>
      <w:r>
        <w:rPr>
          <w:iCs/>
          <w:i/>
        </w:rPr>
        <w:t xml:space="preserve">Agricultural and Forest Meteorology</w:t>
      </w:r>
      <w:r>
        <w:t xml:space="preserve"> </w:t>
      </w:r>
      <w:r>
        <w:rPr>
          <w:bCs/>
          <w:b/>
        </w:rPr>
        <w:t xml:space="preserve">151</w:t>
      </w:r>
      <w:r>
        <w:t xml:space="preserve">: 709–729.</w:t>
      </w:r>
    </w:p>
    <w:bookmarkEnd w:id="637"/>
    <w:bookmarkStart w:id="639"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w:t>
      </w:r>
      <w:r>
        <w:t xml:space="preserve"> </w:t>
      </w:r>
      <w:hyperlink r:id="rId638">
        <w:r>
          <w:rPr>
            <w:rStyle w:val="Hyperlink"/>
          </w:rPr>
          <w:t xml:space="preserve">Tree height explains mortality risk during an intense drought</w:t>
        </w:r>
      </w:hyperlink>
      <w:r>
        <w:t xml:space="preserve">.</w:t>
      </w:r>
      <w:r>
        <w:t xml:space="preserve"> </w:t>
      </w:r>
      <w:r>
        <w:rPr>
          <w:iCs/>
          <w:i/>
        </w:rPr>
        <w:t xml:space="preserve">Nature Communications</w:t>
      </w:r>
      <w:r>
        <w:t xml:space="preserve"> </w:t>
      </w:r>
      <w:r>
        <w:rPr>
          <w:bCs/>
          <w:b/>
        </w:rPr>
        <w:t xml:space="preserve">10</w:t>
      </w:r>
      <w:r>
        <w:t xml:space="preserve">: 4385.</w:t>
      </w:r>
    </w:p>
    <w:bookmarkEnd w:id="639"/>
    <w:bookmarkStart w:id="641"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w:t>
      </w:r>
      <w:r>
        <w:t xml:space="preserve"> </w:t>
      </w:r>
      <w:hyperlink r:id="rId640">
        <w:r>
          <w:rPr>
            <w:rStyle w:val="Hyperlink"/>
          </w:rPr>
          <w:t xml:space="preserve">Reactive oxygen species and temperature stresses:</w:t>
        </w:r>
        <w:r>
          <w:rPr>
            <w:rStyle w:val="Hyperlink"/>
          </w:rPr>
          <w:t xml:space="preserve"> </w:t>
        </w:r>
        <w:r>
          <w:rPr>
            <w:rStyle w:val="Hyperlink"/>
          </w:rPr>
          <w:t xml:space="preserve">A</w:t>
        </w:r>
        <w:r>
          <w:rPr>
            <w:rStyle w:val="Hyperlink"/>
          </w:rPr>
          <w:t xml:space="preserve"> </w:t>
        </w:r>
        <w:r>
          <w:rPr>
            <w:rStyle w:val="Hyperlink"/>
          </w:rPr>
          <w:t xml:space="preserve">delicate balance between signaling and destruction</w:t>
        </w:r>
      </w:hyperlink>
      <w:r>
        <w:t xml:space="preserve">.</w:t>
      </w:r>
      <w:r>
        <w:t xml:space="preserve"> </w:t>
      </w:r>
      <w:r>
        <w:rPr>
          <w:iCs/>
          <w:i/>
        </w:rPr>
        <w:t xml:space="preserve">Physiologia Plantarum</w:t>
      </w:r>
      <w:r>
        <w:t xml:space="preserve"> </w:t>
      </w:r>
      <w:r>
        <w:rPr>
          <w:bCs/>
          <w:b/>
        </w:rPr>
        <w:t xml:space="preserve">126</w:t>
      </w:r>
      <w:r>
        <w:t xml:space="preserve">: 45–51.</w:t>
      </w:r>
    </w:p>
    <w:bookmarkEnd w:id="641"/>
    <w:bookmarkStart w:id="643"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w:t>
      </w:r>
      <w:r>
        <w:t xml:space="preserve"> </w:t>
      </w:r>
      <w:hyperlink r:id="rId642">
        <w:r>
          <w:rPr>
            <w:rStyle w:val="Hyperlink"/>
          </w:rPr>
          <w:t xml:space="preserve">Light-driven growth in</w:t>
        </w:r>
        <w:r>
          <w:rPr>
            <w:rStyle w:val="Hyperlink"/>
          </w:rPr>
          <w:t xml:space="preserve"> </w:t>
        </w:r>
        <w:r>
          <w:rPr>
            <w:rStyle w:val="Hyperlink"/>
          </w:rPr>
          <w:t xml:space="preserve">Amazon</w:t>
        </w:r>
        <w:r>
          <w:rPr>
            <w:rStyle w:val="Hyperlink"/>
          </w:rPr>
          <w:t xml:space="preserve"> </w:t>
        </w:r>
        <w:r>
          <w:rPr>
            <w:rStyle w:val="Hyperlink"/>
          </w:rPr>
          <w:t xml:space="preserve">evergreen forests explained by seasonal variations of vertical canopy structure</w:t>
        </w:r>
      </w:hyperlink>
      <w:r>
        <w:t xml:space="preserve">.</w:t>
      </w:r>
      <w:r>
        <w:t xml:space="preserve"> </w:t>
      </w:r>
      <w:r>
        <w:rPr>
          <w:iCs/>
          <w:i/>
        </w:rPr>
        <w:t xml:space="preserve">Proceedings of the National Academy of Sciences</w:t>
      </w:r>
      <w:r>
        <w:t xml:space="preserve"> </w:t>
      </w:r>
      <w:r>
        <w:rPr>
          <w:bCs/>
          <w:b/>
        </w:rPr>
        <w:t xml:space="preserve">114</w:t>
      </w:r>
      <w:r>
        <w:t xml:space="preserve">: 2640–2644.</w:t>
      </w:r>
    </w:p>
    <w:bookmarkEnd w:id="643"/>
    <w:bookmarkStart w:id="645"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w:t>
      </w:r>
      <w:r>
        <w:t xml:space="preserve"> </w:t>
      </w:r>
      <w:hyperlink r:id="rId644">
        <w:r>
          <w:rPr>
            <w:rStyle w:val="Hyperlink"/>
          </w:rPr>
          <w:t xml:space="preserve">Optimum air temperature for tropical forest photosynthesis: Mechanisms involved and implications for climate warming</w:t>
        </w:r>
      </w:hyperlink>
      <w:r>
        <w:t xml:space="preserve">.</w:t>
      </w:r>
      <w:r>
        <w:t xml:space="preserve"> </w:t>
      </w:r>
      <w:r>
        <w:rPr>
          <w:iCs/>
          <w:i/>
        </w:rPr>
        <w:t xml:space="preserve">Environmental Research Letters</w:t>
      </w:r>
      <w:r>
        <w:t xml:space="preserve"> </w:t>
      </w:r>
      <w:r>
        <w:rPr>
          <w:bCs/>
          <w:b/>
        </w:rPr>
        <w:t xml:space="preserve">12</w:t>
      </w:r>
      <w:r>
        <w:t xml:space="preserve">: 054022.</w:t>
      </w:r>
    </w:p>
    <w:bookmarkEnd w:id="645"/>
    <w:bookmarkStart w:id="647"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646">
        <w:r>
          <w:rPr>
            <w:rStyle w:val="Hyperlink"/>
          </w:rPr>
          <w:t xml:space="preserve">Isoprene emission structures tropical tree biogeography and community assembly responses to climate</w:t>
        </w:r>
      </w:hyperlink>
      <w:r>
        <w:t xml:space="preserve">.</w:t>
      </w:r>
      <w:r>
        <w:t xml:space="preserve"> </w:t>
      </w:r>
      <w:r>
        <w:rPr>
          <w:iCs/>
          <w:i/>
        </w:rPr>
        <w:t xml:space="preserve">New Phytologist</w:t>
      </w:r>
      <w:r>
        <w:t xml:space="preserve"> </w:t>
      </w:r>
      <w:r>
        <w:rPr>
          <w:bCs/>
          <w:b/>
        </w:rPr>
        <w:t xml:space="preserve">220</w:t>
      </w:r>
      <w:r>
        <w:t xml:space="preserve">: 435–446.</w:t>
      </w:r>
    </w:p>
    <w:bookmarkEnd w:id="647"/>
    <w:bookmarkStart w:id="649"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w:t>
      </w:r>
      <w:r>
        <w:t xml:space="preserve"> </w:t>
      </w:r>
      <w:hyperlink r:id="rId648">
        <w:r>
          <w:rPr>
            <w:rStyle w:val="Hyperlink"/>
          </w:rPr>
          <w:t xml:space="preserve">The capacity to emit isoprene differentiates the photosynthetic temperature responses of tropical plant species</w:t>
        </w:r>
      </w:hyperlink>
      <w:r>
        <w:t xml:space="preserve">.</w:t>
      </w:r>
      <w:r>
        <w:t xml:space="preserve"> </w:t>
      </w:r>
      <w:r>
        <w:rPr>
          <w:iCs/>
          <w:i/>
        </w:rPr>
        <w:t xml:space="preserve">Plant Cell and Environment</w:t>
      </w:r>
      <w:r>
        <w:t xml:space="preserve"> </w:t>
      </w:r>
      <w:r>
        <w:rPr>
          <w:bCs/>
          <w:b/>
        </w:rPr>
        <w:t xml:space="preserve">42</w:t>
      </w:r>
      <w:r>
        <w:t xml:space="preserve">: 2448–2457.</w:t>
      </w:r>
    </w:p>
    <w:bookmarkEnd w:id="649"/>
    <w:bookmarkStart w:id="65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w:t>
      </w:r>
      <w:r>
        <w:t xml:space="preserve"> </w:t>
      </w:r>
      <w:hyperlink r:id="rId650">
        <w:r>
          <w:rPr>
            <w:rStyle w:val="Hyperlink"/>
          </w:rPr>
          <w:t xml:space="preserve">A new field instrument for leaf volatiles reveals an unexpected vertical profile of isoprenoid emission capacities in a tropical forest</w:t>
        </w:r>
      </w:hyperlink>
      <w:r>
        <w:t xml:space="preserve">.</w:t>
      </w:r>
      <w:r>
        <w:t xml:space="preserve"> </w:t>
      </w:r>
      <w:r>
        <w:rPr>
          <w:iCs/>
          <w:i/>
        </w:rPr>
        <w:t xml:space="preserve">bioRxiv</w:t>
      </w:r>
      <w:r>
        <w:t xml:space="preserve">: 2021.02.15.431157.</w:t>
      </w:r>
    </w:p>
    <w:bookmarkEnd w:id="651"/>
    <w:bookmarkStart w:id="653"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w:t>
      </w:r>
      <w:r>
        <w:t xml:space="preserve"> </w:t>
      </w:r>
      <w:hyperlink r:id="rId652">
        <w:r>
          <w:rPr>
            <w:rStyle w:val="Hyperlink"/>
          </w:rPr>
          <w:t xml:space="preserve">Vulnerability to forest loss through altered postfire recovery dynamics in a warming climate in the</w:t>
        </w:r>
        <w:r>
          <w:rPr>
            <w:rStyle w:val="Hyperlink"/>
          </w:rPr>
          <w:t xml:space="preserve"> </w:t>
        </w:r>
        <w:r>
          <w:rPr>
            <w:rStyle w:val="Hyperlink"/>
          </w:rPr>
          <w:t xml:space="preserve">Klamath Mountains</w:t>
        </w:r>
      </w:hyperlink>
      <w:r>
        <w:t xml:space="preserve">.</w:t>
      </w:r>
      <w:r>
        <w:t xml:space="preserve"> </w:t>
      </w:r>
      <w:r>
        <w:rPr>
          <w:iCs/>
          <w:i/>
        </w:rPr>
        <w:t xml:space="preserve">Global Change Biology</w:t>
      </w:r>
      <w:r>
        <w:t xml:space="preserve"> </w:t>
      </w:r>
      <w:r>
        <w:rPr>
          <w:bCs/>
          <w:b/>
        </w:rPr>
        <w:t xml:space="preserve">23</w:t>
      </w:r>
      <w:r>
        <w:t xml:space="preserve">: 4117–4132.</w:t>
      </w:r>
    </w:p>
    <w:bookmarkEnd w:id="653"/>
    <w:bookmarkStart w:id="65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w:t>
      </w:r>
      <w:r>
        <w:t xml:space="preserve"> </w:t>
      </w:r>
      <w:hyperlink r:id="rId654">
        <w:r>
          <w:rPr>
            <w:rStyle w:val="Hyperlink"/>
          </w:rPr>
          <w:t xml:space="preserve">Responses of tree species to heat waves and extreme heat events</w:t>
        </w:r>
      </w:hyperlink>
      <w:r>
        <w:t xml:space="preserve">.</w:t>
      </w:r>
      <w:r>
        <w:t xml:space="preserve"> </w:t>
      </w:r>
      <w:r>
        <w:rPr>
          <w:iCs/>
          <w:i/>
        </w:rPr>
        <w:t xml:space="preserve">Plant, Cell &amp; Environment</w:t>
      </w:r>
      <w:r>
        <w:t xml:space="preserve"> </w:t>
      </w:r>
      <w:r>
        <w:rPr>
          <w:bCs/>
          <w:b/>
        </w:rPr>
        <w:t xml:space="preserve">38</w:t>
      </w:r>
      <w:r>
        <w:t xml:space="preserve">: 1699–1712.</w:t>
      </w:r>
    </w:p>
    <w:bookmarkEnd w:id="655"/>
    <w:bookmarkStart w:id="657"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w:t>
      </w:r>
      <w:r>
        <w:t xml:space="preserve"> </w:t>
      </w:r>
      <w:hyperlink r:id="rId656">
        <w:r>
          <w:rPr>
            <w:rStyle w:val="Hyperlink"/>
          </w:rPr>
          <w:t xml:space="preserve">Photosynthetic differences between saplings and adult trees: An integration of field results by meta-analysis</w:t>
        </w:r>
      </w:hyperlink>
      <w:r>
        <w:t xml:space="preserve">.</w:t>
      </w:r>
      <w:r>
        <w:t xml:space="preserve"> </w:t>
      </w:r>
      <w:r>
        <w:rPr>
          <w:iCs/>
          <w:i/>
        </w:rPr>
        <w:t xml:space="preserve">Tree Physiology</w:t>
      </w:r>
      <w:r>
        <w:t xml:space="preserve"> </w:t>
      </w:r>
      <w:r>
        <w:rPr>
          <w:bCs/>
          <w:b/>
        </w:rPr>
        <w:t xml:space="preserve">22</w:t>
      </w:r>
      <w:r>
        <w:t xml:space="preserve">: 117–127.</w:t>
      </w:r>
    </w:p>
    <w:bookmarkEnd w:id="657"/>
    <w:bookmarkStart w:id="659" w:name="ref-tibbittsHumidityPlants1979"/>
    <w:p>
      <w:pPr>
        <w:pStyle w:val="Bibliography"/>
      </w:pPr>
      <w:r>
        <w:rPr>
          <w:bCs/>
          <w:b/>
          <w:bCs/>
          <w:b/>
        </w:rPr>
        <w:t xml:space="preserve">Tibbitts TW</w:t>
      </w:r>
      <w:r>
        <w:t xml:space="preserve">.</w:t>
      </w:r>
      <w:r>
        <w:t xml:space="preserve"> </w:t>
      </w:r>
      <w:r>
        <w:rPr>
          <w:bCs/>
          <w:b/>
        </w:rPr>
        <w:t xml:space="preserve">1979</w:t>
      </w:r>
      <w:r>
        <w:t xml:space="preserve">.</w:t>
      </w:r>
      <w:r>
        <w:t xml:space="preserve"> </w:t>
      </w:r>
      <w:hyperlink r:id="rId658">
        <w:r>
          <w:rPr>
            <w:rStyle w:val="Hyperlink"/>
          </w:rPr>
          <w:t xml:space="preserve">Humidity and</w:t>
        </w:r>
        <w:r>
          <w:rPr>
            <w:rStyle w:val="Hyperlink"/>
          </w:rPr>
          <w:t xml:space="preserve"> </w:t>
        </w:r>
        <w:r>
          <w:rPr>
            <w:rStyle w:val="Hyperlink"/>
          </w:rPr>
          <w:t xml:space="preserve">Plants</w:t>
        </w:r>
      </w:hyperlink>
      <w:r>
        <w:t xml:space="preserve">.</w:t>
      </w:r>
      <w:r>
        <w:t xml:space="preserve"> </w:t>
      </w:r>
      <w:r>
        <w:rPr>
          <w:iCs/>
          <w:i/>
        </w:rPr>
        <w:t xml:space="preserve">BioScience</w:t>
      </w:r>
      <w:r>
        <w:t xml:space="preserve"> </w:t>
      </w:r>
      <w:r>
        <w:rPr>
          <w:bCs/>
          <w:b/>
        </w:rPr>
        <w:t xml:space="preserve">29</w:t>
      </w:r>
      <w:r>
        <w:t xml:space="preserve">: 358–363.</w:t>
      </w:r>
    </w:p>
    <w:bookmarkEnd w:id="659"/>
    <w:bookmarkStart w:id="661"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60">
        <w:r>
          <w:rPr>
            <w:rStyle w:val="Hyperlink"/>
          </w:rPr>
          <w:t xml:space="preserve">Photosynthetic quantum efficiency in south-eastern</w:t>
        </w:r>
        <w:r>
          <w:rPr>
            <w:rStyle w:val="Hyperlink"/>
          </w:rPr>
          <w:t xml:space="preserve"> </w:t>
        </w:r>
        <w:r>
          <w:rPr>
            <w:rStyle w:val="Hyperlink"/>
          </w:rPr>
          <w:t xml:space="preserve">Amazonian</w:t>
        </w:r>
        <w:r>
          <w:rPr>
            <w:rStyle w:val="Hyperlink"/>
          </w:rPr>
          <w:t xml:space="preserve"> </w:t>
        </w:r>
        <w:r>
          <w:rPr>
            <w:rStyle w:val="Hyperlink"/>
          </w:rPr>
          <w:t xml:space="preserve">trees may be already affected by climate change</w:t>
        </w:r>
      </w:hyperlink>
      <w:r>
        <w:t xml:space="preserve">.</w:t>
      </w:r>
      <w:r>
        <w:t xml:space="preserve"> </w:t>
      </w:r>
      <w:r>
        <w:rPr>
          <w:iCs/>
          <w:i/>
        </w:rPr>
        <w:t xml:space="preserve">Plant, Cell &amp; Environment</w:t>
      </w:r>
      <w:r>
        <w:t xml:space="preserve"> </w:t>
      </w:r>
      <w:r>
        <w:rPr>
          <w:bCs/>
          <w:b/>
        </w:rPr>
        <w:t xml:space="preserve">44</w:t>
      </w:r>
      <w:r>
        <w:t xml:space="preserve">: 2428–2439.</w:t>
      </w:r>
    </w:p>
    <w:bookmarkEnd w:id="661"/>
    <w:bookmarkStart w:id="663"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w:t>
      </w:r>
      <w:r>
        <w:t xml:space="preserve"> </w:t>
      </w:r>
      <w:hyperlink r:id="rId662">
        <w:r>
          <w:rPr>
            <w:rStyle w:val="Hyperlink"/>
          </w:rPr>
          <w:t xml:space="preserve">Size matters—a comparison of three methods to assess age- and size-dependent climate sensitivity of trees</w:t>
        </w:r>
      </w:hyperlink>
      <w:r>
        <w:t xml:space="preserve">.</w:t>
      </w:r>
      <w:r>
        <w:t xml:space="preserve"> </w:t>
      </w:r>
      <w:r>
        <w:rPr>
          <w:iCs/>
          <w:i/>
        </w:rPr>
        <w:t xml:space="preserve">Trees</w:t>
      </w:r>
      <w:r>
        <w:t xml:space="preserve"> </w:t>
      </w:r>
      <w:r>
        <w:rPr>
          <w:bCs/>
          <w:b/>
        </w:rPr>
        <w:t xml:space="preserve">33</w:t>
      </w:r>
      <w:r>
        <w:t xml:space="preserve">: 183–192.</w:t>
      </w:r>
    </w:p>
    <w:bookmarkEnd w:id="663"/>
    <w:bookmarkStart w:id="665"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w:t>
      </w:r>
      <w:r>
        <w:t xml:space="preserve"> </w:t>
      </w:r>
      <w:hyperlink r:id="rId664">
        <w:r>
          <w:rPr>
            <w:rStyle w:val="Hyperlink"/>
          </w:rPr>
          <w:t xml:space="preserve">Scaling foliar respiration in two contrasting forest canopies</w:t>
        </w:r>
      </w:hyperlink>
      <w:r>
        <w:t xml:space="preserve">.</w:t>
      </w:r>
      <w:r>
        <w:t xml:space="preserve"> </w:t>
      </w:r>
      <w:r>
        <w:rPr>
          <w:iCs/>
          <w:i/>
        </w:rPr>
        <w:t xml:space="preserve">Functional Ecology</w:t>
      </w:r>
      <w:r>
        <w:t xml:space="preserve"> </w:t>
      </w:r>
      <w:r>
        <w:rPr>
          <w:bCs/>
          <w:b/>
        </w:rPr>
        <w:t xml:space="preserve">17</w:t>
      </w:r>
      <w:r>
        <w:t xml:space="preserve">: 101–114.</w:t>
      </w:r>
    </w:p>
    <w:bookmarkEnd w:id="665"/>
    <w:bookmarkStart w:id="667"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w:t>
      </w:r>
      <w:r>
        <w:t xml:space="preserve"> </w:t>
      </w:r>
      <w:hyperlink r:id="rId666">
        <w:r>
          <w:rPr>
            <w:rStyle w:val="Hyperlink"/>
          </w:rPr>
          <w:t xml:space="preserve">Quantifying micro-environmental variation in tropical rainforest understory at landscape scale by combining airborne</w:t>
        </w:r>
        <w:r>
          <w:rPr>
            <w:rStyle w:val="Hyperlink"/>
          </w:rPr>
          <w:t xml:space="preserve"> </w:t>
        </w:r>
        <w:r>
          <w:rPr>
            <w:rStyle w:val="Hyperlink"/>
          </w:rPr>
          <w:t xml:space="preserve">LiDAR</w:t>
        </w:r>
        <w:r>
          <w:rPr>
            <w:rStyle w:val="Hyperlink"/>
          </w:rPr>
          <w:t xml:space="preserve"> </w:t>
        </w:r>
        <w:r>
          <w:rPr>
            <w:rStyle w:val="Hyperlink"/>
          </w:rPr>
          <w:t xml:space="preserve">scanning and a sensor network</w:t>
        </w:r>
      </w:hyperlink>
      <w:r>
        <w:t xml:space="preserve">.</w:t>
      </w:r>
      <w:r>
        <w:t xml:space="preserve"> </w:t>
      </w:r>
      <w:r>
        <w:rPr>
          <w:iCs/>
          <w:i/>
        </w:rPr>
        <w:t xml:space="preserve">Annals of Forest Science</w:t>
      </w:r>
      <w:r>
        <w:t xml:space="preserve"> </w:t>
      </w:r>
      <w:r>
        <w:rPr>
          <w:bCs/>
          <w:b/>
        </w:rPr>
        <w:t xml:space="preserve">74</w:t>
      </w:r>
      <w:r>
        <w:t xml:space="preserve">: 32.</w:t>
      </w:r>
    </w:p>
    <w:bookmarkEnd w:id="667"/>
    <w:bookmarkStart w:id="669" w:name="Xaa602e2f36456bdfb22866bf551ed10ce4d6ff0"/>
    <w:p>
      <w:pPr>
        <w:pStyle w:val="Bibliography"/>
      </w:pPr>
      <w:r>
        <w:rPr>
          <w:bCs/>
          <w:b/>
          <w:bCs/>
          <w:b/>
        </w:rPr>
        <w:t xml:space="preserve">Urban J</w:t>
      </w:r>
      <w:r>
        <w:rPr>
          <w:bCs/>
          <w:b/>
        </w:rPr>
        <w:t xml:space="preserve">,</w:t>
      </w:r>
      <w:r>
        <w:rPr>
          <w:bCs/>
          <w:b/>
        </w:rPr>
        <w:t xml:space="preserve"> </w:t>
      </w:r>
      <w:r>
        <w:rPr>
          <w:bCs/>
          <w:b/>
          <w:bCs/>
          <w:b/>
        </w:rPr>
        <w:t xml:space="preserve">Ingwers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Teskey RO</w:t>
      </w:r>
      <w:r>
        <w:t xml:space="preserve">.</w:t>
      </w:r>
      <w:r>
        <w:t xml:space="preserve"> </w:t>
      </w:r>
      <w:r>
        <w:rPr>
          <w:bCs/>
          <w:b/>
        </w:rPr>
        <w:t xml:space="preserve">2017</w:t>
      </w:r>
      <w:r>
        <w:t xml:space="preserve">.</w:t>
      </w:r>
      <w:r>
        <w:t xml:space="preserve"> </w:t>
      </w:r>
      <w:hyperlink r:id="rId668">
        <w:r>
          <w:rPr>
            <w:rStyle w:val="Hyperlink"/>
          </w:rPr>
          <w:t xml:space="preserve">Stomatal conductance increases with rising temperature</w:t>
        </w:r>
      </w:hyperlink>
      <w:r>
        <w:t xml:space="preserve">.</w:t>
      </w:r>
      <w:r>
        <w:t xml:space="preserve"> </w:t>
      </w:r>
      <w:r>
        <w:rPr>
          <w:iCs/>
          <w:i/>
        </w:rPr>
        <w:t xml:space="preserve">Plant Signaling &amp; Behavior</w:t>
      </w:r>
      <w:r>
        <w:t xml:space="preserve"> </w:t>
      </w:r>
      <w:r>
        <w:rPr>
          <w:bCs/>
          <w:b/>
        </w:rPr>
        <w:t xml:space="preserve">12</w:t>
      </w:r>
      <w:r>
        <w:t xml:space="preserve">: e1356534.</w:t>
      </w:r>
    </w:p>
    <w:bookmarkEnd w:id="669"/>
    <w:bookmarkStart w:id="67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w:t>
      </w:r>
      <w:r>
        <w:t xml:space="preserve"> </w:t>
      </w:r>
      <w:hyperlink r:id="rId670">
        <w:r>
          <w:rPr>
            <w:rStyle w:val="Hyperlink"/>
          </w:rPr>
          <w:t xml:space="preserve">Induction of photosynthesis and importance of limitations during the induction phase in sun and shade leaves of five ecologically contrasting tree species from the temperate zone</w:t>
        </w:r>
      </w:hyperlink>
      <w:r>
        <w:t xml:space="preserve">.</w:t>
      </w:r>
      <w:r>
        <w:t xml:space="preserve"> </w:t>
      </w:r>
      <w:r>
        <w:rPr>
          <w:iCs/>
          <w:i/>
        </w:rPr>
        <w:t xml:space="preserve">Tree Physiology</w:t>
      </w:r>
      <w:r>
        <w:t xml:space="preserve"> </w:t>
      </w:r>
      <w:r>
        <w:rPr>
          <w:bCs/>
          <w:b/>
        </w:rPr>
        <w:t xml:space="preserve">27</w:t>
      </w:r>
      <w:r>
        <w:t xml:space="preserve">: 1207–1215.</w:t>
      </w:r>
    </w:p>
    <w:bookmarkEnd w:id="671"/>
    <w:bookmarkStart w:id="673"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w:t>
      </w:r>
      <w:r>
        <w:t xml:space="preserve"> </w:t>
      </w:r>
      <w:hyperlink r:id="rId672">
        <w:r>
          <w:rPr>
            <w:rStyle w:val="Hyperlink"/>
          </w:rPr>
          <w:t xml:space="preserve">Photosynthetic parameters, dark respiration and leaf traits in the canopy of a</w:t>
        </w:r>
        <w:r>
          <w:rPr>
            <w:rStyle w:val="Hyperlink"/>
          </w:rPr>
          <w:t xml:space="preserve"> </w:t>
        </w:r>
        <w:r>
          <w:rPr>
            <w:rStyle w:val="Hyperlink"/>
          </w:rPr>
          <w:t xml:space="preserve">Peruvian</w:t>
        </w:r>
        <w:r>
          <w:rPr>
            <w:rStyle w:val="Hyperlink"/>
          </w:rPr>
          <w:t xml:space="preserve"> </w:t>
        </w:r>
        <w:r>
          <w:rPr>
            <w:rStyle w:val="Hyperlink"/>
          </w:rPr>
          <w:t xml:space="preserve">tropical montane cloud forest</w:t>
        </w:r>
      </w:hyperlink>
      <w:r>
        <w:t xml:space="preserve">.</w:t>
      </w:r>
      <w:r>
        <w:t xml:space="preserve"> </w:t>
      </w:r>
      <w:r>
        <w:rPr>
          <w:iCs/>
          <w:i/>
        </w:rPr>
        <w:t xml:space="preserve">Oecologia</w:t>
      </w:r>
      <w:r>
        <w:t xml:space="preserve"> </w:t>
      </w:r>
      <w:r>
        <w:rPr>
          <w:bCs/>
          <w:b/>
        </w:rPr>
        <w:t xml:space="preserve">168</w:t>
      </w:r>
      <w:r>
        <w:t xml:space="preserve">: 23–34.</w:t>
      </w:r>
    </w:p>
    <w:bookmarkEnd w:id="673"/>
    <w:bookmarkStart w:id="675"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w:t>
      </w:r>
      <w:r>
        <w:t xml:space="preserve"> </w:t>
      </w:r>
      <w:hyperlink r:id="rId674">
        <w:r>
          <w:rPr>
            <w:rStyle w:val="Hyperlink"/>
          </w:rPr>
          <w:t xml:space="preserve">Variability of stomatal conductance, leaf anatomy, and seasonal leaf wettability of young and adult</w:t>
        </w:r>
        <w:r>
          <w:rPr>
            <w:rStyle w:val="Hyperlink"/>
          </w:rPr>
          <w:t xml:space="preserve"> </w:t>
        </w:r>
        <w:r>
          <w:rPr>
            <w:rStyle w:val="Hyperlink"/>
          </w:rPr>
          <w:t xml:space="preserve">European</w:t>
        </w:r>
        <w:r>
          <w:rPr>
            <w:rStyle w:val="Hyperlink"/>
          </w:rPr>
          <w:t xml:space="preserve"> </w:t>
        </w:r>
        <w:r>
          <w:rPr>
            <w:rStyle w:val="Hyperlink"/>
          </w:rPr>
          <w:t xml:space="preserve">beech leaves along a vertical canopy gradient</w:t>
        </w:r>
      </w:hyperlink>
      <w:r>
        <w:t xml:space="preserve">.</w:t>
      </w:r>
      <w:r>
        <w:t xml:space="preserve"> </w:t>
      </w:r>
      <w:r>
        <w:rPr>
          <w:iCs/>
          <w:i/>
        </w:rPr>
        <w:t xml:space="preserve">Trees</w:t>
      </w:r>
      <w:r>
        <w:t xml:space="preserve"> </w:t>
      </w:r>
      <w:r>
        <w:rPr>
          <w:bCs/>
          <w:b/>
        </w:rPr>
        <w:t xml:space="preserve">26</w:t>
      </w:r>
      <w:r>
        <w:t xml:space="preserve">: 1427–1438.</w:t>
      </w:r>
    </w:p>
    <w:bookmarkEnd w:id="675"/>
    <w:bookmarkStart w:id="677"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w:t>
      </w:r>
      <w:r>
        <w:t xml:space="preserve"> </w:t>
      </w:r>
      <w:hyperlink r:id="rId676">
        <w:r>
          <w:rPr>
            <w:rStyle w:val="Hyperlink"/>
          </w:rPr>
          <w:t xml:space="preserve">Photosynthetic temperature responses of tree species in</w:t>
        </w:r>
        <w:r>
          <w:rPr>
            <w:rStyle w:val="Hyperlink"/>
          </w:rPr>
          <w:t xml:space="preserve"> </w:t>
        </w:r>
        <w:r>
          <w:rPr>
            <w:rStyle w:val="Hyperlink"/>
          </w:rPr>
          <w:t xml:space="preserve">Rwanda</w:t>
        </w:r>
        <w:r>
          <w:rPr>
            <w:rStyle w:val="Hyperlink"/>
          </w:rPr>
          <w:t xml:space="preserve">: Evidence of pronounced negative effects of high temperature in montane rainforest climax species</w:t>
        </w:r>
      </w:hyperlink>
      <w:r>
        <w:t xml:space="preserve">.</w:t>
      </w:r>
      <w:r>
        <w:t xml:space="preserve"> </w:t>
      </w:r>
      <w:r>
        <w:rPr>
          <w:iCs/>
          <w:i/>
        </w:rPr>
        <w:t xml:space="preserve">New Phytologist</w:t>
      </w:r>
      <w:r>
        <w:t xml:space="preserve"> </w:t>
      </w:r>
      <w:r>
        <w:rPr>
          <w:bCs/>
          <w:b/>
        </w:rPr>
        <w:t xml:space="preserve">206</w:t>
      </w:r>
      <w:r>
        <w:t xml:space="preserve">: 1000–1012.</w:t>
      </w:r>
    </w:p>
    <w:bookmarkEnd w:id="677"/>
    <w:bookmarkStart w:id="679"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w:t>
      </w:r>
      <w:r>
        <w:t xml:space="preserve"> </w:t>
      </w:r>
      <w:hyperlink r:id="rId678">
        <w:r>
          <w:rPr>
            <w:rStyle w:val="Hyperlink"/>
          </w:rPr>
          <w:t xml:space="preserve">A unified mechanism of action for volatile isoprenoids in plant abiotic stress</w:t>
        </w:r>
      </w:hyperlink>
      <w:r>
        <w:t xml:space="preserve">.</w:t>
      </w:r>
      <w:r>
        <w:t xml:space="preserve"> </w:t>
      </w:r>
      <w:r>
        <w:rPr>
          <w:iCs/>
          <w:i/>
        </w:rPr>
        <w:t xml:space="preserve">Nature Chemical Biology</w:t>
      </w:r>
      <w:r>
        <w:t xml:space="preserve"> </w:t>
      </w:r>
      <w:r>
        <w:rPr>
          <w:bCs/>
          <w:b/>
        </w:rPr>
        <w:t xml:space="preserve">5</w:t>
      </w:r>
      <w:r>
        <w:t xml:space="preserve">: 283–291.</w:t>
      </w:r>
    </w:p>
    <w:bookmarkEnd w:id="679"/>
    <w:bookmarkStart w:id="681" w:name="ref-vogelSunLeavesShade1968"/>
    <w:p>
      <w:pPr>
        <w:pStyle w:val="Bibliography"/>
      </w:pPr>
      <w:r>
        <w:rPr>
          <w:bCs/>
          <w:b/>
          <w:bCs/>
          <w:b/>
        </w:rPr>
        <w:t xml:space="preserve">Vogel S</w:t>
      </w:r>
      <w:r>
        <w:t xml:space="preserve">.</w:t>
      </w:r>
      <w:r>
        <w:t xml:space="preserve"> </w:t>
      </w:r>
      <w:r>
        <w:rPr>
          <w:bCs/>
          <w:b/>
        </w:rPr>
        <w:t xml:space="preserve">1968</w:t>
      </w:r>
      <w:r>
        <w:t xml:space="preserve">.</w:t>
      </w:r>
      <w:r>
        <w:t xml:space="preserve"> </w:t>
      </w:r>
      <w:hyperlink r:id="rId680">
        <w:r>
          <w:rPr>
            <w:rStyle w:val="Hyperlink"/>
          </w:rPr>
          <w:t xml:space="preserve">"</w:t>
        </w:r>
        <w:r>
          <w:rPr>
            <w:rStyle w:val="Hyperlink"/>
          </w:rPr>
          <w:t xml:space="preserve">Sun Leaves</w:t>
        </w:r>
        <w:r>
          <w:rPr>
            <w:rStyle w:val="Hyperlink"/>
          </w:rPr>
          <w:t xml:space="preserve">" and "</w:t>
        </w:r>
        <w:r>
          <w:rPr>
            <w:rStyle w:val="Hyperlink"/>
          </w:rPr>
          <w:t xml:space="preserve">Shade Leaves</w:t>
        </w:r>
        <w:r>
          <w:rPr>
            <w:rStyle w:val="Hyperlink"/>
          </w:rPr>
          <w:t xml:space="preserve">":</w:t>
        </w:r>
        <w:r>
          <w:rPr>
            <w:rStyle w:val="Hyperlink"/>
          </w:rPr>
          <w:t xml:space="preserve"> </w:t>
        </w:r>
        <w:r>
          <w:rPr>
            <w:rStyle w:val="Hyperlink"/>
          </w:rPr>
          <w:t xml:space="preserve">Differences</w:t>
        </w:r>
        <w:r>
          <w:rPr>
            <w:rStyle w:val="Hyperlink"/>
          </w:rPr>
          <w:t xml:space="preserve"> </w:t>
        </w:r>
        <w:r>
          <w:rPr>
            <w:rStyle w:val="Hyperlink"/>
          </w:rPr>
          <w:t xml:space="preserve">in</w:t>
        </w:r>
        <w:r>
          <w:rPr>
            <w:rStyle w:val="Hyperlink"/>
          </w:rPr>
          <w:t xml:space="preserve"> </w:t>
        </w:r>
        <w:r>
          <w:rPr>
            <w:rStyle w:val="Hyperlink"/>
          </w:rPr>
          <w:t xml:space="preserve">Convective Heat Dissipation</w:t>
        </w:r>
      </w:hyperlink>
      <w:r>
        <w:t xml:space="preserve">.</w:t>
      </w:r>
      <w:r>
        <w:t xml:space="preserve"> </w:t>
      </w:r>
      <w:r>
        <w:rPr>
          <w:iCs/>
          <w:i/>
        </w:rPr>
        <w:t xml:space="preserve">Ecology</w:t>
      </w:r>
      <w:r>
        <w:t xml:space="preserve"> </w:t>
      </w:r>
      <w:r>
        <w:rPr>
          <w:bCs/>
          <w:b/>
        </w:rPr>
        <w:t xml:space="preserve">49</w:t>
      </w:r>
      <w:r>
        <w:t xml:space="preserve">: 1203–1204.</w:t>
      </w:r>
    </w:p>
    <w:bookmarkEnd w:id="681"/>
    <w:bookmarkStart w:id="683" w:name="ref-vogelLeavesLowestHighest2009"/>
    <w:p>
      <w:pPr>
        <w:pStyle w:val="Bibliography"/>
      </w:pPr>
      <w:r>
        <w:rPr>
          <w:bCs/>
          <w:b/>
          <w:bCs/>
          <w:b/>
        </w:rPr>
        <w:t xml:space="preserve">Vogel S</w:t>
      </w:r>
      <w:r>
        <w:t xml:space="preserve">.</w:t>
      </w:r>
      <w:r>
        <w:t xml:space="preserve"> </w:t>
      </w:r>
      <w:r>
        <w:rPr>
          <w:bCs/>
          <w:b/>
        </w:rPr>
        <w:t xml:space="preserve">2009</w:t>
      </w:r>
      <w:r>
        <w:t xml:space="preserve">.</w:t>
      </w:r>
      <w:r>
        <w:t xml:space="preserve"> </w:t>
      </w:r>
      <w:hyperlink r:id="rId682">
        <w:r>
          <w:rPr>
            <w:rStyle w:val="Hyperlink"/>
          </w:rPr>
          <w:t xml:space="preserve">Leaves in the lowest and highest winds: Temperature, force and shape</w:t>
        </w:r>
      </w:hyperlink>
      <w:r>
        <w:t xml:space="preserve">.</w:t>
      </w:r>
      <w:r>
        <w:t xml:space="preserve"> </w:t>
      </w:r>
      <w:r>
        <w:rPr>
          <w:iCs/>
          <w:i/>
        </w:rPr>
        <w:t xml:space="preserve">New Phytologist</w:t>
      </w:r>
      <w:r>
        <w:t xml:space="preserve"> </w:t>
      </w:r>
      <w:r>
        <w:rPr>
          <w:bCs/>
          <w:b/>
        </w:rPr>
        <w:t xml:space="preserve">183</w:t>
      </w:r>
      <w:r>
        <w:t xml:space="preserve">: 13–26.</w:t>
      </w:r>
    </w:p>
    <w:bookmarkEnd w:id="683"/>
    <w:bookmarkStart w:id="685"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w:t>
      </w:r>
      <w:r>
        <w:t xml:space="preserve"> </w:t>
      </w:r>
      <w:hyperlink r:id="rId684">
        <w:r>
          <w:rPr>
            <w:rStyle w:val="Hyperlink"/>
          </w:rPr>
          <w:t xml:space="preserve">Spatio-temporal effects of forest canopy on understory microclimate in a long-term experiment in</w:t>
        </w:r>
        <w:r>
          <w:rPr>
            <w:rStyle w:val="Hyperlink"/>
          </w:rPr>
          <w:t xml:space="preserve"> </w:t>
        </w:r>
        <w:r>
          <w:rPr>
            <w:rStyle w:val="Hyperlink"/>
          </w:rPr>
          <w:t xml:space="preserve">Switzerland</w:t>
        </w:r>
      </w:hyperlink>
      <w:r>
        <w:t xml:space="preserve">.</w:t>
      </w:r>
      <w:r>
        <w:t xml:space="preserve"> </w:t>
      </w:r>
      <w:r>
        <w:rPr>
          <w:iCs/>
          <w:i/>
        </w:rPr>
        <w:t xml:space="preserve">Agricultural and Forest Meteorology</w:t>
      </w:r>
      <w:r>
        <w:t xml:space="preserve"> </w:t>
      </w:r>
      <w:r>
        <w:rPr>
          <w:bCs/>
          <w:b/>
        </w:rPr>
        <w:t xml:space="preserve">166–167</w:t>
      </w:r>
      <w:r>
        <w:t xml:space="preserve">: 144–155.</w:t>
      </w:r>
    </w:p>
    <w:bookmarkEnd w:id="685"/>
    <w:bookmarkStart w:id="687"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w:t>
      </w:r>
      <w:r>
        <w:t xml:space="preserve"> </w:t>
      </w:r>
      <w:hyperlink r:id="rId686">
        <w:r>
          <w:rPr>
            <w:rStyle w:val="Hyperlink"/>
          </w:rPr>
          <w:t xml:space="preserve">Discrepancy in growth resilience to drought among different stand-aged forests declines going from a semi-humid region to an arid region</w:t>
        </w:r>
      </w:hyperlink>
      <w:r>
        <w:t xml:space="preserve">.</w:t>
      </w:r>
      <w:r>
        <w:t xml:space="preserve"> </w:t>
      </w:r>
      <w:r>
        <w:rPr>
          <w:iCs/>
          <w:i/>
        </w:rPr>
        <w:t xml:space="preserve">Forest Ecology and Management</w:t>
      </w:r>
      <w:r>
        <w:t xml:space="preserve"> </w:t>
      </w:r>
      <w:r>
        <w:rPr>
          <w:bCs/>
          <w:b/>
        </w:rPr>
        <w:t xml:space="preserve">511</w:t>
      </w:r>
      <w:r>
        <w:t xml:space="preserve">: 120135.</w:t>
      </w:r>
    </w:p>
    <w:bookmarkEnd w:id="687"/>
    <w:bookmarkStart w:id="689" w:name="ref-wayJustRightTemperature2019"/>
    <w:p>
      <w:pPr>
        <w:pStyle w:val="Bibliography"/>
      </w:pPr>
      <w:r>
        <w:rPr>
          <w:bCs/>
          <w:b/>
          <w:bCs/>
          <w:b/>
        </w:rPr>
        <w:t xml:space="preserve">Way DA</w:t>
      </w:r>
      <w:r>
        <w:t xml:space="preserve">.</w:t>
      </w:r>
      <w:r>
        <w:t xml:space="preserve"> </w:t>
      </w:r>
      <w:r>
        <w:rPr>
          <w:bCs/>
          <w:b/>
        </w:rPr>
        <w:t xml:space="preserve">2019</w:t>
      </w:r>
      <w:r>
        <w:t xml:space="preserve">.</w:t>
      </w:r>
      <w:r>
        <w:t xml:space="preserve"> </w:t>
      </w:r>
      <w:hyperlink r:id="rId688">
        <w:r>
          <w:rPr>
            <w:rStyle w:val="Hyperlink"/>
          </w:rPr>
          <w:t xml:space="preserve">Just the right temperature</w:t>
        </w:r>
      </w:hyperlink>
      <w:r>
        <w:t xml:space="preserve">.</w:t>
      </w:r>
      <w:r>
        <w:t xml:space="preserve"> </w:t>
      </w:r>
      <w:r>
        <w:rPr>
          <w:iCs/>
          <w:i/>
        </w:rPr>
        <w:t xml:space="preserve">Nature Ecology &amp; Evolution</w:t>
      </w:r>
      <w:r>
        <w:t xml:space="preserve"> </w:t>
      </w:r>
      <w:r>
        <w:rPr>
          <w:bCs/>
          <w:b/>
        </w:rPr>
        <w:t xml:space="preserve">3</w:t>
      </w:r>
      <w:r>
        <w:t xml:space="preserve">: 718–719.</w:t>
      </w:r>
    </w:p>
    <w:bookmarkEnd w:id="689"/>
    <w:bookmarkStart w:id="691"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w:t>
      </w:r>
      <w:r>
        <w:t xml:space="preserve"> </w:t>
      </w:r>
      <w:hyperlink r:id="rId690">
        <w:r>
          <w:rPr>
            <w:rStyle w:val="Hyperlink"/>
          </w:rPr>
          <w:t xml:space="preserve">Sunflecks in trees and forests: From photosynthetic physiology to global change biology</w:t>
        </w:r>
      </w:hyperlink>
      <w:r>
        <w:t xml:space="preserve">.</w:t>
      </w:r>
      <w:r>
        <w:t xml:space="preserve"> </w:t>
      </w:r>
      <w:r>
        <w:rPr>
          <w:iCs/>
          <w:i/>
        </w:rPr>
        <w:t xml:space="preserve">Tree Physiology</w:t>
      </w:r>
      <w:r>
        <w:t xml:space="preserve"> </w:t>
      </w:r>
      <w:r>
        <w:rPr>
          <w:bCs/>
          <w:b/>
        </w:rPr>
        <w:t xml:space="preserve">32</w:t>
      </w:r>
      <w:r>
        <w:t xml:space="preserve">: 1066–1081.</w:t>
      </w:r>
    </w:p>
    <w:bookmarkEnd w:id="691"/>
    <w:bookmarkStart w:id="693"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w:t>
      </w:r>
      <w:r>
        <w:t xml:space="preserve"> </w:t>
      </w:r>
      <w:hyperlink r:id="rId692">
        <w:r>
          <w:rPr>
            <w:rStyle w:val="Hyperlink"/>
          </w:rPr>
          <w:t xml:space="preserve">Three-dimensional thermal characterization of forest canopies using</w:t>
        </w:r>
        <w:r>
          <w:rPr>
            <w:rStyle w:val="Hyperlink"/>
          </w:rPr>
          <w:t xml:space="preserve"> </w:t>
        </w:r>
        <w:r>
          <w:rPr>
            <w:rStyle w:val="Hyperlink"/>
          </w:rPr>
          <w:t xml:space="preserve">UAV</w:t>
        </w:r>
        <w:r>
          <w:rPr>
            <w:rStyle w:val="Hyperlink"/>
          </w:rPr>
          <w:t xml:space="preserve"> </w:t>
        </w:r>
        <w:r>
          <w:rPr>
            <w:rStyle w:val="Hyperlink"/>
          </w:rPr>
          <w:t xml:space="preserve">photogrammetry.</w:t>
        </w:r>
      </w:hyperlink>
      <w:r>
        <w:t xml:space="preserve"> </w:t>
      </w:r>
      <w:r>
        <w:rPr>
          <w:iCs/>
          <w:i/>
        </w:rPr>
        <w:t xml:space="preserve">Remote Sensing of Environment</w:t>
      </w:r>
      <w:r>
        <w:t xml:space="preserve"> </w:t>
      </w:r>
      <w:r>
        <w:rPr>
          <w:bCs/>
          <w:b/>
        </w:rPr>
        <w:t xml:space="preserve">209</w:t>
      </w:r>
      <w:r>
        <w:t xml:space="preserve">: 835–847.</w:t>
      </w:r>
    </w:p>
    <w:bookmarkEnd w:id="693"/>
    <w:bookmarkStart w:id="69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w:t>
      </w:r>
      <w:r>
        <w:t xml:space="preserve"> </w:t>
      </w:r>
      <w:hyperlink r:id="rId694">
        <w:r>
          <w:rPr>
            <w:rStyle w:val="Hyperlink"/>
          </w:rPr>
          <w:t xml:space="preserve">Canopy position affects the relationships between leaf respiration and associated traits in a tropical rainforest in</w:t>
        </w:r>
        <w:r>
          <w:rPr>
            <w:rStyle w:val="Hyperlink"/>
          </w:rPr>
          <w:t xml:space="preserve"> </w:t>
        </w:r>
        <w:r>
          <w:rPr>
            <w:rStyle w:val="Hyperlink"/>
          </w:rPr>
          <w:t xml:space="preserve">Far North Queensland</w:t>
        </w:r>
      </w:hyperlink>
      <w:r>
        <w:t xml:space="preserve">.</w:t>
      </w:r>
      <w:r>
        <w:t xml:space="preserve"> </w:t>
      </w:r>
      <w:r>
        <w:rPr>
          <w:iCs/>
          <w:i/>
        </w:rPr>
        <w:t xml:space="preserve">Tree Physiology</w:t>
      </w:r>
      <w:r>
        <w:t xml:space="preserve"> </w:t>
      </w:r>
      <w:r>
        <w:rPr>
          <w:bCs/>
          <w:b/>
        </w:rPr>
        <w:t xml:space="preserve">34</w:t>
      </w:r>
      <w:r>
        <w:t xml:space="preserve">: 564–584.</w:t>
      </w:r>
    </w:p>
    <w:bookmarkEnd w:id="695"/>
    <w:bookmarkStart w:id="697"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w:t>
      </w:r>
      <w:r>
        <w:t xml:space="preserve"> </w:t>
      </w:r>
      <w:hyperlink r:id="rId696">
        <w:r>
          <w:rPr>
            <w:rStyle w:val="Hyperlink"/>
          </w:rPr>
          <w:t xml:space="preserve">Stomatal conductance correlates with photosynthetic capacity</w:t>
        </w:r>
      </w:hyperlink>
      <w:r>
        <w:t xml:space="preserve">.</w:t>
      </w:r>
      <w:r>
        <w:t xml:space="preserve"> </w:t>
      </w:r>
      <w:r>
        <w:rPr>
          <w:iCs/>
          <w:i/>
        </w:rPr>
        <w:t xml:space="preserve">Nature</w:t>
      </w:r>
      <w:r>
        <w:t xml:space="preserve"> </w:t>
      </w:r>
      <w:r>
        <w:rPr>
          <w:bCs/>
          <w:b/>
        </w:rPr>
        <w:t xml:space="preserve">282</w:t>
      </w:r>
      <w:r>
        <w:t xml:space="preserve">: 424–426.</w:t>
      </w:r>
    </w:p>
    <w:bookmarkEnd w:id="697"/>
    <w:bookmarkStart w:id="699"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w:t>
      </w:r>
      <w:r>
        <w:t xml:space="preserve"> </w:t>
      </w:r>
      <w:hyperlink r:id="rId698">
        <w:r>
          <w:rPr>
            <w:rStyle w:val="Hyperlink"/>
          </w:rPr>
          <w:t xml:space="preserve">Vegetation dynamics – simulating responses to climatic change</w:t>
        </w:r>
      </w:hyperlink>
      <w:r>
        <w:t xml:space="preserve">.</w:t>
      </w:r>
      <w:r>
        <w:t xml:space="preserve"> </w:t>
      </w:r>
      <w:r>
        <w:rPr>
          <w:iCs/>
          <w:i/>
        </w:rPr>
        <w:t xml:space="preserve">Biological Reviews</w:t>
      </w:r>
      <w:r>
        <w:t xml:space="preserve"> </w:t>
      </w:r>
      <w:r>
        <w:rPr>
          <w:bCs/>
          <w:b/>
        </w:rPr>
        <w:t xml:space="preserve">79</w:t>
      </w:r>
      <w:r>
        <w:t xml:space="preserve">: 643–670.</w:t>
      </w:r>
    </w:p>
    <w:bookmarkEnd w:id="699"/>
    <w:bookmarkStart w:id="701"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w:t>
      </w:r>
      <w:r>
        <w:t xml:space="preserve"> </w:t>
      </w:r>
      <w:hyperlink r:id="rId700">
        <w:r>
          <w:rPr>
            <w:rStyle w:val="Hyperlink"/>
          </w:rPr>
          <w:t xml:space="preserve">The worldwide leaf economics spectrum</w:t>
        </w:r>
      </w:hyperlink>
      <w:r>
        <w:t xml:space="preserve">.</w:t>
      </w:r>
      <w:r>
        <w:t xml:space="preserve"> </w:t>
      </w:r>
      <w:r>
        <w:rPr>
          <w:iCs/>
          <w:i/>
        </w:rPr>
        <w:t xml:space="preserve">Nature</w:t>
      </w:r>
      <w:r>
        <w:t xml:space="preserve"> </w:t>
      </w:r>
      <w:r>
        <w:rPr>
          <w:bCs/>
          <w:b/>
        </w:rPr>
        <w:t xml:space="preserve">428</w:t>
      </w:r>
      <w:r>
        <w:t xml:space="preserve">: 821–827.</w:t>
      </w:r>
    </w:p>
    <w:bookmarkEnd w:id="701"/>
    <w:bookmarkStart w:id="703"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w:t>
      </w:r>
      <w:r>
        <w:t xml:space="preserve"> </w:t>
      </w:r>
      <w:hyperlink r:id="rId702">
        <w:r>
          <w:rPr>
            <w:rStyle w:val="Hyperlink"/>
          </w:rPr>
          <w:t xml:space="preserve">Leaf development and demography explain photosynthetic seasonality in</w:t>
        </w:r>
        <w:r>
          <w:rPr>
            <w:rStyle w:val="Hyperlink"/>
          </w:rPr>
          <w:t xml:space="preserve"> </w:t>
        </w:r>
        <w:r>
          <w:rPr>
            <w:rStyle w:val="Hyperlink"/>
          </w:rPr>
          <w:t xml:space="preserve">Amazon</w:t>
        </w:r>
        <w:r>
          <w:rPr>
            <w:rStyle w:val="Hyperlink"/>
          </w:rPr>
          <w:t xml:space="preserve"> </w:t>
        </w:r>
        <w:r>
          <w:rPr>
            <w:rStyle w:val="Hyperlink"/>
          </w:rPr>
          <w:t xml:space="preserve">evergreen forests</w:t>
        </w:r>
      </w:hyperlink>
      <w:r>
        <w:t xml:space="preserve">.</w:t>
      </w:r>
      <w:r>
        <w:t xml:space="preserve"> </w:t>
      </w:r>
      <w:r>
        <w:rPr>
          <w:iCs/>
          <w:i/>
        </w:rPr>
        <w:t xml:space="preserve">Science</w:t>
      </w:r>
      <w:r>
        <w:t xml:space="preserve"> </w:t>
      </w:r>
      <w:r>
        <w:rPr>
          <w:bCs/>
          <w:b/>
        </w:rPr>
        <w:t xml:space="preserve">351</w:t>
      </w:r>
      <w:r>
        <w:t xml:space="preserve">: 972–976.</w:t>
      </w:r>
    </w:p>
    <w:bookmarkEnd w:id="703"/>
    <w:bookmarkStart w:id="705"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w:t>
      </w:r>
      <w:r>
        <w:t xml:space="preserve"> </w:t>
      </w:r>
      <w:hyperlink r:id="rId704">
        <w:r>
          <w:rPr>
            <w:rStyle w:val="Hyperlink"/>
          </w:rPr>
          <w:t xml:space="preserve">Responses of leaf structure and photosynthetic properties to intra-canopy light gradients: A common garden test with four broadleaf deciduous angiosperm and seven evergreen conifer tree species</w:t>
        </w:r>
      </w:hyperlink>
      <w:r>
        <w:t xml:space="preserve">.</w:t>
      </w:r>
      <w:r>
        <w:t xml:space="preserve"> </w:t>
      </w:r>
      <w:r>
        <w:rPr>
          <w:iCs/>
          <w:i/>
        </w:rPr>
        <w:t xml:space="preserve">Oecologia</w:t>
      </w:r>
      <w:r>
        <w:t xml:space="preserve"> </w:t>
      </w:r>
      <w:r>
        <w:rPr>
          <w:bCs/>
          <w:b/>
        </w:rPr>
        <w:t xml:space="preserve">170</w:t>
      </w:r>
      <w:r>
        <w:t xml:space="preserve">: 11–24.</w:t>
      </w:r>
    </w:p>
    <w:bookmarkEnd w:id="705"/>
    <w:bookmarkStart w:id="707" w:name="Xdae4053ad24e818c0a34aebaf188e131186277e"/>
    <w:p>
      <w:pPr>
        <w:pStyle w:val="Bibliography"/>
      </w:pPr>
      <w:r>
        <w:rPr>
          <w:bCs/>
          <w:b/>
          <w:bCs/>
          <w:b/>
        </w:rPr>
        <w:t xml:space="preserve">Wylie RB</w:t>
      </w:r>
      <w:r>
        <w:t xml:space="preserve">.</w:t>
      </w:r>
      <w:r>
        <w:t xml:space="preserve"> </w:t>
      </w:r>
      <w:r>
        <w:rPr>
          <w:bCs/>
          <w:b/>
        </w:rPr>
        <w:t xml:space="preserve">1951</w:t>
      </w:r>
      <w:r>
        <w:t xml:space="preserve">.</w:t>
      </w:r>
      <w:r>
        <w:t xml:space="preserve"> </w:t>
      </w:r>
      <w:hyperlink r:id="rId706">
        <w:r>
          <w:rPr>
            <w:rStyle w:val="Hyperlink"/>
          </w:rPr>
          <w:t xml:space="preserve">Principles of</w:t>
        </w:r>
        <w:r>
          <w:rPr>
            <w:rStyle w:val="Hyperlink"/>
          </w:rPr>
          <w:t xml:space="preserve"> </w:t>
        </w:r>
        <w:r>
          <w:rPr>
            <w:rStyle w:val="Hyperlink"/>
          </w:rPr>
          <w:t xml:space="preserve">Foliar Organization Shown</w:t>
        </w:r>
        <w:r>
          <w:rPr>
            <w:rStyle w:val="Hyperlink"/>
          </w:rPr>
          <w:t xml:space="preserve"> </w:t>
        </w:r>
        <w:r>
          <w:rPr>
            <w:rStyle w:val="Hyperlink"/>
          </w:rPr>
          <w:t xml:space="preserve">by</w:t>
        </w:r>
        <w:r>
          <w:rPr>
            <w:rStyle w:val="Hyperlink"/>
          </w:rPr>
          <w:t xml:space="preserve"> </w:t>
        </w:r>
        <w:r>
          <w:rPr>
            <w:rStyle w:val="Hyperlink"/>
          </w:rPr>
          <w:t xml:space="preserve">Sun-Shade Leaves</w:t>
        </w:r>
        <w:r>
          <w:rPr>
            <w:rStyle w:val="Hyperlink"/>
          </w:rPr>
          <w:t xml:space="preserve"> </w:t>
        </w:r>
        <w:r>
          <w:rPr>
            <w:rStyle w:val="Hyperlink"/>
          </w:rPr>
          <w:t xml:space="preserve">from</w:t>
        </w:r>
        <w:r>
          <w:rPr>
            <w:rStyle w:val="Hyperlink"/>
          </w:rPr>
          <w:t xml:space="preserve"> </w:t>
        </w:r>
        <w:r>
          <w:rPr>
            <w:rStyle w:val="Hyperlink"/>
          </w:rPr>
          <w:t xml:space="preserve">Ten Species</w:t>
        </w:r>
        <w:r>
          <w:rPr>
            <w:rStyle w:val="Hyperlink"/>
          </w:rPr>
          <w:t xml:space="preserve"> </w:t>
        </w:r>
        <w:r>
          <w:rPr>
            <w:rStyle w:val="Hyperlink"/>
          </w:rPr>
          <w:t xml:space="preserve">of</w:t>
        </w:r>
        <w:r>
          <w:rPr>
            <w:rStyle w:val="Hyperlink"/>
          </w:rPr>
          <w:t xml:space="preserve"> </w:t>
        </w:r>
        <w:r>
          <w:rPr>
            <w:rStyle w:val="Hyperlink"/>
          </w:rPr>
          <w:t xml:space="preserve">Deciduous Dicotyledonous Trees</w:t>
        </w:r>
      </w:hyperlink>
      <w:r>
        <w:t xml:space="preserve">.</w:t>
      </w:r>
      <w:r>
        <w:t xml:space="preserve"> </w:t>
      </w:r>
      <w:r>
        <w:rPr>
          <w:iCs/>
          <w:i/>
        </w:rPr>
        <w:t xml:space="preserve">American Journal of Botany</w:t>
      </w:r>
      <w:r>
        <w:t xml:space="preserve"> </w:t>
      </w:r>
      <w:r>
        <w:rPr>
          <w:bCs/>
          <w:b/>
        </w:rPr>
        <w:t xml:space="preserve">38</w:t>
      </w:r>
      <w:r>
        <w:t xml:space="preserve">: 355–361.</w:t>
      </w:r>
    </w:p>
    <w:bookmarkEnd w:id="707"/>
    <w:bookmarkStart w:id="709"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w:t>
      </w:r>
      <w:r>
        <w:t xml:space="preserve"> </w:t>
      </w:r>
      <w:hyperlink r:id="rId708">
        <w:r>
          <w:rPr>
            <w:rStyle w:val="Hyperlink"/>
          </w:rPr>
          <w:t xml:space="preserve">Seasonal variability of forest sensitivity to heat and drought stresses:</w:t>
        </w:r>
        <w:r>
          <w:rPr>
            <w:rStyle w:val="Hyperlink"/>
          </w:rPr>
          <w:t xml:space="preserve"> </w:t>
        </w:r>
        <w:r>
          <w:rPr>
            <w:rStyle w:val="Hyperlink"/>
          </w:rPr>
          <w:t xml:space="preserve">A</w:t>
        </w:r>
        <w:r>
          <w:rPr>
            <w:rStyle w:val="Hyperlink"/>
          </w:rPr>
          <w:t xml:space="preserve"> </w:t>
        </w:r>
        <w:r>
          <w:rPr>
            <w:rStyle w:val="Hyperlink"/>
          </w:rPr>
          <w:t xml:space="preserve">synthesis based on carbon fluxes from</w:t>
        </w:r>
        <w:r>
          <w:rPr>
            <w:rStyle w:val="Hyperlink"/>
          </w:rPr>
          <w:t xml:space="preserve"> </w:t>
        </w:r>
        <w:r>
          <w:rPr>
            <w:rStyle w:val="Hyperlink"/>
          </w:rPr>
          <w:t xml:space="preserve">North American</w:t>
        </w:r>
        <w:r>
          <w:rPr>
            <w:rStyle w:val="Hyperlink"/>
          </w:rPr>
          <w:t xml:space="preserve"> </w:t>
        </w:r>
        <w:r>
          <w:rPr>
            <w:rStyle w:val="Hyperlink"/>
          </w:rPr>
          <w:t xml:space="preserve">forest ecosystems</w:t>
        </w:r>
      </w:hyperlink>
      <w:r>
        <w:t xml:space="preserve">.</w:t>
      </w:r>
      <w:r>
        <w:t xml:space="preserve"> </w:t>
      </w:r>
      <w:r>
        <w:rPr>
          <w:iCs/>
          <w:i/>
        </w:rPr>
        <w:t xml:space="preserve">Global Change Biology</w:t>
      </w:r>
      <w:r>
        <w:t xml:space="preserve"> </w:t>
      </w:r>
      <w:r>
        <w:rPr>
          <w:bCs/>
          <w:b/>
        </w:rPr>
        <w:t xml:space="preserve">26</w:t>
      </w:r>
      <w:r>
        <w:t xml:space="preserve">: 901–918.</w:t>
      </w:r>
    </w:p>
    <w:bookmarkEnd w:id="709"/>
    <w:bookmarkStart w:id="711"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w:t>
      </w:r>
      <w:r>
        <w:t xml:space="preserve"> </w:t>
      </w:r>
      <w:hyperlink r:id="rId710">
        <w:r>
          <w:rPr>
            <w:rStyle w:val="Hyperlink"/>
          </w:rPr>
          <w:t xml:space="preserve">Seasonal variation in the temperature response of leaf respiration in</w:t>
        </w:r>
        <w:r>
          <w:rPr>
            <w:rStyle w:val="Hyperlink"/>
          </w:rPr>
          <w:t xml:space="preserve"> </w:t>
        </w:r>
        <w:r>
          <w:rPr>
            <w:rStyle w:val="Hyperlink"/>
          </w:rPr>
          <w:t xml:space="preserve">Quercus</w:t>
        </w:r>
        <w:r>
          <w:rPr>
            <w:rStyle w:val="Hyperlink"/>
          </w:rPr>
          <w:t xml:space="preserve"> </w:t>
        </w:r>
        <w:r>
          <w:rPr>
            <w:rStyle w:val="Hyperlink"/>
          </w:rPr>
          <w:t xml:space="preserve">rubra: Foliage respiration and leaf properties</w:t>
        </w:r>
      </w:hyperlink>
      <w:r>
        <w:t xml:space="preserve">.</w:t>
      </w:r>
      <w:r>
        <w:t xml:space="preserve"> </w:t>
      </w:r>
      <w:r>
        <w:rPr>
          <w:iCs/>
          <w:i/>
        </w:rPr>
        <w:t xml:space="preserve">Functional Ecology</w:t>
      </w:r>
      <w:r>
        <w:t xml:space="preserve"> </w:t>
      </w:r>
      <w:r>
        <w:rPr>
          <w:bCs/>
          <w:b/>
        </w:rPr>
        <w:t xml:space="preserve">20</w:t>
      </w:r>
      <w:r>
        <w:t xml:space="preserve">: 778–789.</w:t>
      </w:r>
    </w:p>
    <w:bookmarkEnd w:id="711"/>
    <w:bookmarkStart w:id="713"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w:t>
      </w:r>
      <w:r>
        <w:t xml:space="preserve"> </w:t>
      </w:r>
      <w:hyperlink r:id="rId712">
        <w:r>
          <w:rPr>
            <w:rStyle w:val="Hyperlink"/>
          </w:rPr>
          <w:t xml:space="preserve">Spatial and temporal variability of</w:t>
        </w:r>
        <w:r>
          <w:rPr>
            <w:rStyle w:val="Hyperlink"/>
          </w:rPr>
          <w:t xml:space="preserve"> </w:t>
        </w:r>
        <w:r>
          <w:rPr>
            <w:rStyle w:val="Hyperlink"/>
          </w:rPr>
          <w:t xml:space="preserve">CO2</w:t>
        </w:r>
        <w:r>
          <w:rPr>
            <w:rStyle w:val="Hyperlink"/>
          </w:rPr>
          <w:t xml:space="preserve"> </w:t>
        </w:r>
        <w:r>
          <w:rPr>
            <w:rStyle w:val="Hyperlink"/>
          </w:rPr>
          <w:t xml:space="preserve">concentration and flux in a boreal aspen forest</w:t>
        </w:r>
      </w:hyperlink>
      <w:r>
        <w:t xml:space="preserve">.</w:t>
      </w:r>
      <w:r>
        <w:t xml:space="preserve"> </w:t>
      </w:r>
      <w:r>
        <w:rPr>
          <w:iCs/>
          <w:i/>
        </w:rPr>
        <w:t xml:space="preserve">Journal of Geophysical Research: Atmospheres</w:t>
      </w:r>
      <w:r>
        <w:t xml:space="preserve"> </w:t>
      </w:r>
      <w:r>
        <w:rPr>
          <w:bCs/>
          <w:b/>
        </w:rPr>
        <w:t xml:space="preserve">104</w:t>
      </w:r>
      <w:r>
        <w:t xml:space="preserve">: 27653–27661.</w:t>
      </w:r>
    </w:p>
    <w:bookmarkEnd w:id="713"/>
    <w:bookmarkStart w:id="71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w:t>
      </w:r>
      <w:r>
        <w:t xml:space="preserve"> </w:t>
      </w:r>
      <w:hyperlink r:id="rId714">
        <w:r>
          <w:rPr>
            <w:rStyle w:val="Hyperlink"/>
          </w:rPr>
          <w:t xml:space="preserve">Evidence of</w:t>
        </w:r>
        <w:r>
          <w:rPr>
            <w:rStyle w:val="Hyperlink"/>
          </w:rPr>
          <w:t xml:space="preserve"> </w:t>
        </w:r>
        <w:r>
          <w:rPr>
            <w:rStyle w:val="Hyperlink"/>
          </w:rPr>
          <w:t xml:space="preserve">Reduced Photosynthetic Rates</w:t>
        </w:r>
        <w:r>
          <w:rPr>
            <w:rStyle w:val="Hyperlink"/>
          </w:rPr>
          <w:t xml:space="preserve"> </w:t>
        </w:r>
        <w:r>
          <w:rPr>
            <w:rStyle w:val="Hyperlink"/>
          </w:rPr>
          <w:t xml:space="preserve">in</w:t>
        </w:r>
        <w:r>
          <w:rPr>
            <w:rStyle w:val="Hyperlink"/>
          </w:rPr>
          <w:t xml:space="preserve"> </w:t>
        </w:r>
        <w:r>
          <w:rPr>
            <w:rStyle w:val="Hyperlink"/>
          </w:rPr>
          <w:t xml:space="preserve">Old Trees</w:t>
        </w:r>
      </w:hyperlink>
      <w:r>
        <w:t xml:space="preserve">.</w:t>
      </w:r>
      <w:r>
        <w:t xml:space="preserve"> </w:t>
      </w:r>
      <w:r>
        <w:rPr>
          <w:iCs/>
          <w:i/>
        </w:rPr>
        <w:t xml:space="preserve">Forest Science</w:t>
      </w:r>
      <w:r>
        <w:t xml:space="preserve"> </w:t>
      </w:r>
      <w:r>
        <w:rPr>
          <w:bCs/>
          <w:b/>
        </w:rPr>
        <w:t xml:space="preserve">40</w:t>
      </w:r>
      <w:r>
        <w:t xml:space="preserve">: 513–527.</w:t>
      </w:r>
    </w:p>
    <w:bookmarkEnd w:id="715"/>
    <w:bookmarkStart w:id="717"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w:t>
      </w:r>
      <w:r>
        <w:t xml:space="preserve"> </w:t>
      </w:r>
      <w:hyperlink r:id="rId716">
        <w:r>
          <w:rPr>
            <w:rStyle w:val="Hyperlink"/>
          </w:rPr>
          <w:t xml:space="preserve">Seasonal drivers of understorey temperature buffering in temperate deciduous forests across</w:t>
        </w:r>
        <w:r>
          <w:rPr>
            <w:rStyle w:val="Hyperlink"/>
          </w:rPr>
          <w:t xml:space="preserve"> </w:t>
        </w:r>
        <w:r>
          <w:rPr>
            <w:rStyle w:val="Hyperlink"/>
          </w:rPr>
          <w:t xml:space="preserve">Europe</w:t>
        </w:r>
      </w:hyperlink>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717"/>
    <w:bookmarkStart w:id="719"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718">
        <w:r>
          <w:rPr>
            <w:rStyle w:val="Hyperlink"/>
          </w:rPr>
          <w:t xml:space="preserve">Forest microclimate dynamics drive plant responses to warming</w:t>
        </w:r>
      </w:hyperlink>
      <w:r>
        <w:t xml:space="preserve">.</w:t>
      </w:r>
      <w:r>
        <w:t xml:space="preserve"> </w:t>
      </w:r>
      <w:r>
        <w:rPr>
          <w:iCs/>
          <w:i/>
        </w:rPr>
        <w:t xml:space="preserve">Science</w:t>
      </w:r>
      <w:r>
        <w:t xml:space="preserve"> </w:t>
      </w:r>
      <w:r>
        <w:rPr>
          <w:bCs/>
          <w:b/>
        </w:rPr>
        <w:t xml:space="preserve">368</w:t>
      </w:r>
      <w:r>
        <w:t xml:space="preserve">: 772–775.</w:t>
      </w:r>
    </w:p>
    <w:bookmarkEnd w:id="719"/>
    <w:bookmarkStart w:id="721"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w:t>
      </w:r>
      <w:r>
        <w:t xml:space="preserve"> </w:t>
      </w:r>
      <w:hyperlink r:id="rId720">
        <w:r>
          <w:rPr>
            <w:rStyle w:val="Hyperlink"/>
          </w:rPr>
          <w:t xml:space="preserve">Photosynthetic thermotolerance of woody savanna species in</w:t>
        </w:r>
        <w:r>
          <w:rPr>
            <w:rStyle w:val="Hyperlink"/>
          </w:rPr>
          <w:t xml:space="preserve"> </w:t>
        </w:r>
        <w:r>
          <w:rPr>
            <w:rStyle w:val="Hyperlink"/>
          </w:rPr>
          <w:t xml:space="preserve">China</w:t>
        </w:r>
        <w:r>
          <w:rPr>
            <w:rStyle w:val="Hyperlink"/>
          </w:rPr>
          <w:t xml:space="preserve"> </w:t>
        </w:r>
        <w:r>
          <w:rPr>
            <w:rStyle w:val="Hyperlink"/>
          </w:rPr>
          <w:t xml:space="preserve">is correlated with leaf life span</w:t>
        </w:r>
      </w:hyperlink>
      <w:r>
        <w:t xml:space="preserve">.</w:t>
      </w:r>
      <w:r>
        <w:t xml:space="preserve"> </w:t>
      </w:r>
      <w:r>
        <w:rPr>
          <w:iCs/>
          <w:i/>
        </w:rPr>
        <w:t xml:space="preserve">Annals of Botany</w:t>
      </w:r>
      <w:r>
        <w:t xml:space="preserve"> </w:t>
      </w:r>
      <w:r>
        <w:rPr>
          <w:bCs/>
          <w:b/>
        </w:rPr>
        <w:t xml:space="preserve">110</w:t>
      </w:r>
      <w:r>
        <w:t xml:space="preserve">: 1027–1033.</w:t>
      </w:r>
    </w:p>
    <w:bookmarkEnd w:id="721"/>
    <w:bookmarkStart w:id="723"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w:t>
      </w:r>
      <w:r>
        <w:t xml:space="preserve"> </w:t>
      </w:r>
      <w:hyperlink r:id="rId722">
        <w:r>
          <w:rPr>
            <w:rStyle w:val="Hyperlink"/>
          </w:rPr>
          <w:t xml:space="preserve">Leaf-age effects on temperature responses of photosynthesis and respiration of an alpine oak,</w:t>
        </w:r>
        <w:r>
          <w:rPr>
            <w:rStyle w:val="Hyperlink"/>
          </w:rPr>
          <w:t xml:space="preserve"> </w:t>
        </w:r>
        <w:r>
          <w:rPr>
            <w:rStyle w:val="Hyperlink"/>
          </w:rPr>
          <w:t xml:space="preserve">Quercus</w:t>
        </w:r>
        <w:r>
          <w:rPr>
            <w:rStyle w:val="Hyperlink"/>
          </w:rPr>
          <w:t xml:space="preserve"> </w:t>
        </w:r>
        <w:r>
          <w:rPr>
            <w:rStyle w:val="Hyperlink"/>
          </w:rPr>
          <w:t xml:space="preserve">aquifolioides, in southwestern</w:t>
        </w:r>
        <w:r>
          <w:rPr>
            <w:rStyle w:val="Hyperlink"/>
          </w:rPr>
          <w:t xml:space="preserve"> </w:t>
        </w:r>
        <w:r>
          <w:rPr>
            <w:rStyle w:val="Hyperlink"/>
          </w:rPr>
          <w:t xml:space="preserve">China</w:t>
        </w:r>
      </w:hyperlink>
      <w:r>
        <w:t xml:space="preserve">.</w:t>
      </w:r>
      <w:r>
        <w:t xml:space="preserve"> </w:t>
      </w:r>
      <w:r>
        <w:rPr>
          <w:iCs/>
          <w:i/>
        </w:rPr>
        <w:t xml:space="preserve">Tree Physiology</w:t>
      </w:r>
      <w:r>
        <w:t xml:space="preserve"> </w:t>
      </w:r>
      <w:r>
        <w:rPr>
          <w:bCs/>
          <w:b/>
        </w:rPr>
        <w:t xml:space="preserve">35</w:t>
      </w:r>
      <w:r>
        <w:t xml:space="preserve">: 1236–1248.</w:t>
      </w:r>
    </w:p>
    <w:bookmarkEnd w:id="723"/>
    <w:bookmarkStart w:id="725"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w:t>
      </w:r>
      <w:r>
        <w:t xml:space="preserve"> </w:t>
      </w:r>
      <w:hyperlink r:id="rId724">
        <w:r>
          <w:rPr>
            <w:rStyle w:val="Hyperlink"/>
          </w:rPr>
          <w:t xml:space="preserve">Midday stomatal closure in</w:t>
        </w:r>
        <w:r>
          <w:rPr>
            <w:rStyle w:val="Hyperlink"/>
          </w:rPr>
          <w:t xml:space="preserve"> </w:t>
        </w:r>
        <w:r>
          <w:rPr>
            <w:rStyle w:val="Hyperlink"/>
          </w:rPr>
          <w:t xml:space="preserve">Norway</w:t>
        </w:r>
        <w:r>
          <w:rPr>
            <w:rStyle w:val="Hyperlink"/>
          </w:rPr>
          <w:t xml:space="preserve"> </w:t>
        </w:r>
        <w:r>
          <w:rPr>
            <w:rStyle w:val="Hyperlink"/>
          </w:rPr>
          <w:t xml:space="preserve">spruce–reactions in the upper and lower crown</w:t>
        </w:r>
      </w:hyperlink>
      <w:r>
        <w:t xml:space="preserve">.</w:t>
      </w:r>
      <w:r>
        <w:t xml:space="preserve"> </w:t>
      </w:r>
      <w:r>
        <w:rPr>
          <w:iCs/>
          <w:i/>
        </w:rPr>
        <w:t xml:space="preserve">Tree Physiology</w:t>
      </w:r>
      <w:r>
        <w:t xml:space="preserve"> </w:t>
      </w:r>
      <w:r>
        <w:rPr>
          <w:bCs/>
          <w:b/>
        </w:rPr>
        <w:t xml:space="preserve">22</w:t>
      </w:r>
      <w:r>
        <w:t xml:space="preserve">: 1125–1136.</w:t>
      </w:r>
    </w:p>
    <w:bookmarkEnd w:id="725"/>
    <w:bookmarkStart w:id="727"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w:t>
      </w:r>
      <w:r>
        <w:t xml:space="preserve"> </w:t>
      </w:r>
      <w:hyperlink r:id="rId726">
        <w:r>
          <w:rPr>
            <w:rStyle w:val="Hyperlink"/>
          </w:rPr>
          <w:t xml:space="preserve">Hydraulic limitations imposed by crown placement determine final size and shape of</w:t>
        </w:r>
        <w:r>
          <w:rPr>
            <w:rStyle w:val="Hyperlink"/>
          </w:rPr>
          <w:t xml:space="preserve"> </w:t>
        </w:r>
        <w:r>
          <w:rPr>
            <w:rStyle w:val="Hyperlink"/>
          </w:rPr>
          <w:t xml:space="preserve">Quercus</w:t>
        </w:r>
        <w:r>
          <w:rPr>
            <w:rStyle w:val="Hyperlink"/>
          </w:rPr>
          <w:t xml:space="preserve"> </w:t>
        </w:r>
        <w:r>
          <w:rPr>
            <w:rStyle w:val="Hyperlink"/>
          </w:rPr>
          <w:t xml:space="preserve">rubra</w:t>
        </w:r>
        <w:r>
          <w:rPr>
            <w:rStyle w:val="Hyperlink"/>
          </w:rPr>
          <w:t xml:space="preserve"> </w:t>
        </w:r>
        <w:r>
          <w:rPr>
            <w:rStyle w:val="Hyperlink"/>
          </w:rPr>
          <w:t xml:space="preserve">L</w:t>
        </w:r>
        <w:r>
          <w:rPr>
            <w:rStyle w:val="Hyperlink"/>
          </w:rPr>
          <w:t xml:space="preserve">. leaves</w:t>
        </w:r>
      </w:hyperlink>
      <w:r>
        <w:t xml:space="preserve">.</w:t>
      </w:r>
      <w:r>
        <w:t xml:space="preserve"> </w:t>
      </w:r>
      <w:r>
        <w:rPr>
          <w:iCs/>
          <w:i/>
        </w:rPr>
        <w:t xml:space="preserve">Plant, Cell &amp; Environment</w:t>
      </w:r>
      <w:r>
        <w:t xml:space="preserve"> </w:t>
      </w:r>
      <w:r>
        <w:rPr>
          <w:bCs/>
          <w:b/>
        </w:rPr>
        <w:t xml:space="preserve">27</w:t>
      </w:r>
      <w:r>
        <w:t xml:space="preserve">: 357–365.</w:t>
      </w:r>
    </w:p>
    <w:bookmarkEnd w:id="727"/>
    <w:bookmarkEnd w:id="728"/>
    <w:bookmarkEnd w:id="729"/>
    <w:bookmarkEnd w:id="7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22" Target="media/rId22.png" /><Relationship Type="http://schemas.openxmlformats.org/officeDocument/2006/relationships/image" Id="rId72" Target="media/rId72.png" /><Relationship Type="http://schemas.openxmlformats.org/officeDocument/2006/relationships/image" Id="rId82" Target="media/rId82.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8" Target="media/rId68.png" /><Relationship Type="http://schemas.openxmlformats.org/officeDocument/2006/relationships/hyperlink" Id="rId285" Target="https://books.google.com?id=TpAxAQAAMAAJ" TargetMode="External" /><Relationship Type="http://schemas.openxmlformats.org/officeDocument/2006/relationships/hyperlink" Id="rId230" Target="https://doi.org/10.1002/2014JG002774" TargetMode="External" /><Relationship Type="http://schemas.openxmlformats.org/officeDocument/2006/relationships/hyperlink" Id="rId271" Target="https://doi.org/10.1002/ece3.1766" TargetMode="External" /><Relationship Type="http://schemas.openxmlformats.org/officeDocument/2006/relationships/hyperlink" Id="rId470" Target="https://doi.org/10.1002/eco.1920" TargetMode="External" /><Relationship Type="http://schemas.openxmlformats.org/officeDocument/2006/relationships/hyperlink" Id="rId532" Target="https://doi.org/10.1002/ecs2.2311" TargetMode="External" /><Relationship Type="http://schemas.openxmlformats.org/officeDocument/2006/relationships/hyperlink" Id="rId295" Target="https://doi.org/10.1002/ecs2.2431" TargetMode="External" /><Relationship Type="http://schemas.openxmlformats.org/officeDocument/2006/relationships/hyperlink" Id="rId632" Target="https://doi.org/10.1002/ecs2.3231" TargetMode="External" /><Relationship Type="http://schemas.openxmlformats.org/officeDocument/2006/relationships/hyperlink" Id="rId564" Target="https://doi.org/10.1002/ecy.3264" TargetMode="External" /><Relationship Type="http://schemas.openxmlformats.org/officeDocument/2006/relationships/hyperlink" Id="rId370" Target="https://doi.org/10.1002/gj.3757" TargetMode="External" /><Relationship Type="http://schemas.openxmlformats.org/officeDocument/2006/relationships/hyperlink" Id="rId395" Target="https://doi.org/10.1002/j.1537-2197.1990.tb13566.x" TargetMode="External" /><Relationship Type="http://schemas.openxmlformats.org/officeDocument/2006/relationships/hyperlink" Id="rId534" Target="https://doi.org/10.1002/qj.49708636703" TargetMode="External" /><Relationship Type="http://schemas.openxmlformats.org/officeDocument/2006/relationships/hyperlink" Id="rId548" Target="https://doi.org/10.1002/qj.49711347507" TargetMode="External" /><Relationship Type="http://schemas.openxmlformats.org/officeDocument/2006/relationships/hyperlink" Id="rId590" Target="https://doi.org/10.1006/jtbi.2001.2285" TargetMode="External" /><Relationship Type="http://schemas.openxmlformats.org/officeDocument/2006/relationships/hyperlink" Id="rId124" Target="https://doi.org/10.1007/BF00120814" TargetMode="External" /><Relationship Type="http://schemas.openxmlformats.org/officeDocument/2006/relationships/hyperlink" Id="rId552" Target="https://doi.org/10.1007/BF00128057" TargetMode="External" /><Relationship Type="http://schemas.openxmlformats.org/officeDocument/2006/relationships/hyperlink" Id="rId228" Target="https://doi.org/10.1007/BF00259477" TargetMode="External" /><Relationship Type="http://schemas.openxmlformats.org/officeDocument/2006/relationships/hyperlink" Id="rId317" Target="https://doi.org/10.1007/BF00378977" TargetMode="External" /><Relationship Type="http://schemas.openxmlformats.org/officeDocument/2006/relationships/hyperlink" Id="rId248" Target="https://doi.org/10.1007/BF00379710" TargetMode="External" /><Relationship Type="http://schemas.openxmlformats.org/officeDocument/2006/relationships/hyperlink" Id="rId250" Target="https://doi.org/10.1007/BF02350511" TargetMode="External" /><Relationship Type="http://schemas.openxmlformats.org/officeDocument/2006/relationships/hyperlink" Id="rId337" Target="https://doi.org/10.1007/BF02844959" TargetMode="External" /><Relationship Type="http://schemas.openxmlformats.org/officeDocument/2006/relationships/hyperlink" Id="rId189" Target="https://doi.org/10.1007/PL00008865" TargetMode="External" /><Relationship Type="http://schemas.openxmlformats.org/officeDocument/2006/relationships/hyperlink" Id="rId672" Target="https://doi.org/10.1007/s00442-011-2068-z" TargetMode="External" /><Relationship Type="http://schemas.openxmlformats.org/officeDocument/2006/relationships/hyperlink" Id="rId321" Target="https://doi.org/10.1007/s00442-011-2175-x" TargetMode="External" /><Relationship Type="http://schemas.openxmlformats.org/officeDocument/2006/relationships/hyperlink" Id="rId704" Target="https://doi.org/10.1007/s00442-012-2279-y" TargetMode="External" /><Relationship Type="http://schemas.openxmlformats.org/officeDocument/2006/relationships/hyperlink" Id="rId351" Target="https://doi.org/10.1007/s00442-014-3126-0" TargetMode="External" /><Relationship Type="http://schemas.openxmlformats.org/officeDocument/2006/relationships/hyperlink" Id="rId614" Target="https://doi.org/10.1007/s00442-014-3159-4" TargetMode="External" /><Relationship Type="http://schemas.openxmlformats.org/officeDocument/2006/relationships/hyperlink" Id="rId216" Target="https://doi.org/10.1007/s00442-018-4289-x" TargetMode="External" /><Relationship Type="http://schemas.openxmlformats.org/officeDocument/2006/relationships/hyperlink" Id="rId120" Target="https://doi.org/10.1007/s00442-019-04583-x" TargetMode="External" /><Relationship Type="http://schemas.openxmlformats.org/officeDocument/2006/relationships/hyperlink" Id="rId465" Target="https://doi.org/10.1007/s00442-020-04813-7" TargetMode="External" /><Relationship Type="http://schemas.openxmlformats.org/officeDocument/2006/relationships/hyperlink" Id="rId267" Target="https://doi.org/10.1007/s00442-021-04924-9" TargetMode="External" /><Relationship Type="http://schemas.openxmlformats.org/officeDocument/2006/relationships/hyperlink" Id="rId297" Target="https://doi.org/10.1007/s00468-002-0163-9" TargetMode="External" /><Relationship Type="http://schemas.openxmlformats.org/officeDocument/2006/relationships/hyperlink" Id="rId242" Target="https://doi.org/10.1007/s00468-006-0065-3" TargetMode="External" /><Relationship Type="http://schemas.openxmlformats.org/officeDocument/2006/relationships/hyperlink" Id="rId580" Target="https://doi.org/10.1007/s00468-009-0380-6" TargetMode="External" /><Relationship Type="http://schemas.openxmlformats.org/officeDocument/2006/relationships/hyperlink" Id="rId674" Target="https://doi.org/10.1007/s00468-012-0714-7" TargetMode="External" /><Relationship Type="http://schemas.openxmlformats.org/officeDocument/2006/relationships/hyperlink" Id="rId399" Target="https://doi.org/10.1007/s00468-013-0947-0" TargetMode="External" /><Relationship Type="http://schemas.openxmlformats.org/officeDocument/2006/relationships/hyperlink" Id="rId662" Target="https://doi.org/10.1007/s00468-018-1767-z" TargetMode="External" /><Relationship Type="http://schemas.openxmlformats.org/officeDocument/2006/relationships/hyperlink" Id="rId484" Target="https://doi.org/10.1007/s004680050173" TargetMode="External" /><Relationship Type="http://schemas.openxmlformats.org/officeDocument/2006/relationships/hyperlink" Id="rId262" Target="https://doi.org/10.1007/s004680050220" TargetMode="External" /><Relationship Type="http://schemas.openxmlformats.org/officeDocument/2006/relationships/hyperlink" Id="rId570" Target="https://doi.org/10.1007/s10021-014-9757-5" TargetMode="External" /><Relationship Type="http://schemas.openxmlformats.org/officeDocument/2006/relationships/hyperlink" Id="rId273" Target="https://doi.org/10.1007/s10021-020-00501-y" TargetMode="External" /><Relationship Type="http://schemas.openxmlformats.org/officeDocument/2006/relationships/hyperlink" Id="rId331" Target="https://doi.org/10.1007/s10265-016-0795-2" TargetMode="External" /><Relationship Type="http://schemas.openxmlformats.org/officeDocument/2006/relationships/hyperlink" Id="rId490" Target="https://doi.org/10.1007/s10265-016-0815-2" TargetMode="External" /><Relationship Type="http://schemas.openxmlformats.org/officeDocument/2006/relationships/hyperlink" Id="rId426" Target="https://doi.org/10.1007/s10342-013-0690-5" TargetMode="External" /><Relationship Type="http://schemas.openxmlformats.org/officeDocument/2006/relationships/hyperlink" Id="rId305" Target="https://doi.org/10.1007/s10546-006-9145-6" TargetMode="External" /><Relationship Type="http://schemas.openxmlformats.org/officeDocument/2006/relationships/hyperlink" Id="rId279" Target="https://doi.org/10.1007/s11099-007-0029-x" TargetMode="External" /><Relationship Type="http://schemas.openxmlformats.org/officeDocument/2006/relationships/hyperlink" Id="rId420" Target="https://doi.org/10.1007/s11099-017-0703-6" TargetMode="External" /><Relationship Type="http://schemas.openxmlformats.org/officeDocument/2006/relationships/hyperlink" Id="rId616" Target="https://doi.org/10.1007/s11120-018-0563-3" TargetMode="External" /><Relationship Type="http://schemas.openxmlformats.org/officeDocument/2006/relationships/hyperlink" Id="rId666" Target="https://doi.org/10.1007/s13595-017-0628-z" TargetMode="External" /><Relationship Type="http://schemas.openxmlformats.org/officeDocument/2006/relationships/hyperlink" Id="rId449" Target="https://doi.org/10.1016/0168-1923(87)90075-X" TargetMode="External" /><Relationship Type="http://schemas.openxmlformats.org/officeDocument/2006/relationships/hyperlink" Id="rId550" Target="https://doi.org/10.1016/0168-1923(89)90089-0" TargetMode="External" /><Relationship Type="http://schemas.openxmlformats.org/officeDocument/2006/relationships/hyperlink" Id="rId94" Target="https://doi.org/10.1016/0378-1127(90)90072-J" TargetMode="External" /><Relationship Type="http://schemas.openxmlformats.org/officeDocument/2006/relationships/hyperlink" Id="rId445" Target="https://doi.org/10.1016/S0098-8472(01)00074-0" TargetMode="External" /><Relationship Type="http://schemas.openxmlformats.org/officeDocument/2006/relationships/hyperlink" Id="rId405" Target="https://doi.org/10.1016/S0098-8472(97)00005-1" TargetMode="External" /><Relationship Type="http://schemas.openxmlformats.org/officeDocument/2006/relationships/hyperlink" Id="rId508" Target="https://doi.org/10.1016/S1369-5266(00)00113-8" TargetMode="External" /><Relationship Type="http://schemas.openxmlformats.org/officeDocument/2006/relationships/hyperlink" Id="rId463" Target="https://doi.org/10.1016/j.agrformet.2007.01.006" TargetMode="External" /><Relationship Type="http://schemas.openxmlformats.org/officeDocument/2006/relationships/hyperlink" Id="rId636" Target="https://doi.org/10.1016/j.agrformet.2010.10.009" TargetMode="External" /><Relationship Type="http://schemas.openxmlformats.org/officeDocument/2006/relationships/hyperlink" Id="rId684" Target="https://doi.org/10.1016/j.agrformet.2012.07.018" TargetMode="External" /><Relationship Type="http://schemas.openxmlformats.org/officeDocument/2006/relationships/hyperlink" Id="rId299" Target="https://doi.org/10.1016/j.agrformet.2014.11.010" TargetMode="External" /><Relationship Type="http://schemas.openxmlformats.org/officeDocument/2006/relationships/hyperlink" Id="rId383" Target="https://doi.org/10.1016/j.agrformet.2017.03.002" TargetMode="External" /><Relationship Type="http://schemas.openxmlformats.org/officeDocument/2006/relationships/hyperlink" Id="rId220" Target="https://doi.org/10.1016/j.agrformet.2019.02.015" TargetMode="External" /><Relationship Type="http://schemas.openxmlformats.org/officeDocument/2006/relationships/hyperlink" Id="rId528" Target="https://doi.org/10.1016/j.agrformet.2019.107661" TargetMode="External" /><Relationship Type="http://schemas.openxmlformats.org/officeDocument/2006/relationships/hyperlink" Id="rId457" Target="https://doi.org/10.1016/j.agrformet.2021.108347" TargetMode="External" /><Relationship Type="http://schemas.openxmlformats.org/officeDocument/2006/relationships/hyperlink" Id="rId161" Target="https://doi.org/10.1016/j.agrformet.2021.108435" TargetMode="External" /><Relationship Type="http://schemas.openxmlformats.org/officeDocument/2006/relationships/hyperlink" Id="rId144" Target="https://doi.org/10.1016/j.agrformet.2021.108525" TargetMode="External" /><Relationship Type="http://schemas.openxmlformats.org/officeDocument/2006/relationships/hyperlink" Id="rId443" Target="https://doi.org/10.1016/j.agrformet.2021.108699" TargetMode="External" /><Relationship Type="http://schemas.openxmlformats.org/officeDocument/2006/relationships/hyperlink" Id="rId608" Target="https://doi.org/10.1016/j.atmosenv.2013.07.047" TargetMode="External" /><Relationship Type="http://schemas.openxmlformats.org/officeDocument/2006/relationships/hyperlink" Id="rId586" Target="https://doi.org/10.1016/j.dendro.2019.04.001" TargetMode="External" /><Relationship Type="http://schemas.openxmlformats.org/officeDocument/2006/relationships/hyperlink" Id="rId341" Target="https://doi.org/10.1016/j.dendro.2019.125623" TargetMode="External" /><Relationship Type="http://schemas.openxmlformats.org/officeDocument/2006/relationships/hyperlink" Id="rId232" Target="https://doi.org/10.1016/j.flora.2006.03.004" TargetMode="External" /><Relationship Type="http://schemas.openxmlformats.org/officeDocument/2006/relationships/hyperlink" Id="rId437" Target="https://doi.org/10.1016/j.foreco.2003.07.006" TargetMode="External" /><Relationship Type="http://schemas.openxmlformats.org/officeDocument/2006/relationships/hyperlink" Id="rId606" Target="https://doi.org/10.1016/j.foreco.2009.12.003" TargetMode="External" /><Relationship Type="http://schemas.openxmlformats.org/officeDocument/2006/relationships/hyperlink" Id="rId488" Target="https://doi.org/10.1016/j.foreco.2010.07.054" TargetMode="External" /><Relationship Type="http://schemas.openxmlformats.org/officeDocument/2006/relationships/hyperlink" Id="rId418" Target="https://doi.org/10.1016/j.foreco.2020.118100" TargetMode="External" /><Relationship Type="http://schemas.openxmlformats.org/officeDocument/2006/relationships/hyperlink" Id="rId293" Target="https://doi.org/10.1016/j.foreco.2020.118256" TargetMode="External" /><Relationship Type="http://schemas.openxmlformats.org/officeDocument/2006/relationships/hyperlink" Id="rId686" Target="https://doi.org/10.1016/j.foreco.2022.120135" TargetMode="External" /><Relationship Type="http://schemas.openxmlformats.org/officeDocument/2006/relationships/hyperlink" Id="rId277" Target="https://doi.org/10.1016/j.jplph.2014.03.004" TargetMode="External" /><Relationship Type="http://schemas.openxmlformats.org/officeDocument/2006/relationships/hyperlink" Id="rId480" Target="https://doi.org/10.1016/j.rse.2013.05.021" TargetMode="External" /><Relationship Type="http://schemas.openxmlformats.org/officeDocument/2006/relationships/hyperlink" Id="rId98" Target="https://doi.org/10.1016/j.rse.2016.06.017" TargetMode="External" /><Relationship Type="http://schemas.openxmlformats.org/officeDocument/2006/relationships/hyperlink" Id="rId339" Target="https://doi.org/10.1016/j.rse.2022.112950" TargetMode="External" /><Relationship Type="http://schemas.openxmlformats.org/officeDocument/2006/relationships/hyperlink" Id="rId414" Target="https://doi.org/10.1016/j.tree.2008.02.006" TargetMode="External" /><Relationship Type="http://schemas.openxmlformats.org/officeDocument/2006/relationships/hyperlink" Id="rId210" Target="https://doi.org/10.1016/j.tree.2011.06.015" TargetMode="External" /><Relationship Type="http://schemas.openxmlformats.org/officeDocument/2006/relationships/hyperlink" Id="rId453" Target="https://doi.org/10.1016/j.tree.2015.09.006" TargetMode="External" /><Relationship Type="http://schemas.openxmlformats.org/officeDocument/2006/relationships/hyperlink" Id="rId482" Target="https://doi.org/10.1016/j.tree.2017.02.020" TargetMode="External" /><Relationship Type="http://schemas.openxmlformats.org/officeDocument/2006/relationships/hyperlink" Id="rId698" Target="https://doi.org/10.1017/S1464793103006419" TargetMode="External" /><Relationship Type="http://schemas.openxmlformats.org/officeDocument/2006/relationships/hyperlink" Id="rId347" Target="https://doi.org/10.1029/1998JD200114" TargetMode="External" /><Relationship Type="http://schemas.openxmlformats.org/officeDocument/2006/relationships/hyperlink" Id="rId712" Target="https://doi.org/10.1029/1999JD900295" TargetMode="External" /><Relationship Type="http://schemas.openxmlformats.org/officeDocument/2006/relationships/hyperlink" Id="rId378" Target="https://doi.org/10.1029/2003GB002199" TargetMode="External" /><Relationship Type="http://schemas.openxmlformats.org/officeDocument/2006/relationships/hyperlink" Id="rId236" Target="https://doi.org/10.1029/2007JG000632" TargetMode="External" /><Relationship Type="http://schemas.openxmlformats.org/officeDocument/2006/relationships/hyperlink" Id="rId494" Target="https://doi.org/10.1029/2010JG001436" TargetMode="External" /><Relationship Type="http://schemas.openxmlformats.org/officeDocument/2006/relationships/hyperlink" Id="rId309" Target="https://doi.org/10.1029/2018GL077560" TargetMode="External" /><Relationship Type="http://schemas.openxmlformats.org/officeDocument/2006/relationships/hyperlink" Id="rId193" Target="https://doi.org/10.1029/2018JD028883" TargetMode="External" /><Relationship Type="http://schemas.openxmlformats.org/officeDocument/2006/relationships/hyperlink" Id="rId252" Target="https://doi.org/10.1029/2018MS001453" TargetMode="External" /><Relationship Type="http://schemas.openxmlformats.org/officeDocument/2006/relationships/hyperlink" Id="rId256" Target="https://doi.org/10.1029/2019WR026058" TargetMode="External" /><Relationship Type="http://schemas.openxmlformats.org/officeDocument/2006/relationships/hyperlink" Id="rId126" Target="https://doi.org/10.1029/91JD00269" TargetMode="External" /><Relationship Type="http://schemas.openxmlformats.org/officeDocument/2006/relationships/hyperlink" Id="rId260" Target="https://doi.org/10.1029/96GB02692" TargetMode="External" /><Relationship Type="http://schemas.openxmlformats.org/officeDocument/2006/relationships/hyperlink" Id="rId128" Target="https://doi.org/10.1029/96JD03325" TargetMode="External" /><Relationship Type="http://schemas.openxmlformats.org/officeDocument/2006/relationships/hyperlink" Id="rId218" Target="https://doi.org/10.1029/97JD00194" TargetMode="External" /><Relationship Type="http://schemas.openxmlformats.org/officeDocument/2006/relationships/hyperlink" Id="rId696" Target="https://doi.org/10.1038/282424a0" TargetMode="External" /><Relationship Type="http://schemas.openxmlformats.org/officeDocument/2006/relationships/hyperlink" Id="rId700" Target="https://doi.org/10.1038/nature02403" TargetMode="External" /><Relationship Type="http://schemas.openxmlformats.org/officeDocument/2006/relationships/hyperlink" Id="rId362" Target="https://doi.org/10.1038/nature02417" TargetMode="External" /><Relationship Type="http://schemas.openxmlformats.org/officeDocument/2006/relationships/hyperlink" Id="rId678" Target="https://doi.org/10.1038/nchembio.158" TargetMode="External" /><Relationship Type="http://schemas.openxmlformats.org/officeDocument/2006/relationships/hyperlink" Id="rId510" Target="https://doi.org/10.1038/nclimate3114" TargetMode="External" /><Relationship Type="http://schemas.openxmlformats.org/officeDocument/2006/relationships/hyperlink" Id="rId148" Target="https://doi.org/10.1038/nplants.2015.139" TargetMode="External" /><Relationship Type="http://schemas.openxmlformats.org/officeDocument/2006/relationships/hyperlink" Id="rId451" Target="https://doi.org/10.1038/nplants.2016.129" TargetMode="External" /><Relationship Type="http://schemas.openxmlformats.org/officeDocument/2006/relationships/hyperlink" Id="rId349" Target="https://doi.org/10.1038/nplants.2016.201" TargetMode="External" /><Relationship Type="http://schemas.openxmlformats.org/officeDocument/2006/relationships/hyperlink" Id="rId108" Target="https://doi.org/10.1038/s41467-017-02771-y" TargetMode="External" /><Relationship Type="http://schemas.openxmlformats.org/officeDocument/2006/relationships/hyperlink" Id="rId638" Target="https://doi.org/10.1038/s41467-019-12380-6" TargetMode="External" /><Relationship Type="http://schemas.openxmlformats.org/officeDocument/2006/relationships/hyperlink" Id="rId512" Target="https://doi.org/10.1038/s41467-022-28490-7" TargetMode="External" /><Relationship Type="http://schemas.openxmlformats.org/officeDocument/2006/relationships/hyperlink" Id="rId628" Target="https://doi.org/10.1038/s41477-020-00780-2" TargetMode="External" /><Relationship Type="http://schemas.openxmlformats.org/officeDocument/2006/relationships/hyperlink" Id="rId275" Target="https://doi.org/10.1038/s41477-021-00879-0" TargetMode="External" /><Relationship Type="http://schemas.openxmlformats.org/officeDocument/2006/relationships/hyperlink" Id="rId323" Target="https://doi.org/10.1038/s41559-019-0838-x" TargetMode="External" /><Relationship Type="http://schemas.openxmlformats.org/officeDocument/2006/relationships/hyperlink" Id="rId688" Target="https://doi.org/10.1038/s41559-019-0877-3" TargetMode="External" /><Relationship Type="http://schemas.openxmlformats.org/officeDocument/2006/relationships/hyperlink" Id="rId327" Target="https://doi.org/10.1038/s41586-021-03325-5" TargetMode="External" /><Relationship Type="http://schemas.openxmlformats.org/officeDocument/2006/relationships/hyperlink" Id="rId356" Target="https://doi.org/10.1038/s41598-017-18766-0" TargetMode="External" /><Relationship Type="http://schemas.openxmlformats.org/officeDocument/2006/relationships/hyperlink" Id="rId572" Target="https://doi.org/10.1046/j.0016-8025.2003.01058.x" TargetMode="External" /><Relationship Type="http://schemas.openxmlformats.org/officeDocument/2006/relationships/hyperlink" Id="rId558" Target="https://doi.org/10.1046/j.1365-2435.2000.00395.x" TargetMode="External" /><Relationship Type="http://schemas.openxmlformats.org/officeDocument/2006/relationships/hyperlink" Id="rId447" Target="https://doi.org/10.1046/j.1365-2435.2001.00534.x" TargetMode="External" /><Relationship Type="http://schemas.openxmlformats.org/officeDocument/2006/relationships/hyperlink" Id="rId664" Target="https://doi.org/10.1046/j.1365-2435.2003.00713.x" TargetMode="External" /><Relationship Type="http://schemas.openxmlformats.org/officeDocument/2006/relationships/hyperlink" Id="rId329" Target="https://doi.org/10.1046/j.1365-2486.1998.t01-1-00203.x" TargetMode="External" /><Relationship Type="http://schemas.openxmlformats.org/officeDocument/2006/relationships/hyperlink" Id="rId610" Target="https://doi.org/10.1046/j.1365-2486.2003.00569.x" TargetMode="External" /><Relationship Type="http://schemas.openxmlformats.org/officeDocument/2006/relationships/hyperlink" Id="rId159" Target="https://doi.org/10.1046/j.1365-2486.2003.00681.x" TargetMode="External" /><Relationship Type="http://schemas.openxmlformats.org/officeDocument/2006/relationships/hyperlink" Id="rId492" Target="https://doi.org/10.1046/j.1365-3040.1998.00364.x" TargetMode="External" /><Relationship Type="http://schemas.openxmlformats.org/officeDocument/2006/relationships/hyperlink" Id="rId500" Target="https://doi.org/10.1046/j.1365-3040.1999.00510.x" TargetMode="External" /><Relationship Type="http://schemas.openxmlformats.org/officeDocument/2006/relationships/hyperlink" Id="rId624" Target="https://doi.org/10.1046/j.1466-822X.2001.t01-1-00256.x" TargetMode="External" /><Relationship Type="http://schemas.openxmlformats.org/officeDocument/2006/relationships/hyperlink" Id="rId214" Target="https://doi.org/10.1046/j.1469-8137.2003.00652.x" TargetMode="External" /><Relationship Type="http://schemas.openxmlformats.org/officeDocument/2006/relationships/hyperlink" Id="rId506" Target="https://doi.org/10.1055/s-2004-817881" TargetMode="External" /><Relationship Type="http://schemas.openxmlformats.org/officeDocument/2006/relationships/hyperlink" Id="rId424" Target="https://doi.org/10.1071/FP08214" TargetMode="External" /><Relationship Type="http://schemas.openxmlformats.org/officeDocument/2006/relationships/hyperlink" Id="rId376" Target="https://doi.org/10.1071/FP10034" TargetMode="External" /><Relationship Type="http://schemas.openxmlformats.org/officeDocument/2006/relationships/hyperlink" Id="rId130" Target="https://doi.org/10.1071/pp9880263" TargetMode="External" /><Relationship Type="http://schemas.openxmlformats.org/officeDocument/2006/relationships/hyperlink" Id="rId459" Target="https://doi.org/10.1073/pnas.1105068108" TargetMode="External" /><Relationship Type="http://schemas.openxmlformats.org/officeDocument/2006/relationships/hyperlink" Id="rId165" Target="https://doi.org/10.1073/pnas.1305499111" TargetMode="External" /><Relationship Type="http://schemas.openxmlformats.org/officeDocument/2006/relationships/hyperlink" Id="rId240" Target="https://doi.org/10.1073/pnas.1506570112" TargetMode="External" /><Relationship Type="http://schemas.openxmlformats.org/officeDocument/2006/relationships/hyperlink" Id="rId642" Target="https://doi.org/10.1073/pnas.1616943114" TargetMode="External" /><Relationship Type="http://schemas.openxmlformats.org/officeDocument/2006/relationships/hyperlink" Id="rId258" Target="https://doi.org/10.1073/pnas.1617988114" TargetMode="External" /><Relationship Type="http://schemas.openxmlformats.org/officeDocument/2006/relationships/hyperlink" Id="rId518" Target="https://doi.org/10.1073/pnas.1721728115" TargetMode="External" /><Relationship Type="http://schemas.openxmlformats.org/officeDocument/2006/relationships/hyperlink" Id="rId522" Target="https://doi.org/10.1073/pnas.1803989115" TargetMode="External" /><Relationship Type="http://schemas.openxmlformats.org/officeDocument/2006/relationships/hyperlink" Id="rId594" Target="https://doi.org/10.1080/01431168508948283" TargetMode="External" /><Relationship Type="http://schemas.openxmlformats.org/officeDocument/2006/relationships/hyperlink" Id="rId668" Target="https://doi.org/10.1080/15592324.2017.1356534" TargetMode="External" /><Relationship Type="http://schemas.openxmlformats.org/officeDocument/2006/relationships/hyperlink" Id="rId498" Target="https://doi.org/10.1086/314180" TargetMode="External" /><Relationship Type="http://schemas.openxmlformats.org/officeDocument/2006/relationships/hyperlink" Id="rId354" Target="https://doi.org/10.1086/506954" TargetMode="External" /><Relationship Type="http://schemas.openxmlformats.org/officeDocument/2006/relationships/hyperlink" Id="rId644" Target="https://doi.org/10.1088/1748-9326/aa6f97" TargetMode="External" /><Relationship Type="http://schemas.openxmlformats.org/officeDocument/2006/relationships/hyperlink" Id="rId604" Target="https://doi.org/10.1088/1748-9326/aaaacc" TargetMode="External" /><Relationship Type="http://schemas.openxmlformats.org/officeDocument/2006/relationships/hyperlink" Id="rId102" Target="https://doi.org/10.1088/1748-9326/abed01" TargetMode="External" /><Relationship Type="http://schemas.openxmlformats.org/officeDocument/2006/relationships/hyperlink" Id="rId600" Target="https://doi.org/10.1093/aob/mcm240" TargetMode="External" /><Relationship Type="http://schemas.openxmlformats.org/officeDocument/2006/relationships/hyperlink" Id="rId720" Target="https://doi.org/10.1093/aob/mcs172" TargetMode="External" /><Relationship Type="http://schemas.openxmlformats.org/officeDocument/2006/relationships/hyperlink" Id="rId474" Target="https://doi.org/10.1093/aobpla/plz054" TargetMode="External" /><Relationship Type="http://schemas.openxmlformats.org/officeDocument/2006/relationships/hyperlink" Id="rId714" Target="https://doi.org/10.1093/forestscience/40.3.513" TargetMode="External" /><Relationship Type="http://schemas.openxmlformats.org/officeDocument/2006/relationships/hyperlink" Id="rId504" Target="https://doi.org/10.1093/jxb/eru443" TargetMode="External" /><Relationship Type="http://schemas.openxmlformats.org/officeDocument/2006/relationships/hyperlink" Id="rId360" Target="https://doi.org/10.1093/treephys/14.4.347" TargetMode="External" /><Relationship Type="http://schemas.openxmlformats.org/officeDocument/2006/relationships/hyperlink" Id="rId301" Target="https://doi.org/10.1093/treephys/16.1-2.25" TargetMode="External" /><Relationship Type="http://schemas.openxmlformats.org/officeDocument/2006/relationships/hyperlink" Id="rId291" Target="https://doi.org/10.1093/treephys/16.6.557" TargetMode="External" /><Relationship Type="http://schemas.openxmlformats.org/officeDocument/2006/relationships/hyperlink" Id="rId169" Target="https://doi.org/10.1093/treephys/17.1.1" TargetMode="External" /><Relationship Type="http://schemas.openxmlformats.org/officeDocument/2006/relationships/hyperlink" Id="rId303" Target="https://doi.org/10.1093/treephys/17.11.705" TargetMode="External" /><Relationship Type="http://schemas.openxmlformats.org/officeDocument/2006/relationships/hyperlink" Id="rId156" Target="https://doi.org/10.1093/treephys/19.13.871" TargetMode="External" /><Relationship Type="http://schemas.openxmlformats.org/officeDocument/2006/relationships/hyperlink" Id="rId422" Target="https://doi.org/10.1093/treephys/19.7.435" TargetMode="External" /><Relationship Type="http://schemas.openxmlformats.org/officeDocument/2006/relationships/hyperlink" Id="rId222" Target="https://doi.org/10.1093/treephys/20.1.49" TargetMode="External" /><Relationship Type="http://schemas.openxmlformats.org/officeDocument/2006/relationships/hyperlink" Id="rId177" Target="https://doi.org/10.1093/treephys/20.3.179" TargetMode="External" /><Relationship Type="http://schemas.openxmlformats.org/officeDocument/2006/relationships/hyperlink" Id="rId542" Target="https://doi.org/10.1093/treephys/20.8.519" TargetMode="External" /><Relationship Type="http://schemas.openxmlformats.org/officeDocument/2006/relationships/hyperlink" Id="rId393" Target="https://doi.org/10.1093/treephys/21.12-13.777" TargetMode="External" /><Relationship Type="http://schemas.openxmlformats.org/officeDocument/2006/relationships/hyperlink" Id="rId364" Target="https://doi.org/10.1093/treephys/21.12-13.951" TargetMode="External" /><Relationship Type="http://schemas.openxmlformats.org/officeDocument/2006/relationships/hyperlink" Id="rId724" Target="https://doi.org/10.1093/treephys/22.15-16.1125" TargetMode="External" /><Relationship Type="http://schemas.openxmlformats.org/officeDocument/2006/relationships/hyperlink" Id="rId656" Target="https://doi.org/10.1093/treephys/22.2-3.117" TargetMode="External" /><Relationship Type="http://schemas.openxmlformats.org/officeDocument/2006/relationships/hyperlink" Id="rId118" Target="https://doi.org/10.1093/treephys/23.8.517" TargetMode="External" /><Relationship Type="http://schemas.openxmlformats.org/officeDocument/2006/relationships/hyperlink" Id="rId335" Target="https://doi.org/10.1093/treephys/24.7.753" TargetMode="External" /><Relationship Type="http://schemas.openxmlformats.org/officeDocument/2006/relationships/hyperlink" Id="rId372" Target="https://doi.org/10.1093/treephys/26.9.1173" TargetMode="External" /><Relationship Type="http://schemas.openxmlformats.org/officeDocument/2006/relationships/hyperlink" Id="rId670" Target="https://doi.org/10.1093/treephys/27.8.1207" TargetMode="External" /><Relationship Type="http://schemas.openxmlformats.org/officeDocument/2006/relationships/hyperlink" Id="rId313" Target="https://doi.org/10.1093/treephys/tpaa015" TargetMode="External" /><Relationship Type="http://schemas.openxmlformats.org/officeDocument/2006/relationships/hyperlink" Id="rId100" Target="https://doi.org/10.1093/treephys/tpq064" TargetMode="External" /><Relationship Type="http://schemas.openxmlformats.org/officeDocument/2006/relationships/hyperlink" Id="rId690" Target="https://doi.org/10.1093/treephys/tps064" TargetMode="External" /><Relationship Type="http://schemas.openxmlformats.org/officeDocument/2006/relationships/hyperlink" Id="rId202" Target="https://doi.org/10.1093/treephys/tpt126" TargetMode="External" /><Relationship Type="http://schemas.openxmlformats.org/officeDocument/2006/relationships/hyperlink" Id="rId694" Target="https://doi.org/10.1093/treephys/tpu016" TargetMode="External" /><Relationship Type="http://schemas.openxmlformats.org/officeDocument/2006/relationships/hyperlink" Id="rId722" Target="https://doi.org/10.1093/treephys/tpv101" TargetMode="External" /><Relationship Type="http://schemas.openxmlformats.org/officeDocument/2006/relationships/hyperlink" Id="rId568" Target="https://doi.org/10.1093/treephys/tpv102" TargetMode="External" /><Relationship Type="http://schemas.openxmlformats.org/officeDocument/2006/relationships/hyperlink" Id="rId584" Target="https://doi.org/10.1093/treephys/tpw038" TargetMode="External" /><Relationship Type="http://schemas.openxmlformats.org/officeDocument/2006/relationships/hyperlink" Id="rId204" Target="https://doi.org/10.1093/treephys/tpw043" TargetMode="External" /><Relationship Type="http://schemas.openxmlformats.org/officeDocument/2006/relationships/hyperlink" Id="rId110" Target="https://doi.org/10.1093/treephys/tpx012" TargetMode="External" /><Relationship Type="http://schemas.openxmlformats.org/officeDocument/2006/relationships/hyperlink" Id="rId197" Target="https://doi.org/10.1093/treephys/tpx027" TargetMode="External" /><Relationship Type="http://schemas.openxmlformats.org/officeDocument/2006/relationships/hyperlink" Id="rId407" Target="https://doi.org/10.1098/rstb.2007.0032" TargetMode="External" /><Relationship Type="http://schemas.openxmlformats.org/officeDocument/2006/relationships/hyperlink" Id="rId478" Target="https://doi.org/10.1101/2021.02.01.429145" TargetMode="External" /><Relationship Type="http://schemas.openxmlformats.org/officeDocument/2006/relationships/hyperlink" Id="rId650" Target="https://doi.org/10.1101/2021.02.15.431157" TargetMode="External" /><Relationship Type="http://schemas.openxmlformats.org/officeDocument/2006/relationships/hyperlink" Id="rId208" Target="https://doi.org/10.1104/pp.105.065995" TargetMode="External" /><Relationship Type="http://schemas.openxmlformats.org/officeDocument/2006/relationships/hyperlink" Id="rId556" Target="https://doi.org/10.1105/tpc.16.00898" TargetMode="External" /><Relationship Type="http://schemas.openxmlformats.org/officeDocument/2006/relationships/hyperlink" Id="rId106" Target="https://doi.org/10.1111/1365-2435.12470" TargetMode="External" /><Relationship Type="http://schemas.openxmlformats.org/officeDocument/2006/relationships/hyperlink" Id="rId538" Target="https://doi.org/10.1111/1365-2435.13658" TargetMode="External" /><Relationship Type="http://schemas.openxmlformats.org/officeDocument/2006/relationships/hyperlink" Id="rId397" Target="https://doi.org/10.1111/1365-2435.13821" TargetMode="External" /><Relationship Type="http://schemas.openxmlformats.org/officeDocument/2006/relationships/hyperlink" Id="rId152" Target="https://doi.org/10.1111/1365-2435.14003" TargetMode="External" /><Relationship Type="http://schemas.openxmlformats.org/officeDocument/2006/relationships/hyperlink" Id="rId385" Target="https://doi.org/10.1111/1442-1984.12253" TargetMode="External" /><Relationship Type="http://schemas.openxmlformats.org/officeDocument/2006/relationships/hyperlink" Id="rId319" Target="https://doi.org/10.1111/btp.12624" TargetMode="External" /><Relationship Type="http://schemas.openxmlformats.org/officeDocument/2006/relationships/hyperlink" Id="rId461" Target="https://doi.org/10.1111/ecog.03491" TargetMode="External" /><Relationship Type="http://schemas.openxmlformats.org/officeDocument/2006/relationships/hyperlink" Id="rId588" Target="https://doi.org/10.1111/gcb.12439" TargetMode="External" /><Relationship Type="http://schemas.openxmlformats.org/officeDocument/2006/relationships/hyperlink" Id="rId514" Target="https://doi.org/10.1111/gcb.13477" TargetMode="External" /><Relationship Type="http://schemas.openxmlformats.org/officeDocument/2006/relationships/hyperlink" Id="rId652" Target="https://doi.org/10.1111/gcb.13704" TargetMode="External" /><Relationship Type="http://schemas.openxmlformats.org/officeDocument/2006/relationships/hyperlink" Id="rId254" Target="https://doi.org/10.1111/gcb.13910" TargetMode="External" /><Relationship Type="http://schemas.openxmlformats.org/officeDocument/2006/relationships/hyperlink" Id="rId374" Target="https://doi.org/10.1111/gcb.14144" TargetMode="External" /><Relationship Type="http://schemas.openxmlformats.org/officeDocument/2006/relationships/hyperlink" Id="rId343" Target="https://doi.org/10.1111/gcb.14415" TargetMode="External" /><Relationship Type="http://schemas.openxmlformats.org/officeDocument/2006/relationships/hyperlink" Id="rId708" Target="https://doi.org/10.1111/gcb.14843" TargetMode="External" /><Relationship Type="http://schemas.openxmlformats.org/officeDocument/2006/relationships/hyperlink" Id="rId281" Target="https://doi.org/10.1111/gcb.14874" TargetMode="External" /><Relationship Type="http://schemas.openxmlformats.org/officeDocument/2006/relationships/hyperlink" Id="rId224" Target="https://doi.org/10.1111/gcb.15569" TargetMode="External" /><Relationship Type="http://schemas.openxmlformats.org/officeDocument/2006/relationships/hyperlink" Id="rId146" Target="https://doi.org/10.1111/gcb.15760" TargetMode="External" /><Relationship Type="http://schemas.openxmlformats.org/officeDocument/2006/relationships/hyperlink" Id="rId289" Target="https://doi.org/10.1111/gcb.15892" TargetMode="External" /><Relationship Type="http://schemas.openxmlformats.org/officeDocument/2006/relationships/hyperlink" Id="rId104" Target="https://doi.org/10.1111/gcb.15934" TargetMode="External" /><Relationship Type="http://schemas.openxmlformats.org/officeDocument/2006/relationships/hyperlink" Id="rId311" Target="https://doi.org/10.1111/gcb.16038" TargetMode="External" /><Relationship Type="http://schemas.openxmlformats.org/officeDocument/2006/relationships/hyperlink" Id="rId716" Target="https://doi.org/10.1111/geb.12991" TargetMode="External" /><Relationship Type="http://schemas.openxmlformats.org/officeDocument/2006/relationships/hyperlink" Id="rId640" Target="https://doi.org/10.1111/j.0031-9317.2005.00582.x" TargetMode="External" /><Relationship Type="http://schemas.openxmlformats.org/officeDocument/2006/relationships/hyperlink" Id="rId566" Target="https://doi.org/10.1111/j.1365-2435.2006.01105.x" TargetMode="External" /><Relationship Type="http://schemas.openxmlformats.org/officeDocument/2006/relationships/hyperlink" Id="rId710" Target="https://doi.org/10.1111/j.1365-2435.2006.01161.x" TargetMode="External" /><Relationship Type="http://schemas.openxmlformats.org/officeDocument/2006/relationships/hyperlink" Id="rId183" Target="https://doi.org/10.1111/j.1365-2435.2011.01851.x" TargetMode="External" /><Relationship Type="http://schemas.openxmlformats.org/officeDocument/2006/relationships/hyperlink" Id="rId226" Target="https://doi.org/10.1111/j.1365-3040.1997.00094.x" TargetMode="External" /><Relationship Type="http://schemas.openxmlformats.org/officeDocument/2006/relationships/hyperlink" Id="rId726" Target="https://doi.org/10.1111/j.1365-3040.2003.01153.x" TargetMode="External" /><Relationship Type="http://schemas.openxmlformats.org/officeDocument/2006/relationships/hyperlink" Id="rId502" Target="https://doi.org/10.1111/j.1365-3040.2003.01168.x" TargetMode="External" /><Relationship Type="http://schemas.openxmlformats.org/officeDocument/2006/relationships/hyperlink" Id="rId596" Target="https://doi.org/10.1111/j.1365-3040.2005.01324.x" TargetMode="External" /><Relationship Type="http://schemas.openxmlformats.org/officeDocument/2006/relationships/hyperlink" Id="rId486" Target="https://doi.org/10.1111/j.1365-3040.2007.01683.x" TargetMode="External" /><Relationship Type="http://schemas.openxmlformats.org/officeDocument/2006/relationships/hyperlink" Id="rId187" Target="https://doi.org/10.1111/j.1365-3040.2008.01775.x" TargetMode="External" /><Relationship Type="http://schemas.openxmlformats.org/officeDocument/2006/relationships/hyperlink" Id="rId472" Target="https://doi.org/10.1111/j.1365-3040.2010.02129.x" TargetMode="External" /><Relationship Type="http://schemas.openxmlformats.org/officeDocument/2006/relationships/hyperlink" Id="rId476" Target="https://doi.org/10.1111/j.1461-0248.2006.00904.x" TargetMode="External" /><Relationship Type="http://schemas.openxmlformats.org/officeDocument/2006/relationships/hyperlink" Id="rId634" Target="https://doi.org/10.1111/j.1461-0248.2012.01864.x" TargetMode="External" /><Relationship Type="http://schemas.openxmlformats.org/officeDocument/2006/relationships/hyperlink" Id="rId269" Target="https://doi.org/10.1111/j.1469-8137.2004.01096.x" TargetMode="External" /><Relationship Type="http://schemas.openxmlformats.org/officeDocument/2006/relationships/hyperlink" Id="rId403" Target="https://doi.org/10.1111/j.1469-8137.2004.01250.x" TargetMode="External" /><Relationship Type="http://schemas.openxmlformats.org/officeDocument/2006/relationships/hyperlink" Id="rId682" Target="https://doi.org/10.1111/j.1469-8137.2009.02854.x" TargetMode="External" /><Relationship Type="http://schemas.openxmlformats.org/officeDocument/2006/relationships/hyperlink" Id="rId389" Target="https://doi.org/10.1111/j.1469-8137.2009.02859.x" TargetMode="External" /><Relationship Type="http://schemas.openxmlformats.org/officeDocument/2006/relationships/hyperlink" Id="rId576" Target="https://doi.org/10.1111/nph.12253" TargetMode="External" /><Relationship Type="http://schemas.openxmlformats.org/officeDocument/2006/relationships/hyperlink" Id="rId496" Target="https://doi.org/10.1111/nph.13096" TargetMode="External" /><Relationship Type="http://schemas.openxmlformats.org/officeDocument/2006/relationships/hyperlink" Id="rId676" Target="https://doi.org/10.1111/nph.13291" TargetMode="External" /><Relationship Type="http://schemas.openxmlformats.org/officeDocument/2006/relationships/hyperlink" Id="rId620" Target="https://doi.org/10.1111/nph.14469" TargetMode="External" /><Relationship Type="http://schemas.openxmlformats.org/officeDocument/2006/relationships/hyperlink" Id="rId435" Target="https://doi.org/10.1111/nph.14633" TargetMode="External" /><Relationship Type="http://schemas.openxmlformats.org/officeDocument/2006/relationships/hyperlink" Id="rId96" Target="https://doi.org/10.1111/nph.15056" TargetMode="External" /><Relationship Type="http://schemas.openxmlformats.org/officeDocument/2006/relationships/hyperlink" Id="rId646" Target="https://doi.org/10.1111/nph.15304" TargetMode="External" /><Relationship Type="http://schemas.openxmlformats.org/officeDocument/2006/relationships/hyperlink" Id="rId380" Target="https://doi.org/10.1111/nph.15668" TargetMode="External" /><Relationship Type="http://schemas.openxmlformats.org/officeDocument/2006/relationships/hyperlink" Id="rId626" Target="https://doi.org/10.1111/nph.15726" TargetMode="External" /><Relationship Type="http://schemas.openxmlformats.org/officeDocument/2006/relationships/hyperlink" Id="rId283" Target="https://doi.org/10.1111/nph.16485" TargetMode="External" /><Relationship Type="http://schemas.openxmlformats.org/officeDocument/2006/relationships/hyperlink" Id="rId238" Target="https://doi.org/10.1111/nph.16733" TargetMode="External" /><Relationship Type="http://schemas.openxmlformats.org/officeDocument/2006/relationships/hyperlink" Id="rId433" Target="https://doi.org/10.1111/nph.16996" TargetMode="External" /><Relationship Type="http://schemas.openxmlformats.org/officeDocument/2006/relationships/hyperlink" Id="rId171" Target="https://doi.org/10.1111/nph.17199" TargetMode="External" /><Relationship Type="http://schemas.openxmlformats.org/officeDocument/2006/relationships/hyperlink" Id="rId167" Target="https://doi.org/10.1111/nph.17348" TargetMode="External" /><Relationship Type="http://schemas.openxmlformats.org/officeDocument/2006/relationships/hyperlink" Id="rId199" Target="https://doi.org/10.1111/nph.17464" TargetMode="External" /><Relationship Type="http://schemas.openxmlformats.org/officeDocument/2006/relationships/hyperlink" Id="rId598" Target="https://doi.org/10.1111/pce.12289" TargetMode="External" /><Relationship Type="http://schemas.openxmlformats.org/officeDocument/2006/relationships/hyperlink" Id="rId315" Target="https://doi.org/10.1111/pce.12291" TargetMode="External" /><Relationship Type="http://schemas.openxmlformats.org/officeDocument/2006/relationships/hyperlink" Id="rId173" Target="https://doi.org/10.1111/pce.12343" TargetMode="External" /><Relationship Type="http://schemas.openxmlformats.org/officeDocument/2006/relationships/hyperlink" Id="rId654" Target="https://doi.org/10.1111/pce.12417" TargetMode="External" /><Relationship Type="http://schemas.openxmlformats.org/officeDocument/2006/relationships/hyperlink" Id="rId401" Target="https://doi.org/10.1111/pce.12857" TargetMode="External" /><Relationship Type="http://schemas.openxmlformats.org/officeDocument/2006/relationships/hyperlink" Id="rId244" Target="https://doi.org/10.1111/pce.13208" TargetMode="External" /><Relationship Type="http://schemas.openxmlformats.org/officeDocument/2006/relationships/hyperlink" Id="rId212" Target="https://doi.org/10.1111/pce.13322" TargetMode="External" /><Relationship Type="http://schemas.openxmlformats.org/officeDocument/2006/relationships/hyperlink" Id="rId648" Target="https://doi.org/10.1111/pce.13564" TargetMode="External" /><Relationship Type="http://schemas.openxmlformats.org/officeDocument/2006/relationships/hyperlink" Id="rId387" Target="https://doi.org/10.1111/pce.13629" TargetMode="External" /><Relationship Type="http://schemas.openxmlformats.org/officeDocument/2006/relationships/hyperlink" Id="rId660" Target="https://doi.org/10.1111/pce.13770" TargetMode="External" /><Relationship Type="http://schemas.openxmlformats.org/officeDocument/2006/relationships/hyperlink" Id="rId142" Target="https://doi.org/10.1111/pce.13838" TargetMode="External" /><Relationship Type="http://schemas.openxmlformats.org/officeDocument/2006/relationships/hyperlink" Id="rId582" Target="https://doi.org/10.1111/pce.14018" TargetMode="External" /><Relationship Type="http://schemas.openxmlformats.org/officeDocument/2006/relationships/hyperlink" Id="rId618" Target="https://doi.org/10.1111/pce.14049" TargetMode="External" /><Relationship Type="http://schemas.openxmlformats.org/officeDocument/2006/relationships/hyperlink" Id="rId612" Target="https://doi.org/10.1111/pce.14060" TargetMode="External" /><Relationship Type="http://schemas.openxmlformats.org/officeDocument/2006/relationships/hyperlink" Id="rId181" Target="https://doi.org/10.1111/pce.14134" TargetMode="External" /><Relationship Type="http://schemas.openxmlformats.org/officeDocument/2006/relationships/hyperlink" Id="rId416" Target="https://doi.org/10.1111/plb.13082" TargetMode="External" /><Relationship Type="http://schemas.openxmlformats.org/officeDocument/2006/relationships/hyperlink" Id="rId524" Target="https://doi.org/10.1126/science.1084507" TargetMode="External" /><Relationship Type="http://schemas.openxmlformats.org/officeDocument/2006/relationships/hyperlink" Id="rId441" Target="https://doi.org/10.1126/science.1098704" TargetMode="External" /><Relationship Type="http://schemas.openxmlformats.org/officeDocument/2006/relationships/hyperlink" Id="rId702" Target="https://doi.org/10.1126/science.aad5068" TargetMode="External" /><Relationship Type="http://schemas.openxmlformats.org/officeDocument/2006/relationships/hyperlink" Id="rId430" Target="https://doi.org/10.1126/science.aaz9463" TargetMode="External" /><Relationship Type="http://schemas.openxmlformats.org/officeDocument/2006/relationships/hyperlink" Id="rId718" Target="https://doi.org/10.1126/science.aba6880" TargetMode="External" /><Relationship Type="http://schemas.openxmlformats.org/officeDocument/2006/relationships/hyperlink" Id="rId150" Target="https://doi.org/10.1126/science.abd3850" TargetMode="External" /><Relationship Type="http://schemas.openxmlformats.org/officeDocument/2006/relationships/hyperlink" Id="rId526" Target="https://doi.org/10.1139/B08-039" TargetMode="External" /><Relationship Type="http://schemas.openxmlformats.org/officeDocument/2006/relationships/hyperlink" Id="rId140" Target="https://doi.org/10.1139/x06-088" TargetMode="External" /><Relationship Type="http://schemas.openxmlformats.org/officeDocument/2006/relationships/hyperlink" Id="rId122" Target="https://doi.org/10.1146/annurev.arplant.59.032607.092759" TargetMode="External" /><Relationship Type="http://schemas.openxmlformats.org/officeDocument/2006/relationships/hyperlink" Id="rId154" Target="https://doi.org/10.1146/annurev.pp.28.060177.002035" TargetMode="External" /><Relationship Type="http://schemas.openxmlformats.org/officeDocument/2006/relationships/hyperlink" Id="rId602" Target="https://doi.org/10.1175/1520-0450(1977)016&lt;0514:SWSMIP&gt;2.0.CO;2" TargetMode="External" /><Relationship Type="http://schemas.openxmlformats.org/officeDocument/2006/relationships/hyperlink" Id="rId234" Target="https://doi.org/10.1175/EI149.1" TargetMode="External" /><Relationship Type="http://schemas.openxmlformats.org/officeDocument/2006/relationships/hyperlink" Id="rId264" Target="https://doi.org/10.1175/JCLI3800.1" TargetMode="External" /><Relationship Type="http://schemas.openxmlformats.org/officeDocument/2006/relationships/hyperlink" Id="rId592" Target="https://doi.org/10.1371/journal.pone.0054231" TargetMode="External" /><Relationship Type="http://schemas.openxmlformats.org/officeDocument/2006/relationships/hyperlink" Id="rId439" Target="https://doi.org/10.1371/journal.pone.0224462" TargetMode="External" /><Relationship Type="http://schemas.openxmlformats.org/officeDocument/2006/relationships/hyperlink" Id="rId468" Target="https://doi.org/10.1890/0012-9615(2001)071[0557:AMFSVD]2.0.CO;2" TargetMode="External" /><Relationship Type="http://schemas.openxmlformats.org/officeDocument/2006/relationships/hyperlink" Id="rId391" Target="https://doi.org/10.1890/05-0064" TargetMode="External" /><Relationship Type="http://schemas.openxmlformats.org/officeDocument/2006/relationships/hyperlink" Id="rId185" Target="https://doi.org/10.1890/09-1326.1" TargetMode="External" /><Relationship Type="http://schemas.openxmlformats.org/officeDocument/2006/relationships/hyperlink" Id="rId658" Target="https://doi.org/10.2307/1307692" TargetMode="External" /><Relationship Type="http://schemas.openxmlformats.org/officeDocument/2006/relationships/hyperlink" Id="rId680" Target="https://doi.org/10.2307/1934517" TargetMode="External" /><Relationship Type="http://schemas.openxmlformats.org/officeDocument/2006/relationships/hyperlink" Id="rId191" Target="https://doi.org/10.2307/2260066" TargetMode="External" /><Relationship Type="http://schemas.openxmlformats.org/officeDocument/2006/relationships/hyperlink" Id="rId114" Target="https://doi.org/10.2307/2260691" TargetMode="External" /><Relationship Type="http://schemas.openxmlformats.org/officeDocument/2006/relationships/hyperlink" Id="rId366" Target="https://doi.org/10.2307/2389892" TargetMode="External" /><Relationship Type="http://schemas.openxmlformats.org/officeDocument/2006/relationships/hyperlink" Id="rId560" Target="https://doi.org/10.2307/2403590" TargetMode="External" /><Relationship Type="http://schemas.openxmlformats.org/officeDocument/2006/relationships/hyperlink" Id="rId706" Target="https://doi.org/10.2307/2437823" TargetMode="External" /><Relationship Type="http://schemas.openxmlformats.org/officeDocument/2006/relationships/hyperlink" Id="rId622" Target="https://doi.org/10.2307/2444214" TargetMode="External" /><Relationship Type="http://schemas.openxmlformats.org/officeDocument/2006/relationships/hyperlink" Id="rId544" Target="https://doi.org/10.2307/2446248" TargetMode="External" /><Relationship Type="http://schemas.openxmlformats.org/officeDocument/2006/relationships/hyperlink" Id="rId358" Target="https://doi.org/10.2307/2446360" TargetMode="External" /><Relationship Type="http://schemas.openxmlformats.org/officeDocument/2006/relationships/hyperlink" Id="rId206" Target="https://doi.org/10.2307/3236572" TargetMode="External" /><Relationship Type="http://schemas.openxmlformats.org/officeDocument/2006/relationships/hyperlink" Id="rId554" Target="https://doi.org/10.3354/cr01427" TargetMode="External" /><Relationship Type="http://schemas.openxmlformats.org/officeDocument/2006/relationships/hyperlink" Id="rId536" Target="https://doi.org/10.3389/fevo.2018.00068" TargetMode="External" /><Relationship Type="http://schemas.openxmlformats.org/officeDocument/2006/relationships/hyperlink" Id="rId179" Target="https://doi.org/10.3389/ffgc.2018.00011" TargetMode="External" /><Relationship Type="http://schemas.openxmlformats.org/officeDocument/2006/relationships/hyperlink" Id="rId246" Target="https://doi.org/10.3389/ffgc.2020.00025" TargetMode="External" /><Relationship Type="http://schemas.openxmlformats.org/officeDocument/2006/relationships/hyperlink" Id="rId116" Target="https://doi.org/10.3389/fpls.2017.00309" TargetMode="External" /><Relationship Type="http://schemas.openxmlformats.org/officeDocument/2006/relationships/hyperlink" Id="rId195" Target="https://doi.org/10.3389/fpls.2020.00735" TargetMode="External" /><Relationship Type="http://schemas.openxmlformats.org/officeDocument/2006/relationships/hyperlink" Id="rId630" Target="https://doi.org/10.3390/atmos11080798" TargetMode="External" /><Relationship Type="http://schemas.openxmlformats.org/officeDocument/2006/relationships/hyperlink" Id="rId345" Target="https://doi.org/10.3390/f11010035" TargetMode="External" /><Relationship Type="http://schemas.openxmlformats.org/officeDocument/2006/relationships/hyperlink" Id="rId428" Target="https://doi.org/10.3390/f9010047" TargetMode="External" /><Relationship Type="http://schemas.openxmlformats.org/officeDocument/2006/relationships/hyperlink" Id="rId136" Target="https://doi.org/10.3390/f9040198" TargetMode="External" /><Relationship Type="http://schemas.openxmlformats.org/officeDocument/2006/relationships/hyperlink" Id="rId325" Target="https://doi.org/10.3390/rs11182136" TargetMode="External" /><Relationship Type="http://schemas.openxmlformats.org/officeDocument/2006/relationships/hyperlink" Id="rId516" Target="https://doi.org/10.3732/ajb.0900214" TargetMode="External" /><Relationship Type="http://schemas.openxmlformats.org/officeDocument/2006/relationships/hyperlink" Id="rId132" Target="https://doi.org/10.3732/ajb.92.2.214" TargetMode="External" /><Relationship Type="http://schemas.openxmlformats.org/officeDocument/2006/relationships/hyperlink" Id="rId574" Target="https://doi.org/10.3732/ajb.93.6.829" TargetMode="External" /><Relationship Type="http://schemas.openxmlformats.org/officeDocument/2006/relationships/hyperlink" Id="rId112" Target="https://doi.org/10.5194/bg-17-4173-2020" TargetMode="External" /><Relationship Type="http://schemas.openxmlformats.org/officeDocument/2006/relationships/hyperlink" Id="rId409" Target="https://doi.org/10.5194/bg-7-1833-2010" TargetMode="External" /><Relationship Type="http://schemas.openxmlformats.org/officeDocument/2006/relationships/hyperlink" Id="rId562" Target="https://doi.org/10.5194/essd-12-3469-2020" TargetMode="External" /><Relationship Type="http://schemas.openxmlformats.org/officeDocument/2006/relationships/hyperlink" Id="rId163" Target="https://doi.org/10.5194/gmd-11-1467-2018" TargetMode="External" /><Relationship Type="http://schemas.openxmlformats.org/officeDocument/2006/relationships/hyperlink" Id="rId411" Target="https://doi.org/10.5194/gmd-12-4309-2019" TargetMode="External" /><Relationship Type="http://schemas.openxmlformats.org/officeDocument/2006/relationships/hyperlink" Id="rId134" Target="https://doi.org/10.5194/hess-21-2987-2017" TargetMode="External" /><Relationship Type="http://schemas.openxmlformats.org/officeDocument/2006/relationships/hyperlink" Id="rId546" Target="https://doi.org/10.5281/zenodo.5101125" TargetMode="External" /><Relationship Type="http://schemas.openxmlformats.org/officeDocument/2006/relationships/hyperlink" Id="rId91" Target="https://github.com/EcoClimLab/vertical-thermal-review" TargetMode="External" /><Relationship Type="http://schemas.openxmlformats.org/officeDocument/2006/relationships/hyperlink" Id="rId540" Target="https://mail.google.com/mail/u/0/#inbox/FMfcgzGmvBjsQxLncXTSPTBhpZrWzdGg?projector=1&amp;messagePartId=0.1" TargetMode="External" /><Relationship Type="http://schemas.openxmlformats.org/officeDocument/2006/relationships/hyperlink" Id="rId692" Target="https://www.cabdirect.org/cabdirect/abstract/20183154732" TargetMode="External" /><Relationship Type="http://schemas.openxmlformats.org/officeDocument/2006/relationships/hyperlink" Id="rId333" Target="https://www.ipcc.ch/report/ar6/wg1/downloads/report/IPCC_AR6_WGI_Full_Report.pdf" TargetMode="External" /><Relationship Type="http://schemas.openxmlformats.org/officeDocument/2006/relationships/hyperlink" Id="rId530" Target="https://www.jstor.org/stable/20038549" TargetMode="External" /><Relationship Type="http://schemas.openxmlformats.org/officeDocument/2006/relationships/hyperlink" Id="rId455" Target="https://www.jstor.org/stable/2474694" TargetMode="External" /><Relationship Type="http://schemas.openxmlformats.org/officeDocument/2006/relationships/hyperlink" Id="rId138" Target="https://www.jstor.org/stable/26152584" TargetMode="External" /><Relationship Type="http://schemas.openxmlformats.org/officeDocument/2006/relationships/hyperlink" Id="rId307" Target="https://www.jstor.org/stable/26796812" TargetMode="External" /><Relationship Type="http://schemas.openxmlformats.org/officeDocument/2006/relationships/hyperlink" Id="rId520" Target="https://www.jstor.org/stable/3072151" TargetMode="External" /><Relationship Type="http://schemas.openxmlformats.org/officeDocument/2006/relationships/hyperlink" Id="rId287" Target="https://www.jstor.org/stable/4218333" TargetMode="External" /><Relationship Type="http://schemas.openxmlformats.org/officeDocument/2006/relationships/hyperlink" Id="rId368" Target="https://www.jstor.org/stable/4221108" TargetMode="External" /><Relationship Type="http://schemas.openxmlformats.org/officeDocument/2006/relationships/hyperlink" Id="rId578" Target="https://www.jstor.org/stable/92126" TargetMode="External" /><Relationship Type="http://schemas.openxmlformats.org/officeDocument/2006/relationships/hyperlink" Id="rId90" Target="https://www.neonscience.org/" TargetMode="External" /><Relationship Type="http://schemas.openxmlformats.org/officeDocument/2006/relationships/hyperlink" Id="rId20" Target="mailto:teixeirak@si.edu" TargetMode="External" /></Relationships>
</file>

<file path=word/_rels/footnotes.xml.rels><?xml version="1.0" encoding="UTF-8"?><Relationships xmlns="http://schemas.openxmlformats.org/package/2006/relationships"><Relationship Type="http://schemas.openxmlformats.org/officeDocument/2006/relationships/hyperlink" Id="rId285" Target="https://books.google.com?id=TpAxAQAAMAAJ" TargetMode="External" /><Relationship Type="http://schemas.openxmlformats.org/officeDocument/2006/relationships/hyperlink" Id="rId230" Target="https://doi.org/10.1002/2014JG002774" TargetMode="External" /><Relationship Type="http://schemas.openxmlformats.org/officeDocument/2006/relationships/hyperlink" Id="rId271" Target="https://doi.org/10.1002/ece3.1766" TargetMode="External" /><Relationship Type="http://schemas.openxmlformats.org/officeDocument/2006/relationships/hyperlink" Id="rId470" Target="https://doi.org/10.1002/eco.1920" TargetMode="External" /><Relationship Type="http://schemas.openxmlformats.org/officeDocument/2006/relationships/hyperlink" Id="rId532" Target="https://doi.org/10.1002/ecs2.2311" TargetMode="External" /><Relationship Type="http://schemas.openxmlformats.org/officeDocument/2006/relationships/hyperlink" Id="rId295" Target="https://doi.org/10.1002/ecs2.2431" TargetMode="External" /><Relationship Type="http://schemas.openxmlformats.org/officeDocument/2006/relationships/hyperlink" Id="rId632" Target="https://doi.org/10.1002/ecs2.3231" TargetMode="External" /><Relationship Type="http://schemas.openxmlformats.org/officeDocument/2006/relationships/hyperlink" Id="rId564" Target="https://doi.org/10.1002/ecy.3264" TargetMode="External" /><Relationship Type="http://schemas.openxmlformats.org/officeDocument/2006/relationships/hyperlink" Id="rId370" Target="https://doi.org/10.1002/gj.3757" TargetMode="External" /><Relationship Type="http://schemas.openxmlformats.org/officeDocument/2006/relationships/hyperlink" Id="rId395" Target="https://doi.org/10.1002/j.1537-2197.1990.tb13566.x" TargetMode="External" /><Relationship Type="http://schemas.openxmlformats.org/officeDocument/2006/relationships/hyperlink" Id="rId534" Target="https://doi.org/10.1002/qj.49708636703" TargetMode="External" /><Relationship Type="http://schemas.openxmlformats.org/officeDocument/2006/relationships/hyperlink" Id="rId548" Target="https://doi.org/10.1002/qj.49711347507" TargetMode="External" /><Relationship Type="http://schemas.openxmlformats.org/officeDocument/2006/relationships/hyperlink" Id="rId590" Target="https://doi.org/10.1006/jtbi.2001.2285" TargetMode="External" /><Relationship Type="http://schemas.openxmlformats.org/officeDocument/2006/relationships/hyperlink" Id="rId124" Target="https://doi.org/10.1007/BF00120814" TargetMode="External" /><Relationship Type="http://schemas.openxmlformats.org/officeDocument/2006/relationships/hyperlink" Id="rId552" Target="https://doi.org/10.1007/BF00128057" TargetMode="External" /><Relationship Type="http://schemas.openxmlformats.org/officeDocument/2006/relationships/hyperlink" Id="rId228" Target="https://doi.org/10.1007/BF00259477" TargetMode="External" /><Relationship Type="http://schemas.openxmlformats.org/officeDocument/2006/relationships/hyperlink" Id="rId317" Target="https://doi.org/10.1007/BF00378977" TargetMode="External" /><Relationship Type="http://schemas.openxmlformats.org/officeDocument/2006/relationships/hyperlink" Id="rId248" Target="https://doi.org/10.1007/BF00379710" TargetMode="External" /><Relationship Type="http://schemas.openxmlformats.org/officeDocument/2006/relationships/hyperlink" Id="rId250" Target="https://doi.org/10.1007/BF02350511" TargetMode="External" /><Relationship Type="http://schemas.openxmlformats.org/officeDocument/2006/relationships/hyperlink" Id="rId337" Target="https://doi.org/10.1007/BF02844959" TargetMode="External" /><Relationship Type="http://schemas.openxmlformats.org/officeDocument/2006/relationships/hyperlink" Id="rId189" Target="https://doi.org/10.1007/PL00008865" TargetMode="External" /><Relationship Type="http://schemas.openxmlformats.org/officeDocument/2006/relationships/hyperlink" Id="rId672" Target="https://doi.org/10.1007/s00442-011-2068-z" TargetMode="External" /><Relationship Type="http://schemas.openxmlformats.org/officeDocument/2006/relationships/hyperlink" Id="rId321" Target="https://doi.org/10.1007/s00442-011-2175-x" TargetMode="External" /><Relationship Type="http://schemas.openxmlformats.org/officeDocument/2006/relationships/hyperlink" Id="rId704" Target="https://doi.org/10.1007/s00442-012-2279-y" TargetMode="External" /><Relationship Type="http://schemas.openxmlformats.org/officeDocument/2006/relationships/hyperlink" Id="rId351" Target="https://doi.org/10.1007/s00442-014-3126-0" TargetMode="External" /><Relationship Type="http://schemas.openxmlformats.org/officeDocument/2006/relationships/hyperlink" Id="rId614" Target="https://doi.org/10.1007/s00442-014-3159-4" TargetMode="External" /><Relationship Type="http://schemas.openxmlformats.org/officeDocument/2006/relationships/hyperlink" Id="rId216" Target="https://doi.org/10.1007/s00442-018-4289-x" TargetMode="External" /><Relationship Type="http://schemas.openxmlformats.org/officeDocument/2006/relationships/hyperlink" Id="rId120" Target="https://doi.org/10.1007/s00442-019-04583-x" TargetMode="External" /><Relationship Type="http://schemas.openxmlformats.org/officeDocument/2006/relationships/hyperlink" Id="rId465" Target="https://doi.org/10.1007/s00442-020-04813-7" TargetMode="External" /><Relationship Type="http://schemas.openxmlformats.org/officeDocument/2006/relationships/hyperlink" Id="rId267" Target="https://doi.org/10.1007/s00442-021-04924-9" TargetMode="External" /><Relationship Type="http://schemas.openxmlformats.org/officeDocument/2006/relationships/hyperlink" Id="rId297" Target="https://doi.org/10.1007/s00468-002-0163-9" TargetMode="External" /><Relationship Type="http://schemas.openxmlformats.org/officeDocument/2006/relationships/hyperlink" Id="rId242" Target="https://doi.org/10.1007/s00468-006-0065-3" TargetMode="External" /><Relationship Type="http://schemas.openxmlformats.org/officeDocument/2006/relationships/hyperlink" Id="rId580" Target="https://doi.org/10.1007/s00468-009-0380-6" TargetMode="External" /><Relationship Type="http://schemas.openxmlformats.org/officeDocument/2006/relationships/hyperlink" Id="rId674" Target="https://doi.org/10.1007/s00468-012-0714-7" TargetMode="External" /><Relationship Type="http://schemas.openxmlformats.org/officeDocument/2006/relationships/hyperlink" Id="rId399" Target="https://doi.org/10.1007/s00468-013-0947-0" TargetMode="External" /><Relationship Type="http://schemas.openxmlformats.org/officeDocument/2006/relationships/hyperlink" Id="rId662" Target="https://doi.org/10.1007/s00468-018-1767-z" TargetMode="External" /><Relationship Type="http://schemas.openxmlformats.org/officeDocument/2006/relationships/hyperlink" Id="rId484" Target="https://doi.org/10.1007/s004680050173" TargetMode="External" /><Relationship Type="http://schemas.openxmlformats.org/officeDocument/2006/relationships/hyperlink" Id="rId262" Target="https://doi.org/10.1007/s004680050220" TargetMode="External" /><Relationship Type="http://schemas.openxmlformats.org/officeDocument/2006/relationships/hyperlink" Id="rId570" Target="https://doi.org/10.1007/s10021-014-9757-5" TargetMode="External" /><Relationship Type="http://schemas.openxmlformats.org/officeDocument/2006/relationships/hyperlink" Id="rId273" Target="https://doi.org/10.1007/s10021-020-00501-y" TargetMode="External" /><Relationship Type="http://schemas.openxmlformats.org/officeDocument/2006/relationships/hyperlink" Id="rId331" Target="https://doi.org/10.1007/s10265-016-0795-2" TargetMode="External" /><Relationship Type="http://schemas.openxmlformats.org/officeDocument/2006/relationships/hyperlink" Id="rId490" Target="https://doi.org/10.1007/s10265-016-0815-2" TargetMode="External" /><Relationship Type="http://schemas.openxmlformats.org/officeDocument/2006/relationships/hyperlink" Id="rId426" Target="https://doi.org/10.1007/s10342-013-0690-5" TargetMode="External" /><Relationship Type="http://schemas.openxmlformats.org/officeDocument/2006/relationships/hyperlink" Id="rId305" Target="https://doi.org/10.1007/s10546-006-9145-6" TargetMode="External" /><Relationship Type="http://schemas.openxmlformats.org/officeDocument/2006/relationships/hyperlink" Id="rId279" Target="https://doi.org/10.1007/s11099-007-0029-x" TargetMode="External" /><Relationship Type="http://schemas.openxmlformats.org/officeDocument/2006/relationships/hyperlink" Id="rId420" Target="https://doi.org/10.1007/s11099-017-0703-6" TargetMode="External" /><Relationship Type="http://schemas.openxmlformats.org/officeDocument/2006/relationships/hyperlink" Id="rId616" Target="https://doi.org/10.1007/s11120-018-0563-3" TargetMode="External" /><Relationship Type="http://schemas.openxmlformats.org/officeDocument/2006/relationships/hyperlink" Id="rId666" Target="https://doi.org/10.1007/s13595-017-0628-z" TargetMode="External" /><Relationship Type="http://schemas.openxmlformats.org/officeDocument/2006/relationships/hyperlink" Id="rId449" Target="https://doi.org/10.1016/0168-1923(87)90075-X" TargetMode="External" /><Relationship Type="http://schemas.openxmlformats.org/officeDocument/2006/relationships/hyperlink" Id="rId550" Target="https://doi.org/10.1016/0168-1923(89)90089-0" TargetMode="External" /><Relationship Type="http://schemas.openxmlformats.org/officeDocument/2006/relationships/hyperlink" Id="rId94" Target="https://doi.org/10.1016/0378-1127(90)90072-J" TargetMode="External" /><Relationship Type="http://schemas.openxmlformats.org/officeDocument/2006/relationships/hyperlink" Id="rId445" Target="https://doi.org/10.1016/S0098-8472(01)00074-0" TargetMode="External" /><Relationship Type="http://schemas.openxmlformats.org/officeDocument/2006/relationships/hyperlink" Id="rId405" Target="https://doi.org/10.1016/S0098-8472(97)00005-1" TargetMode="External" /><Relationship Type="http://schemas.openxmlformats.org/officeDocument/2006/relationships/hyperlink" Id="rId508" Target="https://doi.org/10.1016/S1369-5266(00)00113-8" TargetMode="External" /><Relationship Type="http://schemas.openxmlformats.org/officeDocument/2006/relationships/hyperlink" Id="rId463" Target="https://doi.org/10.1016/j.agrformet.2007.01.006" TargetMode="External" /><Relationship Type="http://schemas.openxmlformats.org/officeDocument/2006/relationships/hyperlink" Id="rId636" Target="https://doi.org/10.1016/j.agrformet.2010.10.009" TargetMode="External" /><Relationship Type="http://schemas.openxmlformats.org/officeDocument/2006/relationships/hyperlink" Id="rId684" Target="https://doi.org/10.1016/j.agrformet.2012.07.018" TargetMode="External" /><Relationship Type="http://schemas.openxmlformats.org/officeDocument/2006/relationships/hyperlink" Id="rId299" Target="https://doi.org/10.1016/j.agrformet.2014.11.010" TargetMode="External" /><Relationship Type="http://schemas.openxmlformats.org/officeDocument/2006/relationships/hyperlink" Id="rId383" Target="https://doi.org/10.1016/j.agrformet.2017.03.002" TargetMode="External" /><Relationship Type="http://schemas.openxmlformats.org/officeDocument/2006/relationships/hyperlink" Id="rId220" Target="https://doi.org/10.1016/j.agrformet.2019.02.015" TargetMode="External" /><Relationship Type="http://schemas.openxmlformats.org/officeDocument/2006/relationships/hyperlink" Id="rId528" Target="https://doi.org/10.1016/j.agrformet.2019.107661" TargetMode="External" /><Relationship Type="http://schemas.openxmlformats.org/officeDocument/2006/relationships/hyperlink" Id="rId457" Target="https://doi.org/10.1016/j.agrformet.2021.108347" TargetMode="External" /><Relationship Type="http://schemas.openxmlformats.org/officeDocument/2006/relationships/hyperlink" Id="rId161" Target="https://doi.org/10.1016/j.agrformet.2021.108435" TargetMode="External" /><Relationship Type="http://schemas.openxmlformats.org/officeDocument/2006/relationships/hyperlink" Id="rId144" Target="https://doi.org/10.1016/j.agrformet.2021.108525" TargetMode="External" /><Relationship Type="http://schemas.openxmlformats.org/officeDocument/2006/relationships/hyperlink" Id="rId443" Target="https://doi.org/10.1016/j.agrformet.2021.108699" TargetMode="External" /><Relationship Type="http://schemas.openxmlformats.org/officeDocument/2006/relationships/hyperlink" Id="rId608" Target="https://doi.org/10.1016/j.atmosenv.2013.07.047" TargetMode="External" /><Relationship Type="http://schemas.openxmlformats.org/officeDocument/2006/relationships/hyperlink" Id="rId586" Target="https://doi.org/10.1016/j.dendro.2019.04.001" TargetMode="External" /><Relationship Type="http://schemas.openxmlformats.org/officeDocument/2006/relationships/hyperlink" Id="rId341" Target="https://doi.org/10.1016/j.dendro.2019.125623" TargetMode="External" /><Relationship Type="http://schemas.openxmlformats.org/officeDocument/2006/relationships/hyperlink" Id="rId232" Target="https://doi.org/10.1016/j.flora.2006.03.004" TargetMode="External" /><Relationship Type="http://schemas.openxmlformats.org/officeDocument/2006/relationships/hyperlink" Id="rId437" Target="https://doi.org/10.1016/j.foreco.2003.07.006" TargetMode="External" /><Relationship Type="http://schemas.openxmlformats.org/officeDocument/2006/relationships/hyperlink" Id="rId606" Target="https://doi.org/10.1016/j.foreco.2009.12.003" TargetMode="External" /><Relationship Type="http://schemas.openxmlformats.org/officeDocument/2006/relationships/hyperlink" Id="rId488" Target="https://doi.org/10.1016/j.foreco.2010.07.054" TargetMode="External" /><Relationship Type="http://schemas.openxmlformats.org/officeDocument/2006/relationships/hyperlink" Id="rId418" Target="https://doi.org/10.1016/j.foreco.2020.118100" TargetMode="External" /><Relationship Type="http://schemas.openxmlformats.org/officeDocument/2006/relationships/hyperlink" Id="rId293" Target="https://doi.org/10.1016/j.foreco.2020.118256" TargetMode="External" /><Relationship Type="http://schemas.openxmlformats.org/officeDocument/2006/relationships/hyperlink" Id="rId686" Target="https://doi.org/10.1016/j.foreco.2022.120135" TargetMode="External" /><Relationship Type="http://schemas.openxmlformats.org/officeDocument/2006/relationships/hyperlink" Id="rId277" Target="https://doi.org/10.1016/j.jplph.2014.03.004" TargetMode="External" /><Relationship Type="http://schemas.openxmlformats.org/officeDocument/2006/relationships/hyperlink" Id="rId480" Target="https://doi.org/10.1016/j.rse.2013.05.021" TargetMode="External" /><Relationship Type="http://schemas.openxmlformats.org/officeDocument/2006/relationships/hyperlink" Id="rId98" Target="https://doi.org/10.1016/j.rse.2016.06.017" TargetMode="External" /><Relationship Type="http://schemas.openxmlformats.org/officeDocument/2006/relationships/hyperlink" Id="rId339" Target="https://doi.org/10.1016/j.rse.2022.112950" TargetMode="External" /><Relationship Type="http://schemas.openxmlformats.org/officeDocument/2006/relationships/hyperlink" Id="rId414" Target="https://doi.org/10.1016/j.tree.2008.02.006" TargetMode="External" /><Relationship Type="http://schemas.openxmlformats.org/officeDocument/2006/relationships/hyperlink" Id="rId210" Target="https://doi.org/10.1016/j.tree.2011.06.015" TargetMode="External" /><Relationship Type="http://schemas.openxmlformats.org/officeDocument/2006/relationships/hyperlink" Id="rId453" Target="https://doi.org/10.1016/j.tree.2015.09.006" TargetMode="External" /><Relationship Type="http://schemas.openxmlformats.org/officeDocument/2006/relationships/hyperlink" Id="rId482" Target="https://doi.org/10.1016/j.tree.2017.02.020" TargetMode="External" /><Relationship Type="http://schemas.openxmlformats.org/officeDocument/2006/relationships/hyperlink" Id="rId698" Target="https://doi.org/10.1017/S1464793103006419" TargetMode="External" /><Relationship Type="http://schemas.openxmlformats.org/officeDocument/2006/relationships/hyperlink" Id="rId347" Target="https://doi.org/10.1029/1998JD200114" TargetMode="External" /><Relationship Type="http://schemas.openxmlformats.org/officeDocument/2006/relationships/hyperlink" Id="rId712" Target="https://doi.org/10.1029/1999JD900295" TargetMode="External" /><Relationship Type="http://schemas.openxmlformats.org/officeDocument/2006/relationships/hyperlink" Id="rId378" Target="https://doi.org/10.1029/2003GB002199" TargetMode="External" /><Relationship Type="http://schemas.openxmlformats.org/officeDocument/2006/relationships/hyperlink" Id="rId236" Target="https://doi.org/10.1029/2007JG000632" TargetMode="External" /><Relationship Type="http://schemas.openxmlformats.org/officeDocument/2006/relationships/hyperlink" Id="rId494" Target="https://doi.org/10.1029/2010JG001436" TargetMode="External" /><Relationship Type="http://schemas.openxmlformats.org/officeDocument/2006/relationships/hyperlink" Id="rId309" Target="https://doi.org/10.1029/2018GL077560" TargetMode="External" /><Relationship Type="http://schemas.openxmlformats.org/officeDocument/2006/relationships/hyperlink" Id="rId193" Target="https://doi.org/10.1029/2018JD028883" TargetMode="External" /><Relationship Type="http://schemas.openxmlformats.org/officeDocument/2006/relationships/hyperlink" Id="rId252" Target="https://doi.org/10.1029/2018MS001453" TargetMode="External" /><Relationship Type="http://schemas.openxmlformats.org/officeDocument/2006/relationships/hyperlink" Id="rId256" Target="https://doi.org/10.1029/2019WR026058" TargetMode="External" /><Relationship Type="http://schemas.openxmlformats.org/officeDocument/2006/relationships/hyperlink" Id="rId126" Target="https://doi.org/10.1029/91JD00269" TargetMode="External" /><Relationship Type="http://schemas.openxmlformats.org/officeDocument/2006/relationships/hyperlink" Id="rId260" Target="https://doi.org/10.1029/96GB02692" TargetMode="External" /><Relationship Type="http://schemas.openxmlformats.org/officeDocument/2006/relationships/hyperlink" Id="rId128" Target="https://doi.org/10.1029/96JD03325" TargetMode="External" /><Relationship Type="http://schemas.openxmlformats.org/officeDocument/2006/relationships/hyperlink" Id="rId218" Target="https://doi.org/10.1029/97JD00194" TargetMode="External" /><Relationship Type="http://schemas.openxmlformats.org/officeDocument/2006/relationships/hyperlink" Id="rId696" Target="https://doi.org/10.1038/282424a0" TargetMode="External" /><Relationship Type="http://schemas.openxmlformats.org/officeDocument/2006/relationships/hyperlink" Id="rId700" Target="https://doi.org/10.1038/nature02403" TargetMode="External" /><Relationship Type="http://schemas.openxmlformats.org/officeDocument/2006/relationships/hyperlink" Id="rId362" Target="https://doi.org/10.1038/nature02417" TargetMode="External" /><Relationship Type="http://schemas.openxmlformats.org/officeDocument/2006/relationships/hyperlink" Id="rId678" Target="https://doi.org/10.1038/nchembio.158" TargetMode="External" /><Relationship Type="http://schemas.openxmlformats.org/officeDocument/2006/relationships/hyperlink" Id="rId510" Target="https://doi.org/10.1038/nclimate3114" TargetMode="External" /><Relationship Type="http://schemas.openxmlformats.org/officeDocument/2006/relationships/hyperlink" Id="rId148" Target="https://doi.org/10.1038/nplants.2015.139" TargetMode="External" /><Relationship Type="http://schemas.openxmlformats.org/officeDocument/2006/relationships/hyperlink" Id="rId451" Target="https://doi.org/10.1038/nplants.2016.129" TargetMode="External" /><Relationship Type="http://schemas.openxmlformats.org/officeDocument/2006/relationships/hyperlink" Id="rId349" Target="https://doi.org/10.1038/nplants.2016.201" TargetMode="External" /><Relationship Type="http://schemas.openxmlformats.org/officeDocument/2006/relationships/hyperlink" Id="rId108" Target="https://doi.org/10.1038/s41467-017-02771-y" TargetMode="External" /><Relationship Type="http://schemas.openxmlformats.org/officeDocument/2006/relationships/hyperlink" Id="rId638" Target="https://doi.org/10.1038/s41467-019-12380-6" TargetMode="External" /><Relationship Type="http://schemas.openxmlformats.org/officeDocument/2006/relationships/hyperlink" Id="rId512" Target="https://doi.org/10.1038/s41467-022-28490-7" TargetMode="External" /><Relationship Type="http://schemas.openxmlformats.org/officeDocument/2006/relationships/hyperlink" Id="rId628" Target="https://doi.org/10.1038/s41477-020-00780-2" TargetMode="External" /><Relationship Type="http://schemas.openxmlformats.org/officeDocument/2006/relationships/hyperlink" Id="rId275" Target="https://doi.org/10.1038/s41477-021-00879-0" TargetMode="External" /><Relationship Type="http://schemas.openxmlformats.org/officeDocument/2006/relationships/hyperlink" Id="rId323" Target="https://doi.org/10.1038/s41559-019-0838-x" TargetMode="External" /><Relationship Type="http://schemas.openxmlformats.org/officeDocument/2006/relationships/hyperlink" Id="rId688" Target="https://doi.org/10.1038/s41559-019-0877-3" TargetMode="External" /><Relationship Type="http://schemas.openxmlformats.org/officeDocument/2006/relationships/hyperlink" Id="rId327" Target="https://doi.org/10.1038/s41586-021-03325-5" TargetMode="External" /><Relationship Type="http://schemas.openxmlformats.org/officeDocument/2006/relationships/hyperlink" Id="rId356" Target="https://doi.org/10.1038/s41598-017-18766-0" TargetMode="External" /><Relationship Type="http://schemas.openxmlformats.org/officeDocument/2006/relationships/hyperlink" Id="rId572" Target="https://doi.org/10.1046/j.0016-8025.2003.01058.x" TargetMode="External" /><Relationship Type="http://schemas.openxmlformats.org/officeDocument/2006/relationships/hyperlink" Id="rId558" Target="https://doi.org/10.1046/j.1365-2435.2000.00395.x" TargetMode="External" /><Relationship Type="http://schemas.openxmlformats.org/officeDocument/2006/relationships/hyperlink" Id="rId447" Target="https://doi.org/10.1046/j.1365-2435.2001.00534.x" TargetMode="External" /><Relationship Type="http://schemas.openxmlformats.org/officeDocument/2006/relationships/hyperlink" Id="rId664" Target="https://doi.org/10.1046/j.1365-2435.2003.00713.x" TargetMode="External" /><Relationship Type="http://schemas.openxmlformats.org/officeDocument/2006/relationships/hyperlink" Id="rId329" Target="https://doi.org/10.1046/j.1365-2486.1998.t01-1-00203.x" TargetMode="External" /><Relationship Type="http://schemas.openxmlformats.org/officeDocument/2006/relationships/hyperlink" Id="rId610" Target="https://doi.org/10.1046/j.1365-2486.2003.00569.x" TargetMode="External" /><Relationship Type="http://schemas.openxmlformats.org/officeDocument/2006/relationships/hyperlink" Id="rId159" Target="https://doi.org/10.1046/j.1365-2486.2003.00681.x" TargetMode="External" /><Relationship Type="http://schemas.openxmlformats.org/officeDocument/2006/relationships/hyperlink" Id="rId492" Target="https://doi.org/10.1046/j.1365-3040.1998.00364.x" TargetMode="External" /><Relationship Type="http://schemas.openxmlformats.org/officeDocument/2006/relationships/hyperlink" Id="rId500" Target="https://doi.org/10.1046/j.1365-3040.1999.00510.x" TargetMode="External" /><Relationship Type="http://schemas.openxmlformats.org/officeDocument/2006/relationships/hyperlink" Id="rId624" Target="https://doi.org/10.1046/j.1466-822X.2001.t01-1-00256.x" TargetMode="External" /><Relationship Type="http://schemas.openxmlformats.org/officeDocument/2006/relationships/hyperlink" Id="rId214" Target="https://doi.org/10.1046/j.1469-8137.2003.00652.x" TargetMode="External" /><Relationship Type="http://schemas.openxmlformats.org/officeDocument/2006/relationships/hyperlink" Id="rId506" Target="https://doi.org/10.1055/s-2004-817881" TargetMode="External" /><Relationship Type="http://schemas.openxmlformats.org/officeDocument/2006/relationships/hyperlink" Id="rId424" Target="https://doi.org/10.1071/FP08214" TargetMode="External" /><Relationship Type="http://schemas.openxmlformats.org/officeDocument/2006/relationships/hyperlink" Id="rId376" Target="https://doi.org/10.1071/FP10034" TargetMode="External" /><Relationship Type="http://schemas.openxmlformats.org/officeDocument/2006/relationships/hyperlink" Id="rId130" Target="https://doi.org/10.1071/pp9880263" TargetMode="External" /><Relationship Type="http://schemas.openxmlformats.org/officeDocument/2006/relationships/hyperlink" Id="rId459" Target="https://doi.org/10.1073/pnas.1105068108" TargetMode="External" /><Relationship Type="http://schemas.openxmlformats.org/officeDocument/2006/relationships/hyperlink" Id="rId165" Target="https://doi.org/10.1073/pnas.1305499111" TargetMode="External" /><Relationship Type="http://schemas.openxmlformats.org/officeDocument/2006/relationships/hyperlink" Id="rId240" Target="https://doi.org/10.1073/pnas.1506570112" TargetMode="External" /><Relationship Type="http://schemas.openxmlformats.org/officeDocument/2006/relationships/hyperlink" Id="rId642" Target="https://doi.org/10.1073/pnas.1616943114" TargetMode="External" /><Relationship Type="http://schemas.openxmlformats.org/officeDocument/2006/relationships/hyperlink" Id="rId258" Target="https://doi.org/10.1073/pnas.1617988114" TargetMode="External" /><Relationship Type="http://schemas.openxmlformats.org/officeDocument/2006/relationships/hyperlink" Id="rId518" Target="https://doi.org/10.1073/pnas.1721728115" TargetMode="External" /><Relationship Type="http://schemas.openxmlformats.org/officeDocument/2006/relationships/hyperlink" Id="rId522" Target="https://doi.org/10.1073/pnas.1803989115" TargetMode="External" /><Relationship Type="http://schemas.openxmlformats.org/officeDocument/2006/relationships/hyperlink" Id="rId594" Target="https://doi.org/10.1080/01431168508948283" TargetMode="External" /><Relationship Type="http://schemas.openxmlformats.org/officeDocument/2006/relationships/hyperlink" Id="rId668" Target="https://doi.org/10.1080/15592324.2017.1356534" TargetMode="External" /><Relationship Type="http://schemas.openxmlformats.org/officeDocument/2006/relationships/hyperlink" Id="rId498" Target="https://doi.org/10.1086/314180" TargetMode="External" /><Relationship Type="http://schemas.openxmlformats.org/officeDocument/2006/relationships/hyperlink" Id="rId354" Target="https://doi.org/10.1086/506954" TargetMode="External" /><Relationship Type="http://schemas.openxmlformats.org/officeDocument/2006/relationships/hyperlink" Id="rId644" Target="https://doi.org/10.1088/1748-9326/aa6f97" TargetMode="External" /><Relationship Type="http://schemas.openxmlformats.org/officeDocument/2006/relationships/hyperlink" Id="rId604" Target="https://doi.org/10.1088/1748-9326/aaaacc" TargetMode="External" /><Relationship Type="http://schemas.openxmlformats.org/officeDocument/2006/relationships/hyperlink" Id="rId102" Target="https://doi.org/10.1088/1748-9326/abed01" TargetMode="External" /><Relationship Type="http://schemas.openxmlformats.org/officeDocument/2006/relationships/hyperlink" Id="rId600" Target="https://doi.org/10.1093/aob/mcm240" TargetMode="External" /><Relationship Type="http://schemas.openxmlformats.org/officeDocument/2006/relationships/hyperlink" Id="rId720" Target="https://doi.org/10.1093/aob/mcs172" TargetMode="External" /><Relationship Type="http://schemas.openxmlformats.org/officeDocument/2006/relationships/hyperlink" Id="rId474" Target="https://doi.org/10.1093/aobpla/plz054" TargetMode="External" /><Relationship Type="http://schemas.openxmlformats.org/officeDocument/2006/relationships/hyperlink" Id="rId714" Target="https://doi.org/10.1093/forestscience/40.3.513" TargetMode="External" /><Relationship Type="http://schemas.openxmlformats.org/officeDocument/2006/relationships/hyperlink" Id="rId504" Target="https://doi.org/10.1093/jxb/eru443" TargetMode="External" /><Relationship Type="http://schemas.openxmlformats.org/officeDocument/2006/relationships/hyperlink" Id="rId360" Target="https://doi.org/10.1093/treephys/14.4.347" TargetMode="External" /><Relationship Type="http://schemas.openxmlformats.org/officeDocument/2006/relationships/hyperlink" Id="rId301" Target="https://doi.org/10.1093/treephys/16.1-2.25" TargetMode="External" /><Relationship Type="http://schemas.openxmlformats.org/officeDocument/2006/relationships/hyperlink" Id="rId291" Target="https://doi.org/10.1093/treephys/16.6.557" TargetMode="External" /><Relationship Type="http://schemas.openxmlformats.org/officeDocument/2006/relationships/hyperlink" Id="rId169" Target="https://doi.org/10.1093/treephys/17.1.1" TargetMode="External" /><Relationship Type="http://schemas.openxmlformats.org/officeDocument/2006/relationships/hyperlink" Id="rId303" Target="https://doi.org/10.1093/treephys/17.11.705" TargetMode="External" /><Relationship Type="http://schemas.openxmlformats.org/officeDocument/2006/relationships/hyperlink" Id="rId156" Target="https://doi.org/10.1093/treephys/19.13.871" TargetMode="External" /><Relationship Type="http://schemas.openxmlformats.org/officeDocument/2006/relationships/hyperlink" Id="rId422" Target="https://doi.org/10.1093/treephys/19.7.435" TargetMode="External" /><Relationship Type="http://schemas.openxmlformats.org/officeDocument/2006/relationships/hyperlink" Id="rId222" Target="https://doi.org/10.1093/treephys/20.1.49" TargetMode="External" /><Relationship Type="http://schemas.openxmlformats.org/officeDocument/2006/relationships/hyperlink" Id="rId177" Target="https://doi.org/10.1093/treephys/20.3.179" TargetMode="External" /><Relationship Type="http://schemas.openxmlformats.org/officeDocument/2006/relationships/hyperlink" Id="rId542" Target="https://doi.org/10.1093/treephys/20.8.519" TargetMode="External" /><Relationship Type="http://schemas.openxmlformats.org/officeDocument/2006/relationships/hyperlink" Id="rId393" Target="https://doi.org/10.1093/treephys/21.12-13.777" TargetMode="External" /><Relationship Type="http://schemas.openxmlformats.org/officeDocument/2006/relationships/hyperlink" Id="rId364" Target="https://doi.org/10.1093/treephys/21.12-13.951" TargetMode="External" /><Relationship Type="http://schemas.openxmlformats.org/officeDocument/2006/relationships/hyperlink" Id="rId724" Target="https://doi.org/10.1093/treephys/22.15-16.1125" TargetMode="External" /><Relationship Type="http://schemas.openxmlformats.org/officeDocument/2006/relationships/hyperlink" Id="rId656" Target="https://doi.org/10.1093/treephys/22.2-3.117" TargetMode="External" /><Relationship Type="http://schemas.openxmlformats.org/officeDocument/2006/relationships/hyperlink" Id="rId118" Target="https://doi.org/10.1093/treephys/23.8.517" TargetMode="External" /><Relationship Type="http://schemas.openxmlformats.org/officeDocument/2006/relationships/hyperlink" Id="rId335" Target="https://doi.org/10.1093/treephys/24.7.753" TargetMode="External" /><Relationship Type="http://schemas.openxmlformats.org/officeDocument/2006/relationships/hyperlink" Id="rId372" Target="https://doi.org/10.1093/treephys/26.9.1173" TargetMode="External" /><Relationship Type="http://schemas.openxmlformats.org/officeDocument/2006/relationships/hyperlink" Id="rId670" Target="https://doi.org/10.1093/treephys/27.8.1207" TargetMode="External" /><Relationship Type="http://schemas.openxmlformats.org/officeDocument/2006/relationships/hyperlink" Id="rId313" Target="https://doi.org/10.1093/treephys/tpaa015" TargetMode="External" /><Relationship Type="http://schemas.openxmlformats.org/officeDocument/2006/relationships/hyperlink" Id="rId100" Target="https://doi.org/10.1093/treephys/tpq064" TargetMode="External" /><Relationship Type="http://schemas.openxmlformats.org/officeDocument/2006/relationships/hyperlink" Id="rId690" Target="https://doi.org/10.1093/treephys/tps064" TargetMode="External" /><Relationship Type="http://schemas.openxmlformats.org/officeDocument/2006/relationships/hyperlink" Id="rId202" Target="https://doi.org/10.1093/treephys/tpt126" TargetMode="External" /><Relationship Type="http://schemas.openxmlformats.org/officeDocument/2006/relationships/hyperlink" Id="rId694" Target="https://doi.org/10.1093/treephys/tpu016" TargetMode="External" /><Relationship Type="http://schemas.openxmlformats.org/officeDocument/2006/relationships/hyperlink" Id="rId722" Target="https://doi.org/10.1093/treephys/tpv101" TargetMode="External" /><Relationship Type="http://schemas.openxmlformats.org/officeDocument/2006/relationships/hyperlink" Id="rId568" Target="https://doi.org/10.1093/treephys/tpv102" TargetMode="External" /><Relationship Type="http://schemas.openxmlformats.org/officeDocument/2006/relationships/hyperlink" Id="rId584" Target="https://doi.org/10.1093/treephys/tpw038" TargetMode="External" /><Relationship Type="http://schemas.openxmlformats.org/officeDocument/2006/relationships/hyperlink" Id="rId204" Target="https://doi.org/10.1093/treephys/tpw043" TargetMode="External" /><Relationship Type="http://schemas.openxmlformats.org/officeDocument/2006/relationships/hyperlink" Id="rId110" Target="https://doi.org/10.1093/treephys/tpx012" TargetMode="External" /><Relationship Type="http://schemas.openxmlformats.org/officeDocument/2006/relationships/hyperlink" Id="rId197" Target="https://doi.org/10.1093/treephys/tpx027" TargetMode="External" /><Relationship Type="http://schemas.openxmlformats.org/officeDocument/2006/relationships/hyperlink" Id="rId407" Target="https://doi.org/10.1098/rstb.2007.0032" TargetMode="External" /><Relationship Type="http://schemas.openxmlformats.org/officeDocument/2006/relationships/hyperlink" Id="rId478" Target="https://doi.org/10.1101/2021.02.01.429145" TargetMode="External" /><Relationship Type="http://schemas.openxmlformats.org/officeDocument/2006/relationships/hyperlink" Id="rId650" Target="https://doi.org/10.1101/2021.02.15.431157" TargetMode="External" /><Relationship Type="http://schemas.openxmlformats.org/officeDocument/2006/relationships/hyperlink" Id="rId208" Target="https://doi.org/10.1104/pp.105.065995" TargetMode="External" /><Relationship Type="http://schemas.openxmlformats.org/officeDocument/2006/relationships/hyperlink" Id="rId556" Target="https://doi.org/10.1105/tpc.16.00898" TargetMode="External" /><Relationship Type="http://schemas.openxmlformats.org/officeDocument/2006/relationships/hyperlink" Id="rId106" Target="https://doi.org/10.1111/1365-2435.12470" TargetMode="External" /><Relationship Type="http://schemas.openxmlformats.org/officeDocument/2006/relationships/hyperlink" Id="rId538" Target="https://doi.org/10.1111/1365-2435.13658" TargetMode="External" /><Relationship Type="http://schemas.openxmlformats.org/officeDocument/2006/relationships/hyperlink" Id="rId397" Target="https://doi.org/10.1111/1365-2435.13821" TargetMode="External" /><Relationship Type="http://schemas.openxmlformats.org/officeDocument/2006/relationships/hyperlink" Id="rId152" Target="https://doi.org/10.1111/1365-2435.14003" TargetMode="External" /><Relationship Type="http://schemas.openxmlformats.org/officeDocument/2006/relationships/hyperlink" Id="rId385" Target="https://doi.org/10.1111/1442-1984.12253" TargetMode="External" /><Relationship Type="http://schemas.openxmlformats.org/officeDocument/2006/relationships/hyperlink" Id="rId319" Target="https://doi.org/10.1111/btp.12624" TargetMode="External" /><Relationship Type="http://schemas.openxmlformats.org/officeDocument/2006/relationships/hyperlink" Id="rId461" Target="https://doi.org/10.1111/ecog.03491" TargetMode="External" /><Relationship Type="http://schemas.openxmlformats.org/officeDocument/2006/relationships/hyperlink" Id="rId588" Target="https://doi.org/10.1111/gcb.12439" TargetMode="External" /><Relationship Type="http://schemas.openxmlformats.org/officeDocument/2006/relationships/hyperlink" Id="rId514" Target="https://doi.org/10.1111/gcb.13477" TargetMode="External" /><Relationship Type="http://schemas.openxmlformats.org/officeDocument/2006/relationships/hyperlink" Id="rId652" Target="https://doi.org/10.1111/gcb.13704" TargetMode="External" /><Relationship Type="http://schemas.openxmlformats.org/officeDocument/2006/relationships/hyperlink" Id="rId254" Target="https://doi.org/10.1111/gcb.13910" TargetMode="External" /><Relationship Type="http://schemas.openxmlformats.org/officeDocument/2006/relationships/hyperlink" Id="rId374" Target="https://doi.org/10.1111/gcb.14144" TargetMode="External" /><Relationship Type="http://schemas.openxmlformats.org/officeDocument/2006/relationships/hyperlink" Id="rId343" Target="https://doi.org/10.1111/gcb.14415" TargetMode="External" /><Relationship Type="http://schemas.openxmlformats.org/officeDocument/2006/relationships/hyperlink" Id="rId708" Target="https://doi.org/10.1111/gcb.14843" TargetMode="External" /><Relationship Type="http://schemas.openxmlformats.org/officeDocument/2006/relationships/hyperlink" Id="rId281" Target="https://doi.org/10.1111/gcb.14874" TargetMode="External" /><Relationship Type="http://schemas.openxmlformats.org/officeDocument/2006/relationships/hyperlink" Id="rId224" Target="https://doi.org/10.1111/gcb.15569" TargetMode="External" /><Relationship Type="http://schemas.openxmlformats.org/officeDocument/2006/relationships/hyperlink" Id="rId146" Target="https://doi.org/10.1111/gcb.15760" TargetMode="External" /><Relationship Type="http://schemas.openxmlformats.org/officeDocument/2006/relationships/hyperlink" Id="rId289" Target="https://doi.org/10.1111/gcb.15892" TargetMode="External" /><Relationship Type="http://schemas.openxmlformats.org/officeDocument/2006/relationships/hyperlink" Id="rId104" Target="https://doi.org/10.1111/gcb.15934" TargetMode="External" /><Relationship Type="http://schemas.openxmlformats.org/officeDocument/2006/relationships/hyperlink" Id="rId311" Target="https://doi.org/10.1111/gcb.16038" TargetMode="External" /><Relationship Type="http://schemas.openxmlformats.org/officeDocument/2006/relationships/hyperlink" Id="rId716" Target="https://doi.org/10.1111/geb.12991" TargetMode="External" /><Relationship Type="http://schemas.openxmlformats.org/officeDocument/2006/relationships/hyperlink" Id="rId640" Target="https://doi.org/10.1111/j.0031-9317.2005.00582.x" TargetMode="External" /><Relationship Type="http://schemas.openxmlformats.org/officeDocument/2006/relationships/hyperlink" Id="rId566" Target="https://doi.org/10.1111/j.1365-2435.2006.01105.x" TargetMode="External" /><Relationship Type="http://schemas.openxmlformats.org/officeDocument/2006/relationships/hyperlink" Id="rId710" Target="https://doi.org/10.1111/j.1365-2435.2006.01161.x" TargetMode="External" /><Relationship Type="http://schemas.openxmlformats.org/officeDocument/2006/relationships/hyperlink" Id="rId183" Target="https://doi.org/10.1111/j.1365-2435.2011.01851.x" TargetMode="External" /><Relationship Type="http://schemas.openxmlformats.org/officeDocument/2006/relationships/hyperlink" Id="rId226" Target="https://doi.org/10.1111/j.1365-3040.1997.00094.x" TargetMode="External" /><Relationship Type="http://schemas.openxmlformats.org/officeDocument/2006/relationships/hyperlink" Id="rId726" Target="https://doi.org/10.1111/j.1365-3040.2003.01153.x" TargetMode="External" /><Relationship Type="http://schemas.openxmlformats.org/officeDocument/2006/relationships/hyperlink" Id="rId502" Target="https://doi.org/10.1111/j.1365-3040.2003.01168.x" TargetMode="External" /><Relationship Type="http://schemas.openxmlformats.org/officeDocument/2006/relationships/hyperlink" Id="rId596" Target="https://doi.org/10.1111/j.1365-3040.2005.01324.x" TargetMode="External" /><Relationship Type="http://schemas.openxmlformats.org/officeDocument/2006/relationships/hyperlink" Id="rId486" Target="https://doi.org/10.1111/j.1365-3040.2007.01683.x" TargetMode="External" /><Relationship Type="http://schemas.openxmlformats.org/officeDocument/2006/relationships/hyperlink" Id="rId187" Target="https://doi.org/10.1111/j.1365-3040.2008.01775.x" TargetMode="External" /><Relationship Type="http://schemas.openxmlformats.org/officeDocument/2006/relationships/hyperlink" Id="rId472" Target="https://doi.org/10.1111/j.1365-3040.2010.02129.x" TargetMode="External" /><Relationship Type="http://schemas.openxmlformats.org/officeDocument/2006/relationships/hyperlink" Id="rId476" Target="https://doi.org/10.1111/j.1461-0248.2006.00904.x" TargetMode="External" /><Relationship Type="http://schemas.openxmlformats.org/officeDocument/2006/relationships/hyperlink" Id="rId634" Target="https://doi.org/10.1111/j.1461-0248.2012.01864.x" TargetMode="External" /><Relationship Type="http://schemas.openxmlformats.org/officeDocument/2006/relationships/hyperlink" Id="rId269" Target="https://doi.org/10.1111/j.1469-8137.2004.01096.x" TargetMode="External" /><Relationship Type="http://schemas.openxmlformats.org/officeDocument/2006/relationships/hyperlink" Id="rId403" Target="https://doi.org/10.1111/j.1469-8137.2004.01250.x" TargetMode="External" /><Relationship Type="http://schemas.openxmlformats.org/officeDocument/2006/relationships/hyperlink" Id="rId682" Target="https://doi.org/10.1111/j.1469-8137.2009.02854.x" TargetMode="External" /><Relationship Type="http://schemas.openxmlformats.org/officeDocument/2006/relationships/hyperlink" Id="rId389" Target="https://doi.org/10.1111/j.1469-8137.2009.02859.x" TargetMode="External" /><Relationship Type="http://schemas.openxmlformats.org/officeDocument/2006/relationships/hyperlink" Id="rId576" Target="https://doi.org/10.1111/nph.12253" TargetMode="External" /><Relationship Type="http://schemas.openxmlformats.org/officeDocument/2006/relationships/hyperlink" Id="rId496" Target="https://doi.org/10.1111/nph.13096" TargetMode="External" /><Relationship Type="http://schemas.openxmlformats.org/officeDocument/2006/relationships/hyperlink" Id="rId676" Target="https://doi.org/10.1111/nph.13291" TargetMode="External" /><Relationship Type="http://schemas.openxmlformats.org/officeDocument/2006/relationships/hyperlink" Id="rId620" Target="https://doi.org/10.1111/nph.14469" TargetMode="External" /><Relationship Type="http://schemas.openxmlformats.org/officeDocument/2006/relationships/hyperlink" Id="rId435" Target="https://doi.org/10.1111/nph.14633" TargetMode="External" /><Relationship Type="http://schemas.openxmlformats.org/officeDocument/2006/relationships/hyperlink" Id="rId96" Target="https://doi.org/10.1111/nph.15056" TargetMode="External" /><Relationship Type="http://schemas.openxmlformats.org/officeDocument/2006/relationships/hyperlink" Id="rId646" Target="https://doi.org/10.1111/nph.15304" TargetMode="External" /><Relationship Type="http://schemas.openxmlformats.org/officeDocument/2006/relationships/hyperlink" Id="rId380" Target="https://doi.org/10.1111/nph.15668" TargetMode="External" /><Relationship Type="http://schemas.openxmlformats.org/officeDocument/2006/relationships/hyperlink" Id="rId626" Target="https://doi.org/10.1111/nph.15726" TargetMode="External" /><Relationship Type="http://schemas.openxmlformats.org/officeDocument/2006/relationships/hyperlink" Id="rId283" Target="https://doi.org/10.1111/nph.16485" TargetMode="External" /><Relationship Type="http://schemas.openxmlformats.org/officeDocument/2006/relationships/hyperlink" Id="rId238" Target="https://doi.org/10.1111/nph.16733" TargetMode="External" /><Relationship Type="http://schemas.openxmlformats.org/officeDocument/2006/relationships/hyperlink" Id="rId433" Target="https://doi.org/10.1111/nph.16996" TargetMode="External" /><Relationship Type="http://schemas.openxmlformats.org/officeDocument/2006/relationships/hyperlink" Id="rId171" Target="https://doi.org/10.1111/nph.17199" TargetMode="External" /><Relationship Type="http://schemas.openxmlformats.org/officeDocument/2006/relationships/hyperlink" Id="rId167" Target="https://doi.org/10.1111/nph.17348" TargetMode="External" /><Relationship Type="http://schemas.openxmlformats.org/officeDocument/2006/relationships/hyperlink" Id="rId199" Target="https://doi.org/10.1111/nph.17464" TargetMode="External" /><Relationship Type="http://schemas.openxmlformats.org/officeDocument/2006/relationships/hyperlink" Id="rId598" Target="https://doi.org/10.1111/pce.12289" TargetMode="External" /><Relationship Type="http://schemas.openxmlformats.org/officeDocument/2006/relationships/hyperlink" Id="rId315" Target="https://doi.org/10.1111/pce.12291" TargetMode="External" /><Relationship Type="http://schemas.openxmlformats.org/officeDocument/2006/relationships/hyperlink" Id="rId173" Target="https://doi.org/10.1111/pce.12343" TargetMode="External" /><Relationship Type="http://schemas.openxmlformats.org/officeDocument/2006/relationships/hyperlink" Id="rId654" Target="https://doi.org/10.1111/pce.12417" TargetMode="External" /><Relationship Type="http://schemas.openxmlformats.org/officeDocument/2006/relationships/hyperlink" Id="rId401" Target="https://doi.org/10.1111/pce.12857" TargetMode="External" /><Relationship Type="http://schemas.openxmlformats.org/officeDocument/2006/relationships/hyperlink" Id="rId244" Target="https://doi.org/10.1111/pce.13208" TargetMode="External" /><Relationship Type="http://schemas.openxmlformats.org/officeDocument/2006/relationships/hyperlink" Id="rId212" Target="https://doi.org/10.1111/pce.13322" TargetMode="External" /><Relationship Type="http://schemas.openxmlformats.org/officeDocument/2006/relationships/hyperlink" Id="rId648" Target="https://doi.org/10.1111/pce.13564" TargetMode="External" /><Relationship Type="http://schemas.openxmlformats.org/officeDocument/2006/relationships/hyperlink" Id="rId387" Target="https://doi.org/10.1111/pce.13629" TargetMode="External" /><Relationship Type="http://schemas.openxmlformats.org/officeDocument/2006/relationships/hyperlink" Id="rId660" Target="https://doi.org/10.1111/pce.13770" TargetMode="External" /><Relationship Type="http://schemas.openxmlformats.org/officeDocument/2006/relationships/hyperlink" Id="rId142" Target="https://doi.org/10.1111/pce.13838" TargetMode="External" /><Relationship Type="http://schemas.openxmlformats.org/officeDocument/2006/relationships/hyperlink" Id="rId582" Target="https://doi.org/10.1111/pce.14018" TargetMode="External" /><Relationship Type="http://schemas.openxmlformats.org/officeDocument/2006/relationships/hyperlink" Id="rId618" Target="https://doi.org/10.1111/pce.14049" TargetMode="External" /><Relationship Type="http://schemas.openxmlformats.org/officeDocument/2006/relationships/hyperlink" Id="rId612" Target="https://doi.org/10.1111/pce.14060" TargetMode="External" /><Relationship Type="http://schemas.openxmlformats.org/officeDocument/2006/relationships/hyperlink" Id="rId181" Target="https://doi.org/10.1111/pce.14134" TargetMode="External" /><Relationship Type="http://schemas.openxmlformats.org/officeDocument/2006/relationships/hyperlink" Id="rId416" Target="https://doi.org/10.1111/plb.13082" TargetMode="External" /><Relationship Type="http://schemas.openxmlformats.org/officeDocument/2006/relationships/hyperlink" Id="rId524" Target="https://doi.org/10.1126/science.1084507" TargetMode="External" /><Relationship Type="http://schemas.openxmlformats.org/officeDocument/2006/relationships/hyperlink" Id="rId441" Target="https://doi.org/10.1126/science.1098704" TargetMode="External" /><Relationship Type="http://schemas.openxmlformats.org/officeDocument/2006/relationships/hyperlink" Id="rId702" Target="https://doi.org/10.1126/science.aad5068" TargetMode="External" /><Relationship Type="http://schemas.openxmlformats.org/officeDocument/2006/relationships/hyperlink" Id="rId430" Target="https://doi.org/10.1126/science.aaz9463" TargetMode="External" /><Relationship Type="http://schemas.openxmlformats.org/officeDocument/2006/relationships/hyperlink" Id="rId718" Target="https://doi.org/10.1126/science.aba6880" TargetMode="External" /><Relationship Type="http://schemas.openxmlformats.org/officeDocument/2006/relationships/hyperlink" Id="rId150" Target="https://doi.org/10.1126/science.abd3850" TargetMode="External" /><Relationship Type="http://schemas.openxmlformats.org/officeDocument/2006/relationships/hyperlink" Id="rId526" Target="https://doi.org/10.1139/B08-039" TargetMode="External" /><Relationship Type="http://schemas.openxmlformats.org/officeDocument/2006/relationships/hyperlink" Id="rId140" Target="https://doi.org/10.1139/x06-088" TargetMode="External" /><Relationship Type="http://schemas.openxmlformats.org/officeDocument/2006/relationships/hyperlink" Id="rId122" Target="https://doi.org/10.1146/annurev.arplant.59.032607.092759" TargetMode="External" /><Relationship Type="http://schemas.openxmlformats.org/officeDocument/2006/relationships/hyperlink" Id="rId154" Target="https://doi.org/10.1146/annurev.pp.28.060177.002035" TargetMode="External" /><Relationship Type="http://schemas.openxmlformats.org/officeDocument/2006/relationships/hyperlink" Id="rId602" Target="https://doi.org/10.1175/1520-0450(1977)016&lt;0514:SWSMIP&gt;2.0.CO;2" TargetMode="External" /><Relationship Type="http://schemas.openxmlformats.org/officeDocument/2006/relationships/hyperlink" Id="rId234" Target="https://doi.org/10.1175/EI149.1" TargetMode="External" /><Relationship Type="http://schemas.openxmlformats.org/officeDocument/2006/relationships/hyperlink" Id="rId264" Target="https://doi.org/10.1175/JCLI3800.1" TargetMode="External" /><Relationship Type="http://schemas.openxmlformats.org/officeDocument/2006/relationships/hyperlink" Id="rId592" Target="https://doi.org/10.1371/journal.pone.0054231" TargetMode="External" /><Relationship Type="http://schemas.openxmlformats.org/officeDocument/2006/relationships/hyperlink" Id="rId439" Target="https://doi.org/10.1371/journal.pone.0224462" TargetMode="External" /><Relationship Type="http://schemas.openxmlformats.org/officeDocument/2006/relationships/hyperlink" Id="rId468" Target="https://doi.org/10.1890/0012-9615(2001)071[0557:AMFSVD]2.0.CO;2" TargetMode="External" /><Relationship Type="http://schemas.openxmlformats.org/officeDocument/2006/relationships/hyperlink" Id="rId391" Target="https://doi.org/10.1890/05-0064" TargetMode="External" /><Relationship Type="http://schemas.openxmlformats.org/officeDocument/2006/relationships/hyperlink" Id="rId185" Target="https://doi.org/10.1890/09-1326.1" TargetMode="External" /><Relationship Type="http://schemas.openxmlformats.org/officeDocument/2006/relationships/hyperlink" Id="rId658" Target="https://doi.org/10.2307/1307692" TargetMode="External" /><Relationship Type="http://schemas.openxmlformats.org/officeDocument/2006/relationships/hyperlink" Id="rId680" Target="https://doi.org/10.2307/1934517" TargetMode="External" /><Relationship Type="http://schemas.openxmlformats.org/officeDocument/2006/relationships/hyperlink" Id="rId191" Target="https://doi.org/10.2307/2260066" TargetMode="External" /><Relationship Type="http://schemas.openxmlformats.org/officeDocument/2006/relationships/hyperlink" Id="rId114" Target="https://doi.org/10.2307/2260691" TargetMode="External" /><Relationship Type="http://schemas.openxmlformats.org/officeDocument/2006/relationships/hyperlink" Id="rId366" Target="https://doi.org/10.2307/2389892" TargetMode="External" /><Relationship Type="http://schemas.openxmlformats.org/officeDocument/2006/relationships/hyperlink" Id="rId560" Target="https://doi.org/10.2307/2403590" TargetMode="External" /><Relationship Type="http://schemas.openxmlformats.org/officeDocument/2006/relationships/hyperlink" Id="rId706" Target="https://doi.org/10.2307/2437823" TargetMode="External" /><Relationship Type="http://schemas.openxmlformats.org/officeDocument/2006/relationships/hyperlink" Id="rId622" Target="https://doi.org/10.2307/2444214" TargetMode="External" /><Relationship Type="http://schemas.openxmlformats.org/officeDocument/2006/relationships/hyperlink" Id="rId544" Target="https://doi.org/10.2307/2446248" TargetMode="External" /><Relationship Type="http://schemas.openxmlformats.org/officeDocument/2006/relationships/hyperlink" Id="rId358" Target="https://doi.org/10.2307/2446360" TargetMode="External" /><Relationship Type="http://schemas.openxmlformats.org/officeDocument/2006/relationships/hyperlink" Id="rId206" Target="https://doi.org/10.2307/3236572" TargetMode="External" /><Relationship Type="http://schemas.openxmlformats.org/officeDocument/2006/relationships/hyperlink" Id="rId554" Target="https://doi.org/10.3354/cr01427" TargetMode="External" /><Relationship Type="http://schemas.openxmlformats.org/officeDocument/2006/relationships/hyperlink" Id="rId536" Target="https://doi.org/10.3389/fevo.2018.00068" TargetMode="External" /><Relationship Type="http://schemas.openxmlformats.org/officeDocument/2006/relationships/hyperlink" Id="rId179" Target="https://doi.org/10.3389/ffgc.2018.00011" TargetMode="External" /><Relationship Type="http://schemas.openxmlformats.org/officeDocument/2006/relationships/hyperlink" Id="rId246" Target="https://doi.org/10.3389/ffgc.2020.00025" TargetMode="External" /><Relationship Type="http://schemas.openxmlformats.org/officeDocument/2006/relationships/hyperlink" Id="rId116" Target="https://doi.org/10.3389/fpls.2017.00309" TargetMode="External" /><Relationship Type="http://schemas.openxmlformats.org/officeDocument/2006/relationships/hyperlink" Id="rId195" Target="https://doi.org/10.3389/fpls.2020.00735" TargetMode="External" /><Relationship Type="http://schemas.openxmlformats.org/officeDocument/2006/relationships/hyperlink" Id="rId630" Target="https://doi.org/10.3390/atmos11080798" TargetMode="External" /><Relationship Type="http://schemas.openxmlformats.org/officeDocument/2006/relationships/hyperlink" Id="rId345" Target="https://doi.org/10.3390/f11010035" TargetMode="External" /><Relationship Type="http://schemas.openxmlformats.org/officeDocument/2006/relationships/hyperlink" Id="rId428" Target="https://doi.org/10.3390/f9010047" TargetMode="External" /><Relationship Type="http://schemas.openxmlformats.org/officeDocument/2006/relationships/hyperlink" Id="rId136" Target="https://doi.org/10.3390/f9040198" TargetMode="External" /><Relationship Type="http://schemas.openxmlformats.org/officeDocument/2006/relationships/hyperlink" Id="rId325" Target="https://doi.org/10.3390/rs11182136" TargetMode="External" /><Relationship Type="http://schemas.openxmlformats.org/officeDocument/2006/relationships/hyperlink" Id="rId516" Target="https://doi.org/10.3732/ajb.0900214" TargetMode="External" /><Relationship Type="http://schemas.openxmlformats.org/officeDocument/2006/relationships/hyperlink" Id="rId132" Target="https://doi.org/10.3732/ajb.92.2.214" TargetMode="External" /><Relationship Type="http://schemas.openxmlformats.org/officeDocument/2006/relationships/hyperlink" Id="rId574" Target="https://doi.org/10.3732/ajb.93.6.829" TargetMode="External" /><Relationship Type="http://schemas.openxmlformats.org/officeDocument/2006/relationships/hyperlink" Id="rId112" Target="https://doi.org/10.5194/bg-17-4173-2020" TargetMode="External" /><Relationship Type="http://schemas.openxmlformats.org/officeDocument/2006/relationships/hyperlink" Id="rId409" Target="https://doi.org/10.5194/bg-7-1833-2010" TargetMode="External" /><Relationship Type="http://schemas.openxmlformats.org/officeDocument/2006/relationships/hyperlink" Id="rId562" Target="https://doi.org/10.5194/essd-12-3469-2020" TargetMode="External" /><Relationship Type="http://schemas.openxmlformats.org/officeDocument/2006/relationships/hyperlink" Id="rId163" Target="https://doi.org/10.5194/gmd-11-1467-2018" TargetMode="External" /><Relationship Type="http://schemas.openxmlformats.org/officeDocument/2006/relationships/hyperlink" Id="rId411" Target="https://doi.org/10.5194/gmd-12-4309-2019" TargetMode="External" /><Relationship Type="http://schemas.openxmlformats.org/officeDocument/2006/relationships/hyperlink" Id="rId134" Target="https://doi.org/10.5194/hess-21-2987-2017" TargetMode="External" /><Relationship Type="http://schemas.openxmlformats.org/officeDocument/2006/relationships/hyperlink" Id="rId546" Target="https://doi.org/10.5281/zenodo.5101125" TargetMode="External" /><Relationship Type="http://schemas.openxmlformats.org/officeDocument/2006/relationships/hyperlink" Id="rId91" Target="https://github.com/EcoClimLab/vertical-thermal-review" TargetMode="External" /><Relationship Type="http://schemas.openxmlformats.org/officeDocument/2006/relationships/hyperlink" Id="rId540" Target="https://mail.google.com/mail/u/0/#inbox/FMfcgzGmvBjsQxLncXTSPTBhpZrWzdGg?projector=1&amp;messagePartId=0.1" TargetMode="External" /><Relationship Type="http://schemas.openxmlformats.org/officeDocument/2006/relationships/hyperlink" Id="rId692" Target="https://www.cabdirect.org/cabdirect/abstract/20183154732" TargetMode="External" /><Relationship Type="http://schemas.openxmlformats.org/officeDocument/2006/relationships/hyperlink" Id="rId333" Target="https://www.ipcc.ch/report/ar6/wg1/downloads/report/IPCC_AR6_WGI_Full_Report.pdf" TargetMode="External" /><Relationship Type="http://schemas.openxmlformats.org/officeDocument/2006/relationships/hyperlink" Id="rId530" Target="https://www.jstor.org/stable/20038549" TargetMode="External" /><Relationship Type="http://schemas.openxmlformats.org/officeDocument/2006/relationships/hyperlink" Id="rId455" Target="https://www.jstor.org/stable/2474694" TargetMode="External" /><Relationship Type="http://schemas.openxmlformats.org/officeDocument/2006/relationships/hyperlink" Id="rId138" Target="https://www.jstor.org/stable/26152584" TargetMode="External" /><Relationship Type="http://schemas.openxmlformats.org/officeDocument/2006/relationships/hyperlink" Id="rId307" Target="https://www.jstor.org/stable/26796812" TargetMode="External" /><Relationship Type="http://schemas.openxmlformats.org/officeDocument/2006/relationships/hyperlink" Id="rId520" Target="https://www.jstor.org/stable/3072151" TargetMode="External" /><Relationship Type="http://schemas.openxmlformats.org/officeDocument/2006/relationships/hyperlink" Id="rId287" Target="https://www.jstor.org/stable/4218333" TargetMode="External" /><Relationship Type="http://schemas.openxmlformats.org/officeDocument/2006/relationships/hyperlink" Id="rId368" Target="https://www.jstor.org/stable/4221108" TargetMode="External" /><Relationship Type="http://schemas.openxmlformats.org/officeDocument/2006/relationships/hyperlink" Id="rId578" Target="https://www.jstor.org/stable/92126" TargetMode="External" /><Relationship Type="http://schemas.openxmlformats.org/officeDocument/2006/relationships/hyperlink" Id="rId90"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2022-08-04T01:43:41Z</dcterms:created>
  <dcterms:modified xsi:type="dcterms:W3CDTF">2022-08-04T01:43:41Z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